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47DD3CA4" w:rsidR="00B00BC8" w:rsidRPr="0022714D" w:rsidRDefault="00F550E6" w:rsidP="00B00BC8">
      <w:pPr>
        <w:ind w:right="-240"/>
        <w:rPr>
          <w:rFonts w:ascii="Arial" w:hAnsi="Arial" w:cs="Arial"/>
          <w:b/>
          <w:bCs/>
          <w:sz w:val="22"/>
          <w:szCs w:val="22"/>
          <w:u w:val="single"/>
          <w:lang w:val="sl-SI"/>
        </w:rPr>
      </w:pPr>
      <w:bookmarkStart w:id="0" w:name="date"/>
      <w:bookmarkEnd w:id="0"/>
      <w:r w:rsidRPr="0022714D">
        <w:rPr>
          <w:rFonts w:ascii="Arial" w:hAnsi="Arial" w:cs="Arial"/>
          <w:b/>
          <w:bCs/>
          <w:sz w:val="22"/>
          <w:szCs w:val="22"/>
          <w:u w:val="single"/>
          <w:lang w:val="sl-SI"/>
        </w:rPr>
        <w:t>ZA OBJAVO 24. NOVEMBRA 2021</w:t>
      </w:r>
    </w:p>
    <w:p w14:paraId="10458A7C" w14:textId="77777777" w:rsidR="00B00BC8" w:rsidRPr="0022714D" w:rsidRDefault="00B00BC8" w:rsidP="00B00BC8">
      <w:pPr>
        <w:pStyle w:val="Telobesedila2"/>
        <w:spacing w:line="240" w:lineRule="auto"/>
        <w:rPr>
          <w:rFonts w:ascii="Arial" w:hAnsi="Arial" w:cs="Arial"/>
          <w:b/>
          <w:bCs/>
          <w:sz w:val="32"/>
          <w:szCs w:val="32"/>
          <w:lang w:val="sl-SI"/>
        </w:rPr>
      </w:pPr>
    </w:p>
    <w:p w14:paraId="56DE637A" w14:textId="0D0295B0" w:rsidR="00B00BC8" w:rsidRPr="0022714D" w:rsidRDefault="00831F35" w:rsidP="00B00BC8">
      <w:pPr>
        <w:pStyle w:val="Telobesedila2"/>
        <w:spacing w:line="240" w:lineRule="auto"/>
        <w:rPr>
          <w:rFonts w:ascii="Arial" w:hAnsi="Arial" w:cs="Arial"/>
          <w:b/>
          <w:bCs/>
          <w:sz w:val="32"/>
          <w:szCs w:val="32"/>
          <w:lang w:val="sl-SI"/>
        </w:rPr>
      </w:pPr>
      <w:r w:rsidRPr="0022714D">
        <w:rPr>
          <w:rFonts w:ascii="Arial" w:hAnsi="Arial" w:cs="Arial"/>
          <w:b/>
          <w:sz w:val="32"/>
          <w:lang w:val="sl-SI"/>
        </w:rPr>
        <w:t>Ford Ranger naslednje generacije prinaša visokotehnološke funkcije, pametno povezljivost, izboljšane zmogljivosti in vsestranskost za delo, družino in zabavo</w:t>
      </w:r>
    </w:p>
    <w:p w14:paraId="2C9B3482" w14:textId="77777777" w:rsidR="00B00BC8" w:rsidRPr="0022714D" w:rsidRDefault="00B00BC8" w:rsidP="00B00BC8">
      <w:pPr>
        <w:pStyle w:val="Telobesedila2"/>
        <w:spacing w:line="240" w:lineRule="auto"/>
        <w:rPr>
          <w:rFonts w:ascii="Arial" w:hAnsi="Arial" w:cs="Arial"/>
          <w:b/>
          <w:bCs/>
          <w:sz w:val="22"/>
          <w:szCs w:val="22"/>
          <w:lang w:val="sl-SI"/>
        </w:rPr>
      </w:pPr>
    </w:p>
    <w:p w14:paraId="4AE79940" w14:textId="3A163D09" w:rsidR="00790913" w:rsidRPr="0022714D" w:rsidRDefault="00790913" w:rsidP="00790913">
      <w:pPr>
        <w:pStyle w:val="Odstavekseznama"/>
        <w:widowControl w:val="0"/>
        <w:numPr>
          <w:ilvl w:val="0"/>
          <w:numId w:val="25"/>
        </w:numPr>
        <w:tabs>
          <w:tab w:val="left" w:pos="476"/>
          <w:tab w:val="left" w:pos="477"/>
        </w:tabs>
        <w:autoSpaceDE w:val="0"/>
        <w:autoSpaceDN w:val="0"/>
        <w:spacing w:before="273" w:line="252" w:lineRule="exact"/>
        <w:ind w:right="634" w:hanging="360"/>
        <w:rPr>
          <w:rFonts w:ascii="Arial" w:eastAsia="Arial" w:hAnsi="Arial" w:cs="Arial"/>
          <w:sz w:val="22"/>
          <w:szCs w:val="22"/>
          <w:lang w:val="sl-SI"/>
        </w:rPr>
      </w:pPr>
      <w:r w:rsidRPr="0022714D">
        <w:rPr>
          <w:rFonts w:ascii="Arial" w:eastAsia="Arial" w:hAnsi="Arial" w:cs="Arial"/>
          <w:sz w:val="22"/>
          <w:szCs w:val="22"/>
          <w:lang w:val="sl-SI"/>
        </w:rPr>
        <w:t>Fordovi inženirji in oblikovalci so se povezali s strankami po vsem svetu in ustvarili pickup, na katerega se lahko zanesejo pri delu, družin</w:t>
      </w:r>
      <w:r w:rsidR="00186432">
        <w:rPr>
          <w:rFonts w:ascii="Arial" w:eastAsia="Arial" w:hAnsi="Arial" w:cs="Arial"/>
          <w:sz w:val="22"/>
          <w:szCs w:val="22"/>
          <w:lang w:val="sl-SI"/>
        </w:rPr>
        <w:t>ski uporab</w:t>
      </w:r>
      <w:r w:rsidRPr="0022714D">
        <w:rPr>
          <w:rFonts w:ascii="Arial" w:eastAsia="Arial" w:hAnsi="Arial" w:cs="Arial"/>
          <w:sz w:val="22"/>
          <w:szCs w:val="22"/>
          <w:lang w:val="sl-SI"/>
        </w:rPr>
        <w:t>i in zabavi</w:t>
      </w:r>
    </w:p>
    <w:p w14:paraId="31EF0378" w14:textId="77777777" w:rsidR="00790913" w:rsidRPr="0022714D" w:rsidRDefault="00790913" w:rsidP="00790913">
      <w:pPr>
        <w:pStyle w:val="Telobesedila"/>
        <w:spacing w:before="3"/>
        <w:rPr>
          <w:rFonts w:ascii="Arial" w:hAnsi="Arial" w:cs="Arial"/>
          <w:sz w:val="22"/>
          <w:szCs w:val="22"/>
          <w:lang w:val="sl-SI"/>
        </w:rPr>
      </w:pPr>
    </w:p>
    <w:p w14:paraId="3964D68E" w14:textId="25BC7D4C" w:rsidR="00790913" w:rsidRPr="0022714D" w:rsidRDefault="00790913" w:rsidP="00790913">
      <w:pPr>
        <w:pStyle w:val="Odstavekseznama"/>
        <w:widowControl w:val="0"/>
        <w:numPr>
          <w:ilvl w:val="0"/>
          <w:numId w:val="25"/>
        </w:numPr>
        <w:tabs>
          <w:tab w:val="left" w:pos="476"/>
          <w:tab w:val="left" w:pos="477"/>
        </w:tabs>
        <w:autoSpaceDE w:val="0"/>
        <w:autoSpaceDN w:val="0"/>
        <w:spacing w:line="252" w:lineRule="exact"/>
        <w:ind w:right="542" w:hanging="360"/>
        <w:rPr>
          <w:rFonts w:ascii="Arial" w:hAnsi="Arial" w:cs="Arial"/>
          <w:sz w:val="22"/>
          <w:szCs w:val="22"/>
          <w:lang w:val="sl-SI"/>
        </w:rPr>
      </w:pPr>
      <w:r w:rsidRPr="0022714D">
        <w:rPr>
          <w:rFonts w:ascii="Arial" w:hAnsi="Arial" w:cs="Arial"/>
          <w:sz w:val="22"/>
          <w:szCs w:val="22"/>
          <w:lang w:val="sl-SI"/>
        </w:rPr>
        <w:t xml:space="preserve">Oblikovalci so z izdatnim prispevkom uporabnikov ustvarili drzno, namensko zunanjo obliko </w:t>
      </w:r>
      <w:r w:rsidR="00B83D76">
        <w:rPr>
          <w:rFonts w:ascii="Arial" w:hAnsi="Arial" w:cs="Arial"/>
          <w:sz w:val="22"/>
          <w:szCs w:val="22"/>
          <w:lang w:val="sl-SI"/>
        </w:rPr>
        <w:t>ter</w:t>
      </w:r>
      <w:r w:rsidRPr="0022714D">
        <w:rPr>
          <w:rFonts w:ascii="Arial" w:hAnsi="Arial" w:cs="Arial"/>
          <w:sz w:val="22"/>
          <w:szCs w:val="22"/>
          <w:lang w:val="sl-SI"/>
        </w:rPr>
        <w:t xml:space="preserve"> elegantno, visokotehnološko</w:t>
      </w:r>
      <w:r w:rsidR="00B83D76">
        <w:rPr>
          <w:rFonts w:ascii="Arial" w:hAnsi="Arial" w:cs="Arial"/>
          <w:sz w:val="22"/>
          <w:szCs w:val="22"/>
          <w:lang w:val="sl-SI"/>
        </w:rPr>
        <w:t xml:space="preserve"> in obenem</w:t>
      </w:r>
      <w:r w:rsidRPr="0022714D">
        <w:rPr>
          <w:rFonts w:ascii="Arial" w:hAnsi="Arial" w:cs="Arial"/>
          <w:sz w:val="22"/>
          <w:szCs w:val="22"/>
          <w:lang w:val="sl-SI"/>
        </w:rPr>
        <w:t xml:space="preserve"> privlačno notranjost</w:t>
      </w:r>
    </w:p>
    <w:p w14:paraId="6C87D5C2" w14:textId="77777777" w:rsidR="00790913" w:rsidRPr="0022714D" w:rsidRDefault="00790913" w:rsidP="00790913">
      <w:pPr>
        <w:pStyle w:val="Telobesedila"/>
        <w:spacing w:before="6"/>
        <w:rPr>
          <w:rFonts w:ascii="Arial" w:hAnsi="Arial" w:cs="Arial"/>
          <w:sz w:val="22"/>
          <w:szCs w:val="22"/>
          <w:lang w:val="sl-SI"/>
        </w:rPr>
      </w:pPr>
    </w:p>
    <w:p w14:paraId="32205AF4" w14:textId="22BA1038" w:rsidR="00790913" w:rsidRPr="0022714D" w:rsidRDefault="00790913" w:rsidP="00790913">
      <w:pPr>
        <w:pStyle w:val="Odstavekseznama"/>
        <w:widowControl w:val="0"/>
        <w:numPr>
          <w:ilvl w:val="0"/>
          <w:numId w:val="25"/>
        </w:numPr>
        <w:tabs>
          <w:tab w:val="left" w:pos="476"/>
          <w:tab w:val="left" w:pos="477"/>
        </w:tabs>
        <w:autoSpaceDE w:val="0"/>
        <w:autoSpaceDN w:val="0"/>
        <w:spacing w:line="252" w:lineRule="exact"/>
        <w:ind w:right="369" w:hanging="360"/>
        <w:rPr>
          <w:rFonts w:ascii="Arial" w:hAnsi="Arial" w:cs="Arial"/>
          <w:sz w:val="22"/>
          <w:szCs w:val="22"/>
          <w:lang w:val="sl-SI"/>
        </w:rPr>
      </w:pPr>
      <w:r w:rsidRPr="0022714D">
        <w:rPr>
          <w:rFonts w:ascii="Arial" w:hAnsi="Arial" w:cs="Arial"/>
          <w:sz w:val="22"/>
          <w:szCs w:val="22"/>
          <w:lang w:val="sl-SI"/>
        </w:rPr>
        <w:t>Nova generacija Rangerja omogoča izbiro preverjenih vzdržljivih dizelskih pogonskih sklopov, med katerimi je tudi zmogljivi Fordov turbodizelski motor V</w:t>
      </w:r>
      <w:r w:rsidR="0015103A" w:rsidRPr="0022714D">
        <w:rPr>
          <w:rFonts w:ascii="Arial" w:hAnsi="Arial" w:cs="Arial"/>
          <w:sz w:val="22"/>
          <w:szCs w:val="22"/>
          <w:lang w:val="sl-SI"/>
        </w:rPr>
        <w:t>6</w:t>
      </w:r>
      <w:r w:rsidR="0015103A" w:rsidRPr="0022714D">
        <w:rPr>
          <w:rFonts w:ascii="Arial" w:hAnsi="Arial" w:cs="Arial"/>
          <w:sz w:val="22"/>
          <w:szCs w:val="22"/>
          <w:vertAlign w:val="superscript"/>
          <w:lang w:val="sl-SI"/>
        </w:rPr>
        <w:t>1</w:t>
      </w:r>
    </w:p>
    <w:p w14:paraId="1E4E16A3" w14:textId="77777777" w:rsidR="00790913" w:rsidRPr="0022714D" w:rsidRDefault="00790913" w:rsidP="00790913">
      <w:pPr>
        <w:pStyle w:val="Telobesedila"/>
        <w:spacing w:before="4"/>
        <w:rPr>
          <w:rFonts w:ascii="Arial" w:hAnsi="Arial" w:cs="Arial"/>
          <w:sz w:val="22"/>
          <w:szCs w:val="22"/>
          <w:lang w:val="sl-SI"/>
        </w:rPr>
      </w:pPr>
    </w:p>
    <w:p w14:paraId="34C73672" w14:textId="77777777" w:rsidR="00790913" w:rsidRPr="0022714D" w:rsidRDefault="00790913" w:rsidP="00790913">
      <w:pPr>
        <w:pStyle w:val="Odstavekseznama"/>
        <w:widowControl w:val="0"/>
        <w:numPr>
          <w:ilvl w:val="0"/>
          <w:numId w:val="25"/>
        </w:numPr>
        <w:tabs>
          <w:tab w:val="left" w:pos="468"/>
          <w:tab w:val="left" w:pos="469"/>
        </w:tabs>
        <w:autoSpaceDE w:val="0"/>
        <w:autoSpaceDN w:val="0"/>
        <w:spacing w:line="252" w:lineRule="exact"/>
        <w:ind w:left="468" w:right="630" w:hanging="355"/>
        <w:rPr>
          <w:rFonts w:ascii="Arial" w:hAnsi="Arial" w:cs="Arial"/>
          <w:sz w:val="22"/>
          <w:szCs w:val="22"/>
          <w:lang w:val="sl-SI"/>
        </w:rPr>
      </w:pPr>
      <w:r w:rsidRPr="0022714D">
        <w:rPr>
          <w:rFonts w:ascii="Arial" w:hAnsi="Arial" w:cs="Arial"/>
          <w:sz w:val="22"/>
          <w:szCs w:val="22"/>
          <w:lang w:val="sl-SI"/>
        </w:rPr>
        <w:t>Izpopolnjeno podvozje in vzmetenje zagotavljata odlično vožnjo in vodljivost, ne glede na to, ali se vozite s potniki, s polno natovorjenim kesonom ali vlečete prikolico</w:t>
      </w:r>
    </w:p>
    <w:p w14:paraId="598074FA" w14:textId="77777777" w:rsidR="00790913" w:rsidRPr="0022714D" w:rsidRDefault="00790913" w:rsidP="00790913">
      <w:pPr>
        <w:pStyle w:val="Telobesedila"/>
        <w:spacing w:before="7"/>
        <w:rPr>
          <w:rFonts w:ascii="Arial" w:hAnsi="Arial" w:cs="Arial"/>
          <w:sz w:val="22"/>
          <w:szCs w:val="22"/>
          <w:lang w:val="sl-SI"/>
        </w:rPr>
      </w:pPr>
    </w:p>
    <w:p w14:paraId="30147230" w14:textId="77777777" w:rsidR="00790913" w:rsidRPr="0022714D" w:rsidRDefault="00790913" w:rsidP="00790913">
      <w:pPr>
        <w:pStyle w:val="Odstavekseznama"/>
        <w:widowControl w:val="0"/>
        <w:numPr>
          <w:ilvl w:val="0"/>
          <w:numId w:val="25"/>
        </w:numPr>
        <w:tabs>
          <w:tab w:val="left" w:pos="468"/>
          <w:tab w:val="left" w:pos="469"/>
        </w:tabs>
        <w:autoSpaceDE w:val="0"/>
        <w:autoSpaceDN w:val="0"/>
        <w:ind w:left="468" w:hanging="355"/>
        <w:rPr>
          <w:rFonts w:ascii="Arial" w:hAnsi="Arial" w:cs="Arial"/>
          <w:sz w:val="22"/>
          <w:szCs w:val="22"/>
          <w:lang w:val="sl-SI"/>
        </w:rPr>
      </w:pPr>
      <w:r w:rsidRPr="0022714D">
        <w:rPr>
          <w:rFonts w:ascii="Arial" w:hAnsi="Arial" w:cs="Arial"/>
          <w:sz w:val="22"/>
          <w:szCs w:val="22"/>
          <w:lang w:val="sl-SI"/>
        </w:rPr>
        <w:t>Prostor za tovor je zasnovan tako, da z večjo funkcionalnostjo in boljšim dostopom strankam pomaga opraviti več dela</w:t>
      </w:r>
    </w:p>
    <w:p w14:paraId="464CC5B4" w14:textId="77777777" w:rsidR="00B00BC8" w:rsidRPr="0022714D" w:rsidRDefault="00B00BC8" w:rsidP="00B00BC8">
      <w:pPr>
        <w:rPr>
          <w:rFonts w:ascii="Arial" w:hAnsi="Arial" w:cs="Arial"/>
          <w:lang w:val="sl-SI"/>
        </w:rPr>
      </w:pPr>
    </w:p>
    <w:p w14:paraId="1D964B01" w14:textId="77777777" w:rsidR="008B2E65" w:rsidRPr="0022714D" w:rsidRDefault="008B2E65" w:rsidP="008B2E65">
      <w:pPr>
        <w:rPr>
          <w:rFonts w:ascii="Arial" w:hAnsi="Arial" w:cs="Arial"/>
          <w:lang w:val="sl-SI"/>
        </w:rPr>
      </w:pPr>
    </w:p>
    <w:p w14:paraId="29C82A00" w14:textId="011F6306"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b/>
          <w:bCs/>
          <w:sz w:val="22"/>
          <w:szCs w:val="22"/>
          <w:lang w:val="sl-SI"/>
        </w:rPr>
        <w:t xml:space="preserve">Dunton, Velika Britanija, 24. novembra 2021 </w:t>
      </w:r>
      <w:r w:rsidRPr="0022714D">
        <w:rPr>
          <w:rFonts w:ascii="Arial" w:eastAsia="Arial" w:hAnsi="Arial" w:cs="Arial"/>
          <w:sz w:val="22"/>
          <w:szCs w:val="22"/>
          <w:lang w:val="sl-SI"/>
        </w:rPr>
        <w:t>– Ford je danes razburkal svet pickupov in razkril najpametnejšega, najbolj vsestranskega in najzmogljivejšega Rangerja doslej. Takšnega partnerja si bodo kupci pickupov še bolj želeli.</w:t>
      </w:r>
    </w:p>
    <w:p w14:paraId="7F000428"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3EAC81A5"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Na podlagi dolgoletnega strokovnega znanja o poltovornjakih in temeljitega razumevanja njihovih uporabnikov je Ford v sodelovanju s strankami po vsem svetu ustvaril vozilo, ki bo s svojo zanesljivostjo pri poslovanju, družinskem življenju in pustolovščinah navduševalo lastnike naslednje generacije Rangerja.</w:t>
      </w:r>
    </w:p>
    <w:p w14:paraId="7AF66E61"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AF57E77" w14:textId="46D08BD2"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“Z Rangerjem imamo že desetletja veliko razširjeno družino,” je povedal Jim Farley, predsednik in glavni izvršni direktor družbe Ford Motor Company. “Ta model je bil vedno zaupanja vreden partner lastnikov manjših podjetij, kmetov, družin, pustolovcev, upraviteljev </w:t>
      </w:r>
      <w:r w:rsidR="007003FB">
        <w:rPr>
          <w:rFonts w:ascii="Arial" w:eastAsia="Arial" w:hAnsi="Arial" w:cs="Arial"/>
          <w:sz w:val="22"/>
          <w:szCs w:val="22"/>
          <w:lang w:val="sl-SI"/>
        </w:rPr>
        <w:t>flot</w:t>
      </w:r>
      <w:r w:rsidRPr="0022714D">
        <w:rPr>
          <w:rFonts w:ascii="Arial" w:eastAsia="Arial" w:hAnsi="Arial" w:cs="Arial"/>
          <w:sz w:val="22"/>
          <w:szCs w:val="22"/>
          <w:lang w:val="sl-SI"/>
        </w:rPr>
        <w:t xml:space="preserve"> gospodarskih vozil in številnih drugih uporabnikov na več kot 180 trgih po vsem svetu. Z novim Rangerjem smo dočakali poseben trenutek. To ni le izdelek, ki bo všeč našim strankam, navduševal bo z izkušnjo vsestranske uporabnosti v vsakem trenutku</w:t>
      </w:r>
      <w:r w:rsidR="00185303">
        <w:rPr>
          <w:rFonts w:ascii="Arial" w:eastAsia="Arial" w:hAnsi="Arial" w:cs="Arial"/>
          <w:sz w:val="22"/>
          <w:szCs w:val="22"/>
          <w:lang w:val="sl-SI"/>
        </w:rPr>
        <w:t xml:space="preserve">, ta pa </w:t>
      </w:r>
      <w:r w:rsidRPr="0022714D">
        <w:rPr>
          <w:rFonts w:ascii="Arial" w:eastAsia="Arial" w:hAnsi="Arial" w:cs="Arial"/>
          <w:sz w:val="22"/>
          <w:szCs w:val="22"/>
          <w:lang w:val="sl-SI"/>
        </w:rPr>
        <w:t>nam bo pomagala zgraditi trdne in trajne odnose z uporabniki. To je srednje velik pickup, ki ga bodo ljudje želeli imeti in uživati v vožnji z njim.”</w:t>
      </w:r>
    </w:p>
    <w:p w14:paraId="1701858E"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306D68C3" w14:textId="5C57C7EC"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Naročila za novo generacijo Rangerja bodo v Evropi začeli sprejemati v drugi polovici leta 2022, dobave kupcem pa bodo sledile v začetku leta 2023. Trenutni Ranger je vodilni model v </w:t>
      </w:r>
      <w:r w:rsidRPr="0022714D">
        <w:rPr>
          <w:rFonts w:ascii="Arial" w:eastAsia="Arial" w:hAnsi="Arial" w:cs="Arial"/>
          <w:sz w:val="22"/>
          <w:szCs w:val="22"/>
          <w:lang w:val="sl-SI"/>
        </w:rPr>
        <w:lastRenderedPageBreak/>
        <w:t>segmentu pickupov v Evropi in je pred kratkim dosegel nov rekord v prodaji od začetka leta do konca septembra, saj so prodali kar 45.539 vozil, njegov tržni delež pa znaša 39,9 odstotka</w:t>
      </w:r>
      <w:r w:rsidR="00C6407C" w:rsidRPr="0022714D">
        <w:rPr>
          <w:rFonts w:ascii="Arial" w:eastAsia="Arial" w:hAnsi="Arial" w:cs="Arial"/>
          <w:sz w:val="22"/>
          <w:szCs w:val="22"/>
          <w:lang w:val="sl-SI"/>
        </w:rPr>
        <w:t>.</w:t>
      </w:r>
      <w:r w:rsidR="00C6407C" w:rsidRPr="0022714D">
        <w:rPr>
          <w:rFonts w:ascii="Arial" w:eastAsia="Arial" w:hAnsi="Arial" w:cs="Arial"/>
          <w:sz w:val="22"/>
          <w:szCs w:val="22"/>
          <w:vertAlign w:val="superscript"/>
          <w:lang w:val="sl-SI"/>
        </w:rPr>
        <w:t>2</w:t>
      </w:r>
    </w:p>
    <w:p w14:paraId="7058C1F3"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8158190"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“Ranger je z rekordno prodajo v Evropi čedalje bolj uspešen,” je dodal Hans Schep, generalni direktor za gospodarska vozila pri Fordu Evropa. “Najpametnejši, najzmogljivejši in najbolj vsestranski Ranger doslej bo zagotavljal še več moči in sloga, ki ju kupci tako cenijo.”</w:t>
      </w:r>
    </w:p>
    <w:p w14:paraId="0C183593"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7CC0E17" w14:textId="5E16F9B0" w:rsidR="008B2E65" w:rsidRPr="0022714D" w:rsidRDefault="00273FF8"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 xml:space="preserve">Živeti kot </w:t>
      </w:r>
      <w:r w:rsidR="008B2E65" w:rsidRPr="0022714D">
        <w:rPr>
          <w:rFonts w:ascii="Arial" w:eastAsia="Arial" w:hAnsi="Arial" w:cs="Arial"/>
          <w:b/>
          <w:bCs/>
          <w:sz w:val="22"/>
          <w:szCs w:val="22"/>
          <w:lang w:val="sl-SI"/>
        </w:rPr>
        <w:t>Ranger</w:t>
      </w:r>
    </w:p>
    <w:p w14:paraId="0A4538FD"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CA7F0F8" w14:textId="00915553"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3A2696" w:rsidRPr="0022714D">
        <w:rPr>
          <w:rFonts w:ascii="Arial" w:eastAsia="Arial" w:hAnsi="Arial" w:cs="Arial"/>
          <w:sz w:val="22"/>
          <w:szCs w:val="22"/>
          <w:lang w:val="sl-SI"/>
        </w:rPr>
        <w:t>V novo generacijo Ranger</w:t>
      </w:r>
      <w:r w:rsidR="001C0710" w:rsidRPr="0022714D">
        <w:rPr>
          <w:rFonts w:ascii="Arial" w:eastAsia="Arial" w:hAnsi="Arial" w:cs="Arial"/>
          <w:sz w:val="22"/>
          <w:szCs w:val="22"/>
          <w:lang w:val="sl-SI"/>
        </w:rPr>
        <w:t>ja</w:t>
      </w:r>
      <w:r w:rsidR="003A2696" w:rsidRPr="0022714D">
        <w:rPr>
          <w:rFonts w:ascii="Arial" w:eastAsia="Arial" w:hAnsi="Arial" w:cs="Arial"/>
          <w:sz w:val="22"/>
          <w:szCs w:val="22"/>
          <w:lang w:val="sl-SI"/>
        </w:rPr>
        <w:t xml:space="preserve"> smo vgradili res veliko, da bi lastnike navdušili za to, kar radi počnejo, </w:t>
      </w:r>
      <w:r w:rsidR="00B76490">
        <w:rPr>
          <w:rFonts w:ascii="Arial" w:eastAsia="Arial" w:hAnsi="Arial" w:cs="Arial"/>
          <w:sz w:val="22"/>
          <w:szCs w:val="22"/>
          <w:lang w:val="sl-SI"/>
        </w:rPr>
        <w:t xml:space="preserve">in </w:t>
      </w:r>
      <w:r w:rsidR="003A2696" w:rsidRPr="0022714D">
        <w:rPr>
          <w:rFonts w:ascii="Arial" w:eastAsia="Arial" w:hAnsi="Arial" w:cs="Arial"/>
          <w:sz w:val="22"/>
          <w:szCs w:val="22"/>
          <w:lang w:val="sl-SI"/>
        </w:rPr>
        <w:t>s funkcijami, ki jih spodbujajo k raziskovanju novih obzorij,</w:t>
      </w:r>
      <w:r w:rsidRPr="0022714D">
        <w:rPr>
          <w:rFonts w:ascii="Arial" w:eastAsia="Arial" w:hAnsi="Arial" w:cs="Arial"/>
          <w:sz w:val="22"/>
          <w:szCs w:val="22"/>
          <w:lang w:val="sl-SI"/>
        </w:rPr>
        <w:t xml:space="preserve">” </w:t>
      </w:r>
      <w:r w:rsidR="00B136E5" w:rsidRPr="0022714D">
        <w:rPr>
          <w:rFonts w:ascii="Arial" w:eastAsia="Arial" w:hAnsi="Arial" w:cs="Arial"/>
          <w:sz w:val="22"/>
          <w:szCs w:val="22"/>
          <w:lang w:val="sl-SI"/>
        </w:rPr>
        <w:t>je povedal</w:t>
      </w:r>
      <w:r w:rsidRPr="0022714D">
        <w:rPr>
          <w:rFonts w:ascii="Arial" w:eastAsia="Arial" w:hAnsi="Arial" w:cs="Arial"/>
          <w:sz w:val="22"/>
          <w:szCs w:val="22"/>
          <w:lang w:val="sl-SI"/>
        </w:rPr>
        <w:t xml:space="preserve"> Gary Boes, </w:t>
      </w:r>
      <w:r w:rsidR="00645DEF" w:rsidRPr="0022714D">
        <w:rPr>
          <w:rFonts w:ascii="Arial" w:eastAsia="Arial" w:hAnsi="Arial" w:cs="Arial"/>
          <w:sz w:val="22"/>
          <w:szCs w:val="22"/>
          <w:lang w:val="sl-SI"/>
        </w:rPr>
        <w:t xml:space="preserve">direktor upravljanja linije izdelkov </w:t>
      </w:r>
      <w:r w:rsidR="00046A2D" w:rsidRPr="0022714D">
        <w:rPr>
          <w:rFonts w:ascii="Arial" w:eastAsia="Arial" w:hAnsi="Arial" w:cs="Arial"/>
          <w:sz w:val="22"/>
          <w:szCs w:val="22"/>
          <w:lang w:val="sl-SI"/>
        </w:rPr>
        <w:t>v globalni proizvodnji pickupov</w:t>
      </w:r>
      <w:r w:rsidRPr="0022714D">
        <w:rPr>
          <w:rFonts w:ascii="Arial" w:eastAsia="Arial" w:hAnsi="Arial" w:cs="Arial"/>
          <w:sz w:val="22"/>
          <w:szCs w:val="22"/>
          <w:lang w:val="sl-SI"/>
        </w:rPr>
        <w:t>. “</w:t>
      </w:r>
      <w:r w:rsidR="00E52307" w:rsidRPr="0022714D">
        <w:rPr>
          <w:rFonts w:ascii="Arial" w:eastAsia="Arial" w:hAnsi="Arial" w:cs="Arial"/>
          <w:sz w:val="22"/>
          <w:szCs w:val="22"/>
          <w:lang w:val="sl-SI"/>
        </w:rPr>
        <w:t xml:space="preserve">Tudi mi smo lastniki pickupov in ta strast do Rangerjevega življenjskega sloga se kaže v strasti do izdelka. Navsezadnje želimo, da bi izkušnje s pickupom </w:t>
      </w:r>
      <w:r w:rsidR="003313E5" w:rsidRPr="0022714D">
        <w:rPr>
          <w:rFonts w:ascii="Arial" w:eastAsia="Arial" w:hAnsi="Arial" w:cs="Arial"/>
          <w:sz w:val="22"/>
          <w:szCs w:val="22"/>
          <w:lang w:val="sl-SI"/>
        </w:rPr>
        <w:t xml:space="preserve">našim strankam </w:t>
      </w:r>
      <w:r w:rsidR="00E52307" w:rsidRPr="0022714D">
        <w:rPr>
          <w:rFonts w:ascii="Arial" w:eastAsia="Arial" w:hAnsi="Arial" w:cs="Arial"/>
          <w:sz w:val="22"/>
          <w:szCs w:val="22"/>
          <w:lang w:val="sl-SI"/>
        </w:rPr>
        <w:t>omogočile in izboljšale njihov življenjski slog.</w:t>
      </w:r>
      <w:r w:rsidRPr="0022714D">
        <w:rPr>
          <w:rFonts w:ascii="Arial" w:eastAsia="Arial" w:hAnsi="Arial" w:cs="Arial"/>
          <w:sz w:val="22"/>
          <w:szCs w:val="22"/>
          <w:lang w:val="sl-SI"/>
        </w:rPr>
        <w:t>”</w:t>
      </w:r>
    </w:p>
    <w:p w14:paraId="71D41044"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6F80E70D" w14:textId="6CB80AC6" w:rsidR="008B2E65" w:rsidRPr="0022714D" w:rsidRDefault="00B236A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Ford temu pravi </w:t>
      </w:r>
      <w:r w:rsidR="008B2E65" w:rsidRPr="0022714D">
        <w:rPr>
          <w:rFonts w:ascii="Arial" w:eastAsia="Arial" w:hAnsi="Arial" w:cs="Arial"/>
          <w:sz w:val="22"/>
          <w:szCs w:val="22"/>
          <w:lang w:val="sl-SI"/>
        </w:rPr>
        <w:t>“</w:t>
      </w:r>
      <w:r w:rsidRPr="0022714D">
        <w:rPr>
          <w:rFonts w:ascii="Arial" w:eastAsia="Arial" w:hAnsi="Arial" w:cs="Arial"/>
          <w:sz w:val="22"/>
          <w:szCs w:val="22"/>
          <w:lang w:val="sl-SI"/>
        </w:rPr>
        <w:t xml:space="preserve">živeti kot </w:t>
      </w:r>
      <w:r w:rsidR="008B2E65" w:rsidRPr="0022714D">
        <w:rPr>
          <w:rFonts w:ascii="Arial" w:eastAsia="Arial" w:hAnsi="Arial" w:cs="Arial"/>
          <w:sz w:val="22"/>
          <w:szCs w:val="22"/>
          <w:lang w:val="sl-SI"/>
        </w:rPr>
        <w:t xml:space="preserve">Ranger” </w:t>
      </w:r>
      <w:r w:rsidR="000A3896" w:rsidRPr="0022714D">
        <w:rPr>
          <w:rFonts w:ascii="Arial" w:eastAsia="Arial" w:hAnsi="Arial" w:cs="Arial"/>
          <w:sz w:val="22"/>
          <w:szCs w:val="22"/>
          <w:lang w:val="sl-SI"/>
        </w:rPr>
        <w:t>in s tem se strinja vsak oblikovalec in inženir, ki sodeluje pri ustvarjanju nove generacije Rangerja</w:t>
      </w:r>
      <w:r w:rsidR="008B2E65" w:rsidRPr="0022714D">
        <w:rPr>
          <w:rFonts w:ascii="Arial" w:eastAsia="Arial" w:hAnsi="Arial" w:cs="Arial"/>
          <w:sz w:val="22"/>
          <w:szCs w:val="22"/>
          <w:lang w:val="sl-SI"/>
        </w:rPr>
        <w:t>.</w:t>
      </w:r>
    </w:p>
    <w:p w14:paraId="3F2CE2B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38029692" w14:textId="2189EB62" w:rsidR="008B2E65" w:rsidRPr="0022714D" w:rsidRDefault="000103CF"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Projekt nove generacije Rangerja je vodil Fordov center za razvoj izdelkov v Avstraliji. Njegova mednarodna ekipa predanih oblikovalcev in inženirjev je sodelovala z ekipami po vsem svetu, da bi ne le vključili najnovejšo Fordovo tehnologijo, zmogljivosti in varnost, temveč tudi zasnovali in preizkusili Rangerja po Fordovih najstrožjih standardih</w:t>
      </w:r>
      <w:r w:rsidR="008B2E65" w:rsidRPr="0022714D">
        <w:rPr>
          <w:rFonts w:ascii="Arial" w:eastAsia="Arial" w:hAnsi="Arial" w:cs="Arial"/>
          <w:sz w:val="22"/>
          <w:szCs w:val="22"/>
          <w:lang w:val="sl-SI"/>
        </w:rPr>
        <w:t>.</w:t>
      </w:r>
    </w:p>
    <w:p w14:paraId="56571DD4"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67203018" w14:textId="6114EF46"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C969DA" w:rsidRPr="0022714D">
        <w:rPr>
          <w:rFonts w:ascii="Arial" w:eastAsia="Arial" w:hAnsi="Arial" w:cs="Arial"/>
          <w:sz w:val="22"/>
          <w:szCs w:val="22"/>
          <w:lang w:val="sl-SI"/>
        </w:rPr>
        <w:t>E</w:t>
      </w:r>
      <w:r w:rsidR="007E6804" w:rsidRPr="0022714D">
        <w:rPr>
          <w:rFonts w:ascii="Arial" w:eastAsia="Arial" w:hAnsi="Arial" w:cs="Arial"/>
          <w:sz w:val="22"/>
          <w:szCs w:val="22"/>
          <w:lang w:val="sl-SI"/>
        </w:rPr>
        <w:t xml:space="preserve">kipa je bila osredotočena na en sam cilj – da bi bil ta Ranger </w:t>
      </w:r>
      <w:r w:rsidR="00AF7094" w:rsidRPr="0022714D">
        <w:rPr>
          <w:rFonts w:ascii="Arial" w:eastAsia="Arial" w:hAnsi="Arial" w:cs="Arial"/>
          <w:sz w:val="22"/>
          <w:szCs w:val="22"/>
          <w:lang w:val="sl-SI"/>
        </w:rPr>
        <w:t>najtrpežnejši</w:t>
      </w:r>
      <w:r w:rsidR="004C3FAE" w:rsidRPr="0022714D">
        <w:rPr>
          <w:rFonts w:ascii="Arial" w:eastAsia="Arial" w:hAnsi="Arial" w:cs="Arial"/>
          <w:sz w:val="22"/>
          <w:szCs w:val="22"/>
          <w:lang w:val="sl-SI"/>
        </w:rPr>
        <w:t xml:space="preserve"> </w:t>
      </w:r>
      <w:r w:rsidR="007E6804" w:rsidRPr="0022714D">
        <w:rPr>
          <w:rFonts w:ascii="Arial" w:eastAsia="Arial" w:hAnsi="Arial" w:cs="Arial"/>
          <w:sz w:val="22"/>
          <w:szCs w:val="22"/>
          <w:lang w:val="sl-SI"/>
        </w:rPr>
        <w:t>in najzmogljivejši, kar smo jih ustvarili</w:t>
      </w:r>
      <w:r w:rsidR="00D70551">
        <w:rPr>
          <w:rFonts w:ascii="Arial" w:eastAsia="Arial" w:hAnsi="Arial" w:cs="Arial"/>
          <w:sz w:val="22"/>
          <w:szCs w:val="22"/>
          <w:lang w:val="sl-SI"/>
        </w:rPr>
        <w:t xml:space="preserve"> doslej</w:t>
      </w:r>
      <w:r w:rsidR="007E6804" w:rsidRPr="0022714D">
        <w:rPr>
          <w:rFonts w:ascii="Arial" w:eastAsia="Arial" w:hAnsi="Arial" w:cs="Arial"/>
          <w:sz w:val="22"/>
          <w:szCs w:val="22"/>
          <w:lang w:val="sl-SI"/>
        </w:rPr>
        <w:t>,</w:t>
      </w:r>
      <w:r w:rsidRPr="0022714D">
        <w:rPr>
          <w:rFonts w:ascii="Arial" w:eastAsia="Arial" w:hAnsi="Arial" w:cs="Arial"/>
          <w:sz w:val="22"/>
          <w:szCs w:val="22"/>
          <w:lang w:val="sl-SI"/>
        </w:rPr>
        <w:t xml:space="preserve">” </w:t>
      </w:r>
      <w:r w:rsidR="00C969DA" w:rsidRPr="0022714D">
        <w:rPr>
          <w:rFonts w:ascii="Arial" w:eastAsia="Arial" w:hAnsi="Arial" w:cs="Arial"/>
          <w:sz w:val="22"/>
          <w:szCs w:val="22"/>
          <w:lang w:val="sl-SI"/>
        </w:rPr>
        <w:t xml:space="preserve">je </w:t>
      </w:r>
      <w:r w:rsidR="005B47EC" w:rsidRPr="0022714D">
        <w:rPr>
          <w:rFonts w:ascii="Arial" w:eastAsia="Arial" w:hAnsi="Arial" w:cs="Arial"/>
          <w:sz w:val="22"/>
          <w:szCs w:val="22"/>
          <w:lang w:val="sl-SI"/>
        </w:rPr>
        <w:t>dejal</w:t>
      </w:r>
      <w:r w:rsidR="00C969DA" w:rsidRPr="0022714D">
        <w:rPr>
          <w:rFonts w:ascii="Arial" w:eastAsia="Arial" w:hAnsi="Arial" w:cs="Arial"/>
          <w:sz w:val="22"/>
          <w:szCs w:val="22"/>
          <w:lang w:val="sl-SI"/>
        </w:rPr>
        <w:t xml:space="preserve"> </w:t>
      </w:r>
      <w:r w:rsidRPr="0022714D">
        <w:rPr>
          <w:rFonts w:ascii="Arial" w:eastAsia="Arial" w:hAnsi="Arial" w:cs="Arial"/>
          <w:sz w:val="22"/>
          <w:szCs w:val="22"/>
          <w:lang w:val="sl-SI"/>
        </w:rPr>
        <w:t xml:space="preserve">Graham Pearson, </w:t>
      </w:r>
      <w:r w:rsidR="005B47EC" w:rsidRPr="0022714D">
        <w:rPr>
          <w:rFonts w:ascii="Arial" w:eastAsia="Arial" w:hAnsi="Arial" w:cs="Arial"/>
          <w:sz w:val="22"/>
          <w:szCs w:val="22"/>
          <w:lang w:val="sl-SI"/>
        </w:rPr>
        <w:t>direktor programa Ranger</w:t>
      </w:r>
      <w:r w:rsidRPr="0022714D">
        <w:rPr>
          <w:rFonts w:ascii="Arial" w:eastAsia="Arial" w:hAnsi="Arial" w:cs="Arial"/>
          <w:sz w:val="22"/>
          <w:szCs w:val="22"/>
          <w:lang w:val="sl-SI"/>
        </w:rPr>
        <w:t>. “</w:t>
      </w:r>
      <w:r w:rsidR="00502F53" w:rsidRPr="0022714D">
        <w:rPr>
          <w:rFonts w:ascii="Arial" w:eastAsia="Arial" w:hAnsi="Arial" w:cs="Arial"/>
          <w:sz w:val="22"/>
          <w:szCs w:val="22"/>
          <w:lang w:val="sl-SI"/>
        </w:rPr>
        <w:t xml:space="preserve">Prestati je moral </w:t>
      </w:r>
      <w:r w:rsidR="004C3FAE" w:rsidRPr="0022714D">
        <w:rPr>
          <w:rFonts w:ascii="Arial" w:eastAsia="Arial" w:hAnsi="Arial" w:cs="Arial"/>
          <w:sz w:val="22"/>
          <w:szCs w:val="22"/>
          <w:lang w:val="sl-SI"/>
        </w:rPr>
        <w:t>enega najbolj izčrpnih globalnih programov testiranja</w:t>
      </w:r>
      <w:r w:rsidR="000C5C8C">
        <w:rPr>
          <w:rFonts w:ascii="Arial" w:eastAsia="Arial" w:hAnsi="Arial" w:cs="Arial"/>
          <w:sz w:val="22"/>
          <w:szCs w:val="22"/>
          <w:lang w:val="sl-SI"/>
        </w:rPr>
        <w:t xml:space="preserve"> </w:t>
      </w:r>
      <w:r w:rsidR="004C3FAE" w:rsidRPr="0022714D">
        <w:rPr>
          <w:rFonts w:ascii="Arial" w:eastAsia="Arial" w:hAnsi="Arial" w:cs="Arial"/>
          <w:sz w:val="22"/>
          <w:szCs w:val="22"/>
          <w:lang w:val="sl-SI"/>
        </w:rPr>
        <w:t xml:space="preserve">in dokler nismo bili prepričani, da je </w:t>
      </w:r>
      <w:r w:rsidR="00292078" w:rsidRPr="0022714D">
        <w:rPr>
          <w:rFonts w:ascii="Arial" w:eastAsia="Arial" w:hAnsi="Arial" w:cs="Arial"/>
          <w:sz w:val="22"/>
          <w:szCs w:val="22"/>
          <w:lang w:val="sl-SI"/>
        </w:rPr>
        <w:t>to zares čvrst Ford</w:t>
      </w:r>
      <w:r w:rsidR="000C5C8C">
        <w:rPr>
          <w:rFonts w:ascii="Arial" w:eastAsia="Arial" w:hAnsi="Arial" w:cs="Arial"/>
          <w:sz w:val="22"/>
          <w:szCs w:val="22"/>
          <w:lang w:val="sl-SI"/>
        </w:rPr>
        <w:t xml:space="preserve"> – </w:t>
      </w:r>
      <w:r w:rsidR="000C5C8C" w:rsidRPr="0022714D">
        <w:rPr>
          <w:rFonts w:ascii="Arial" w:eastAsia="Arial" w:hAnsi="Arial" w:cs="Arial"/>
          <w:sz w:val="22"/>
          <w:szCs w:val="22"/>
          <w:lang w:val="sl-SI"/>
        </w:rPr>
        <w:t>Built Ford Tough</w:t>
      </w:r>
      <w:r w:rsidR="0061041B">
        <w:rPr>
          <w:rFonts w:ascii="Arial" w:eastAsia="Arial" w:hAnsi="Arial" w:cs="Arial"/>
          <w:sz w:val="22"/>
          <w:szCs w:val="22"/>
          <w:lang w:val="sl-SI"/>
        </w:rPr>
        <w:t xml:space="preserve"> –</w:t>
      </w:r>
      <w:r w:rsidR="00292078" w:rsidRPr="0022714D">
        <w:rPr>
          <w:rFonts w:ascii="Arial" w:eastAsia="Arial" w:hAnsi="Arial" w:cs="Arial"/>
          <w:sz w:val="22"/>
          <w:szCs w:val="22"/>
          <w:lang w:val="sl-SI"/>
        </w:rPr>
        <w:t>, si nismo privoščili počitka</w:t>
      </w:r>
      <w:r w:rsidRPr="0022714D">
        <w:rPr>
          <w:rFonts w:ascii="Arial" w:eastAsia="Arial" w:hAnsi="Arial" w:cs="Arial"/>
          <w:sz w:val="22"/>
          <w:szCs w:val="22"/>
          <w:lang w:val="sl-SI"/>
        </w:rPr>
        <w:t>.”</w:t>
      </w:r>
    </w:p>
    <w:p w14:paraId="58E20001"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712706CB" w14:textId="253B4677" w:rsidR="008B2E65" w:rsidRPr="0022714D" w:rsidRDefault="00CB5937"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Nov videz, nove zmogljivosti</w:t>
      </w:r>
    </w:p>
    <w:p w14:paraId="013C9130"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B9A803C" w14:textId="7FD240C5" w:rsidR="008B2E65" w:rsidRPr="0022714D" w:rsidRDefault="0044002D"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Pri razvoju novega robustnega videza n</w:t>
      </w:r>
      <w:r w:rsidR="006269B7" w:rsidRPr="0022714D">
        <w:rPr>
          <w:rFonts w:ascii="Arial" w:eastAsia="Arial" w:hAnsi="Arial" w:cs="Arial"/>
          <w:sz w:val="22"/>
          <w:szCs w:val="22"/>
          <w:lang w:val="sl-SI"/>
        </w:rPr>
        <w:t xml:space="preserve">aslednje </w:t>
      </w:r>
      <w:r w:rsidRPr="0022714D">
        <w:rPr>
          <w:rFonts w:ascii="Arial" w:eastAsia="Arial" w:hAnsi="Arial" w:cs="Arial"/>
          <w:sz w:val="22"/>
          <w:szCs w:val="22"/>
          <w:lang w:val="sl-SI"/>
        </w:rPr>
        <w:t>generacije Ranger</w:t>
      </w:r>
      <w:r w:rsidR="006269B7" w:rsidRPr="0022714D">
        <w:rPr>
          <w:rFonts w:ascii="Arial" w:eastAsia="Arial" w:hAnsi="Arial" w:cs="Arial"/>
          <w:sz w:val="22"/>
          <w:szCs w:val="22"/>
          <w:lang w:val="sl-SI"/>
        </w:rPr>
        <w:t>ja</w:t>
      </w:r>
      <w:r w:rsidRPr="0022714D">
        <w:rPr>
          <w:rFonts w:ascii="Arial" w:eastAsia="Arial" w:hAnsi="Arial" w:cs="Arial"/>
          <w:sz w:val="22"/>
          <w:szCs w:val="22"/>
          <w:lang w:val="sl-SI"/>
        </w:rPr>
        <w:t xml:space="preserve"> so bil</w:t>
      </w:r>
      <w:r w:rsidR="007E20E1" w:rsidRPr="0022714D">
        <w:rPr>
          <w:rFonts w:ascii="Arial" w:eastAsia="Arial" w:hAnsi="Arial" w:cs="Arial"/>
          <w:sz w:val="22"/>
          <w:szCs w:val="22"/>
          <w:lang w:val="sl-SI"/>
        </w:rPr>
        <w:t>e</w:t>
      </w:r>
      <w:r w:rsidRPr="0022714D">
        <w:rPr>
          <w:rFonts w:ascii="Arial" w:eastAsia="Arial" w:hAnsi="Arial" w:cs="Arial"/>
          <w:sz w:val="22"/>
          <w:szCs w:val="22"/>
          <w:lang w:val="sl-SI"/>
        </w:rPr>
        <w:t xml:space="preserve"> ključn</w:t>
      </w:r>
      <w:r w:rsidR="00696BFE" w:rsidRPr="0022714D">
        <w:rPr>
          <w:rFonts w:ascii="Arial" w:eastAsia="Arial" w:hAnsi="Arial" w:cs="Arial"/>
          <w:sz w:val="22"/>
          <w:szCs w:val="22"/>
          <w:lang w:val="sl-SI"/>
        </w:rPr>
        <w:t>e pripombe</w:t>
      </w:r>
      <w:r w:rsidRPr="0022714D">
        <w:rPr>
          <w:rFonts w:ascii="Arial" w:eastAsia="Arial" w:hAnsi="Arial" w:cs="Arial"/>
          <w:sz w:val="22"/>
          <w:szCs w:val="22"/>
          <w:lang w:val="sl-SI"/>
        </w:rPr>
        <w:t xml:space="preserve"> </w:t>
      </w:r>
      <w:r w:rsidR="00696BFE" w:rsidRPr="0022714D">
        <w:rPr>
          <w:rFonts w:ascii="Arial" w:eastAsia="Arial" w:hAnsi="Arial" w:cs="Arial"/>
          <w:sz w:val="22"/>
          <w:szCs w:val="22"/>
          <w:lang w:val="sl-SI"/>
        </w:rPr>
        <w:t>uporabnikov</w:t>
      </w:r>
      <w:r w:rsidRPr="0022714D">
        <w:rPr>
          <w:rFonts w:ascii="Arial" w:eastAsia="Arial" w:hAnsi="Arial" w:cs="Arial"/>
          <w:sz w:val="22"/>
          <w:szCs w:val="22"/>
          <w:lang w:val="sl-SI"/>
        </w:rPr>
        <w:t>. Ford je veliko časa posvetil lastnikom po vsem svetu</w:t>
      </w:r>
      <w:r w:rsidR="00191544">
        <w:rPr>
          <w:rFonts w:ascii="Arial" w:eastAsia="Arial" w:hAnsi="Arial" w:cs="Arial"/>
          <w:sz w:val="22"/>
          <w:szCs w:val="22"/>
          <w:lang w:val="sl-SI"/>
        </w:rPr>
        <w:t>.</w:t>
      </w:r>
      <w:r w:rsidRPr="0022714D">
        <w:rPr>
          <w:rFonts w:ascii="Arial" w:eastAsia="Arial" w:hAnsi="Arial" w:cs="Arial"/>
          <w:sz w:val="22"/>
          <w:szCs w:val="22"/>
          <w:lang w:val="sl-SI"/>
        </w:rPr>
        <w:t xml:space="preserve"> </w:t>
      </w:r>
      <w:r w:rsidR="00191544">
        <w:rPr>
          <w:rFonts w:ascii="Arial" w:eastAsia="Arial" w:hAnsi="Arial" w:cs="Arial"/>
          <w:sz w:val="22"/>
          <w:szCs w:val="22"/>
          <w:lang w:val="sl-SI"/>
        </w:rPr>
        <w:t>O</w:t>
      </w:r>
      <w:r w:rsidRPr="0022714D">
        <w:rPr>
          <w:rFonts w:ascii="Arial" w:eastAsia="Arial" w:hAnsi="Arial" w:cs="Arial"/>
          <w:sz w:val="22"/>
          <w:szCs w:val="22"/>
          <w:lang w:val="sl-SI"/>
        </w:rPr>
        <w:t xml:space="preserve">pravil </w:t>
      </w:r>
      <w:r w:rsidR="00191544">
        <w:rPr>
          <w:rFonts w:ascii="Arial" w:eastAsia="Arial" w:hAnsi="Arial" w:cs="Arial"/>
          <w:sz w:val="22"/>
          <w:szCs w:val="22"/>
          <w:lang w:val="sl-SI"/>
        </w:rPr>
        <w:t xml:space="preserve">je </w:t>
      </w:r>
      <w:r w:rsidRPr="0022714D">
        <w:rPr>
          <w:rFonts w:ascii="Arial" w:eastAsia="Arial" w:hAnsi="Arial" w:cs="Arial"/>
          <w:sz w:val="22"/>
          <w:szCs w:val="22"/>
          <w:lang w:val="sl-SI"/>
        </w:rPr>
        <w:t xml:space="preserve">več kot 5000 intervjujev in </w:t>
      </w:r>
      <w:r w:rsidR="00C318AA" w:rsidRPr="0022714D">
        <w:rPr>
          <w:rFonts w:ascii="Arial" w:eastAsia="Arial" w:hAnsi="Arial" w:cs="Arial"/>
          <w:sz w:val="22"/>
          <w:szCs w:val="22"/>
          <w:lang w:val="sl-SI"/>
        </w:rPr>
        <w:t xml:space="preserve">izvedel </w:t>
      </w:r>
      <w:r w:rsidRPr="0022714D">
        <w:rPr>
          <w:rFonts w:ascii="Arial" w:eastAsia="Arial" w:hAnsi="Arial" w:cs="Arial"/>
          <w:sz w:val="22"/>
          <w:szCs w:val="22"/>
          <w:lang w:val="sl-SI"/>
        </w:rPr>
        <w:t>več deset delavnic za stranke, da bi razumel, kako stranke uporabljajo svoje pickupe ter kaj želijo in pričakujejo od novega Rangerja.</w:t>
      </w:r>
    </w:p>
    <w:p w14:paraId="41362E34"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6974CE8" w14:textId="4A6ED6F6" w:rsidR="008B2E65" w:rsidRPr="0022714D" w:rsidRDefault="006874AD"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Vizualno je nova generacija Rangerja drzna in samozavestna, z </w:t>
      </w:r>
      <w:r w:rsidR="004D6AA4" w:rsidRPr="0022714D">
        <w:rPr>
          <w:rFonts w:ascii="Arial" w:eastAsia="Arial" w:hAnsi="Arial" w:cs="Arial"/>
          <w:sz w:val="22"/>
          <w:szCs w:val="22"/>
          <w:lang w:val="sl-SI"/>
        </w:rPr>
        <w:t xml:space="preserve">izrazito </w:t>
      </w:r>
      <w:r w:rsidRPr="0022714D">
        <w:rPr>
          <w:rFonts w:ascii="Arial" w:eastAsia="Arial" w:hAnsi="Arial" w:cs="Arial"/>
          <w:sz w:val="22"/>
          <w:szCs w:val="22"/>
          <w:lang w:val="sl-SI"/>
        </w:rPr>
        <w:t xml:space="preserve">zunanjo podobo, ki si deli Fordov globalni DNK oblikovanja </w:t>
      </w:r>
      <w:r w:rsidR="00715B33" w:rsidRPr="0022714D">
        <w:rPr>
          <w:rFonts w:ascii="Arial" w:eastAsia="Arial" w:hAnsi="Arial" w:cs="Arial"/>
          <w:sz w:val="22"/>
          <w:szCs w:val="22"/>
          <w:lang w:val="sl-SI"/>
        </w:rPr>
        <w:t>pickupov</w:t>
      </w:r>
      <w:r w:rsidRPr="0022714D">
        <w:rPr>
          <w:rFonts w:ascii="Arial" w:eastAsia="Arial" w:hAnsi="Arial" w:cs="Arial"/>
          <w:sz w:val="22"/>
          <w:szCs w:val="22"/>
          <w:lang w:val="sl-SI"/>
        </w:rPr>
        <w:t>. Oblikovanj</w:t>
      </w:r>
      <w:r w:rsidR="00BB2B1D" w:rsidRPr="0022714D">
        <w:rPr>
          <w:rFonts w:ascii="Arial" w:eastAsia="Arial" w:hAnsi="Arial" w:cs="Arial"/>
          <w:sz w:val="22"/>
          <w:szCs w:val="22"/>
          <w:lang w:val="sl-SI"/>
        </w:rPr>
        <w:t>u dajeta pečat odločna</w:t>
      </w:r>
      <w:r w:rsidRPr="0022714D">
        <w:rPr>
          <w:rFonts w:ascii="Arial" w:eastAsia="Arial" w:hAnsi="Arial" w:cs="Arial"/>
          <w:sz w:val="22"/>
          <w:szCs w:val="22"/>
          <w:lang w:val="sl-SI"/>
        </w:rPr>
        <w:t xml:space="preserve"> nova </w:t>
      </w:r>
      <w:r w:rsidR="00BB2B1D" w:rsidRPr="0022714D">
        <w:rPr>
          <w:rFonts w:ascii="Arial" w:eastAsia="Arial" w:hAnsi="Arial" w:cs="Arial"/>
          <w:sz w:val="22"/>
          <w:szCs w:val="22"/>
          <w:lang w:val="sl-SI"/>
        </w:rPr>
        <w:t xml:space="preserve">maska </w:t>
      </w:r>
      <w:r w:rsidRPr="0022714D">
        <w:rPr>
          <w:rFonts w:ascii="Arial" w:eastAsia="Arial" w:hAnsi="Arial" w:cs="Arial"/>
          <w:sz w:val="22"/>
          <w:szCs w:val="22"/>
          <w:lang w:val="sl-SI"/>
        </w:rPr>
        <w:t xml:space="preserve">in značilna </w:t>
      </w:r>
      <w:r w:rsidR="00363499" w:rsidRPr="0022714D">
        <w:rPr>
          <w:rFonts w:ascii="Arial" w:eastAsia="Arial" w:hAnsi="Arial" w:cs="Arial"/>
          <w:sz w:val="22"/>
          <w:szCs w:val="22"/>
          <w:lang w:val="sl-SI"/>
        </w:rPr>
        <w:t>žarometa</w:t>
      </w:r>
      <w:r w:rsidR="00812249" w:rsidRPr="0022714D">
        <w:rPr>
          <w:rFonts w:ascii="Arial" w:eastAsia="Arial" w:hAnsi="Arial" w:cs="Arial"/>
          <w:sz w:val="22"/>
          <w:szCs w:val="22"/>
          <w:lang w:val="sl-SI"/>
        </w:rPr>
        <w:t xml:space="preserve"> s svetili v obliki </w:t>
      </w:r>
      <w:r w:rsidR="00FC07B9" w:rsidRPr="0022714D">
        <w:rPr>
          <w:rFonts w:ascii="Arial" w:eastAsia="Arial" w:hAnsi="Arial" w:cs="Arial"/>
          <w:sz w:val="22"/>
          <w:szCs w:val="22"/>
          <w:lang w:val="sl-SI"/>
        </w:rPr>
        <w:t xml:space="preserve">črke </w:t>
      </w:r>
      <w:r w:rsidRPr="0022714D">
        <w:rPr>
          <w:rFonts w:ascii="Arial" w:eastAsia="Arial" w:hAnsi="Arial" w:cs="Arial"/>
          <w:sz w:val="22"/>
          <w:szCs w:val="22"/>
          <w:lang w:val="sl-SI"/>
        </w:rPr>
        <w:t xml:space="preserve">C spredaj, medtem ko </w:t>
      </w:r>
      <w:r w:rsidR="00B3131A" w:rsidRPr="0022714D">
        <w:rPr>
          <w:rFonts w:ascii="Arial" w:eastAsia="Arial" w:hAnsi="Arial" w:cs="Arial"/>
          <w:sz w:val="22"/>
          <w:szCs w:val="22"/>
          <w:lang w:val="sl-SI"/>
        </w:rPr>
        <w:t xml:space="preserve">prefinjena </w:t>
      </w:r>
      <w:r w:rsidR="004246CD" w:rsidRPr="0022714D">
        <w:rPr>
          <w:rFonts w:ascii="Arial" w:eastAsia="Arial" w:hAnsi="Arial" w:cs="Arial"/>
          <w:sz w:val="22"/>
          <w:szCs w:val="22"/>
          <w:lang w:val="sl-SI"/>
        </w:rPr>
        <w:t xml:space="preserve">bočna </w:t>
      </w:r>
      <w:r w:rsidRPr="0022714D">
        <w:rPr>
          <w:rFonts w:ascii="Arial" w:eastAsia="Arial" w:hAnsi="Arial" w:cs="Arial"/>
          <w:sz w:val="22"/>
          <w:szCs w:val="22"/>
          <w:lang w:val="sl-SI"/>
        </w:rPr>
        <w:t>linija o</w:t>
      </w:r>
      <w:r w:rsidR="00927539" w:rsidRPr="0022714D">
        <w:rPr>
          <w:rFonts w:ascii="Arial" w:eastAsia="Arial" w:hAnsi="Arial" w:cs="Arial"/>
          <w:sz w:val="22"/>
          <w:szCs w:val="22"/>
          <w:lang w:val="sl-SI"/>
        </w:rPr>
        <w:t xml:space="preserve">d pokrova motornega prostora do kesona </w:t>
      </w:r>
      <w:r w:rsidRPr="0022714D">
        <w:rPr>
          <w:rFonts w:ascii="Arial" w:eastAsia="Arial" w:hAnsi="Arial" w:cs="Arial"/>
          <w:sz w:val="22"/>
          <w:szCs w:val="22"/>
          <w:lang w:val="sl-SI"/>
        </w:rPr>
        <w:t>vključuje drzne</w:t>
      </w:r>
      <w:r w:rsidR="00DD284E" w:rsidRPr="0022714D">
        <w:rPr>
          <w:rFonts w:ascii="Arial" w:eastAsia="Arial" w:hAnsi="Arial" w:cs="Arial"/>
          <w:sz w:val="22"/>
          <w:szCs w:val="22"/>
          <w:lang w:val="sl-SI"/>
        </w:rPr>
        <w:t>jše blatnike</w:t>
      </w:r>
      <w:r w:rsidRPr="0022714D">
        <w:rPr>
          <w:rFonts w:ascii="Arial" w:eastAsia="Arial" w:hAnsi="Arial" w:cs="Arial"/>
          <w:sz w:val="22"/>
          <w:szCs w:val="22"/>
          <w:lang w:val="sl-SI"/>
        </w:rPr>
        <w:t xml:space="preserve">, ki Rangerju </w:t>
      </w:r>
      <w:r w:rsidR="00DD284E" w:rsidRPr="0022714D">
        <w:rPr>
          <w:rFonts w:ascii="Arial" w:eastAsia="Arial" w:hAnsi="Arial" w:cs="Arial"/>
          <w:sz w:val="22"/>
          <w:szCs w:val="22"/>
          <w:lang w:val="sl-SI"/>
        </w:rPr>
        <w:t xml:space="preserve">zagotavljajo </w:t>
      </w:r>
      <w:r w:rsidRPr="0022714D">
        <w:rPr>
          <w:rFonts w:ascii="Arial" w:eastAsia="Arial" w:hAnsi="Arial" w:cs="Arial"/>
          <w:sz w:val="22"/>
          <w:szCs w:val="22"/>
          <w:lang w:val="sl-SI"/>
        </w:rPr>
        <w:t xml:space="preserve">samozavestno držo. Ford Ranger prvič ponuja matrične žaromete LED. Zadaj so luči oblikovane skladno z značilno grafiko na sprednjem delu. V notranjosti </w:t>
      </w:r>
      <w:r w:rsidR="00846A81" w:rsidRPr="0022714D">
        <w:rPr>
          <w:rFonts w:ascii="Arial" w:eastAsia="Arial" w:hAnsi="Arial" w:cs="Arial"/>
          <w:sz w:val="22"/>
          <w:szCs w:val="22"/>
          <w:lang w:val="sl-SI"/>
        </w:rPr>
        <w:t>je</w:t>
      </w:r>
      <w:r w:rsidRPr="0022714D">
        <w:rPr>
          <w:rFonts w:ascii="Arial" w:eastAsia="Arial" w:hAnsi="Arial" w:cs="Arial"/>
          <w:sz w:val="22"/>
          <w:szCs w:val="22"/>
          <w:lang w:val="sl-SI"/>
        </w:rPr>
        <w:t xml:space="preserve"> kabina, ki </w:t>
      </w:r>
      <w:r w:rsidR="00F1796A" w:rsidRPr="0022714D">
        <w:rPr>
          <w:rFonts w:ascii="Arial" w:eastAsia="Arial" w:hAnsi="Arial" w:cs="Arial"/>
          <w:sz w:val="22"/>
          <w:szCs w:val="22"/>
          <w:lang w:val="sl-SI"/>
        </w:rPr>
        <w:t xml:space="preserve">se prav nič ne razlikuje od osebnega </w:t>
      </w:r>
      <w:r w:rsidRPr="0022714D">
        <w:rPr>
          <w:rFonts w:ascii="Arial" w:eastAsia="Arial" w:hAnsi="Arial" w:cs="Arial"/>
          <w:sz w:val="22"/>
          <w:szCs w:val="22"/>
          <w:lang w:val="sl-SI"/>
        </w:rPr>
        <w:t>avtomobil</w:t>
      </w:r>
      <w:r w:rsidR="00F1796A" w:rsidRPr="0022714D">
        <w:rPr>
          <w:rFonts w:ascii="Arial" w:eastAsia="Arial" w:hAnsi="Arial" w:cs="Arial"/>
          <w:sz w:val="22"/>
          <w:szCs w:val="22"/>
          <w:lang w:val="sl-SI"/>
        </w:rPr>
        <w:t>a</w:t>
      </w:r>
      <w:r w:rsidRPr="0022714D">
        <w:rPr>
          <w:rFonts w:ascii="Arial" w:eastAsia="Arial" w:hAnsi="Arial" w:cs="Arial"/>
          <w:sz w:val="22"/>
          <w:szCs w:val="22"/>
          <w:lang w:val="sl-SI"/>
        </w:rPr>
        <w:t xml:space="preserve">, </w:t>
      </w:r>
      <w:r w:rsidR="00846A81" w:rsidRPr="0022714D">
        <w:rPr>
          <w:rFonts w:ascii="Arial" w:eastAsia="Arial" w:hAnsi="Arial" w:cs="Arial"/>
          <w:sz w:val="22"/>
          <w:szCs w:val="22"/>
          <w:lang w:val="sl-SI"/>
        </w:rPr>
        <w:t xml:space="preserve">še prestižnejša </w:t>
      </w:r>
      <w:r w:rsidR="00583BA5" w:rsidRPr="0022714D">
        <w:rPr>
          <w:rFonts w:ascii="Arial" w:eastAsia="Arial" w:hAnsi="Arial" w:cs="Arial"/>
          <w:sz w:val="22"/>
          <w:szCs w:val="22"/>
          <w:lang w:val="sl-SI"/>
        </w:rPr>
        <w:t>ter</w:t>
      </w:r>
      <w:r w:rsidR="00C46E29" w:rsidRPr="0022714D">
        <w:rPr>
          <w:rFonts w:ascii="Arial" w:eastAsia="Arial" w:hAnsi="Arial" w:cs="Arial"/>
          <w:sz w:val="22"/>
          <w:szCs w:val="22"/>
          <w:lang w:val="sl-SI"/>
        </w:rPr>
        <w:t xml:space="preserve"> navduši </w:t>
      </w:r>
      <w:r w:rsidRPr="0022714D">
        <w:rPr>
          <w:rFonts w:ascii="Arial" w:eastAsia="Arial" w:hAnsi="Arial" w:cs="Arial"/>
          <w:sz w:val="22"/>
          <w:szCs w:val="22"/>
          <w:lang w:val="sl-SI"/>
        </w:rPr>
        <w:t xml:space="preserve">z uporabo vrhunskih </w:t>
      </w:r>
      <w:r w:rsidR="00F4112B" w:rsidRPr="0022714D">
        <w:rPr>
          <w:rFonts w:ascii="Arial" w:eastAsia="Arial" w:hAnsi="Arial" w:cs="Arial"/>
          <w:sz w:val="22"/>
          <w:szCs w:val="22"/>
          <w:lang w:val="sl-SI"/>
        </w:rPr>
        <w:t xml:space="preserve">na otip mehkih </w:t>
      </w:r>
      <w:r w:rsidRPr="0022714D">
        <w:rPr>
          <w:rFonts w:ascii="Arial" w:eastAsia="Arial" w:hAnsi="Arial" w:cs="Arial"/>
          <w:sz w:val="22"/>
          <w:szCs w:val="22"/>
          <w:lang w:val="sl-SI"/>
        </w:rPr>
        <w:t xml:space="preserve">materialov in </w:t>
      </w:r>
      <w:r w:rsidR="00A40790">
        <w:rPr>
          <w:rFonts w:ascii="Arial" w:eastAsia="Arial" w:hAnsi="Arial" w:cs="Arial"/>
          <w:sz w:val="22"/>
          <w:szCs w:val="22"/>
          <w:lang w:val="sl-SI"/>
        </w:rPr>
        <w:t xml:space="preserve">z </w:t>
      </w:r>
      <w:r w:rsidR="00583BA5" w:rsidRPr="0022714D">
        <w:rPr>
          <w:rFonts w:ascii="Arial" w:eastAsia="Arial" w:hAnsi="Arial" w:cs="Arial"/>
          <w:sz w:val="22"/>
          <w:szCs w:val="22"/>
          <w:lang w:val="sl-SI"/>
        </w:rPr>
        <w:t xml:space="preserve">izrazitim navpično postavljenim </w:t>
      </w:r>
      <w:r w:rsidRPr="0022714D">
        <w:rPr>
          <w:rFonts w:ascii="Arial" w:eastAsia="Arial" w:hAnsi="Arial" w:cs="Arial"/>
          <w:sz w:val="22"/>
          <w:szCs w:val="22"/>
          <w:lang w:val="sl-SI"/>
        </w:rPr>
        <w:t xml:space="preserve">sredinskim zaslonom na dotik s Fordovim sistemom </w:t>
      </w:r>
      <w:r w:rsidR="00505CE5" w:rsidRPr="0022714D">
        <w:rPr>
          <w:rFonts w:ascii="Arial" w:eastAsia="Arial" w:hAnsi="Arial" w:cs="Arial"/>
          <w:sz w:val="22"/>
          <w:szCs w:val="22"/>
          <w:lang w:val="sl-SI"/>
        </w:rPr>
        <w:t xml:space="preserve">za </w:t>
      </w:r>
      <w:r w:rsidRPr="0022714D">
        <w:rPr>
          <w:rFonts w:ascii="Arial" w:eastAsia="Arial" w:hAnsi="Arial" w:cs="Arial"/>
          <w:sz w:val="22"/>
          <w:szCs w:val="22"/>
          <w:lang w:val="sl-SI"/>
        </w:rPr>
        <w:t>povezljivost</w:t>
      </w:r>
      <w:r w:rsidR="00505CE5" w:rsidRPr="0022714D">
        <w:rPr>
          <w:rFonts w:ascii="Arial" w:eastAsia="Arial" w:hAnsi="Arial" w:cs="Arial"/>
          <w:sz w:val="22"/>
          <w:szCs w:val="22"/>
          <w:lang w:val="sl-SI"/>
        </w:rPr>
        <w:t xml:space="preserve"> in razvedrilo </w:t>
      </w:r>
      <w:r w:rsidRPr="0022714D">
        <w:rPr>
          <w:rFonts w:ascii="Arial" w:eastAsia="Arial" w:hAnsi="Arial" w:cs="Arial"/>
          <w:sz w:val="22"/>
          <w:szCs w:val="22"/>
          <w:lang w:val="sl-SI"/>
        </w:rPr>
        <w:t>SYNC™ 4.</w:t>
      </w:r>
      <w:r w:rsidR="008B2E65" w:rsidRPr="0022714D">
        <w:rPr>
          <w:rFonts w:ascii="Arial" w:eastAsia="Arial" w:hAnsi="Arial" w:cs="Arial"/>
          <w:sz w:val="22"/>
          <w:szCs w:val="22"/>
          <w:vertAlign w:val="superscript"/>
          <w:lang w:val="sl-SI"/>
        </w:rPr>
        <w:t>3</w:t>
      </w:r>
    </w:p>
    <w:p w14:paraId="056E3182"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6F6DF7CE" w14:textId="36FCA0A2"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6E7A23" w:rsidRPr="0022714D">
        <w:rPr>
          <w:rFonts w:ascii="Arial" w:eastAsia="Arial" w:hAnsi="Arial" w:cs="Arial"/>
          <w:sz w:val="22"/>
          <w:szCs w:val="22"/>
          <w:lang w:val="sl-SI"/>
        </w:rPr>
        <w:t xml:space="preserve">Stranke so nam povedale, da mora Ranger </w:t>
      </w:r>
      <w:r w:rsidR="00457B1C" w:rsidRPr="0022714D">
        <w:rPr>
          <w:rFonts w:ascii="Arial" w:eastAsia="Arial" w:hAnsi="Arial" w:cs="Arial"/>
          <w:sz w:val="22"/>
          <w:szCs w:val="22"/>
          <w:lang w:val="sl-SI"/>
        </w:rPr>
        <w:t xml:space="preserve">izstopati s </w:t>
      </w:r>
      <w:r w:rsidR="006E7A23" w:rsidRPr="0022714D">
        <w:rPr>
          <w:rFonts w:ascii="Arial" w:eastAsia="Arial" w:hAnsi="Arial" w:cs="Arial"/>
          <w:sz w:val="22"/>
          <w:szCs w:val="22"/>
          <w:lang w:val="sl-SI"/>
        </w:rPr>
        <w:t>čvrst</w:t>
      </w:r>
      <w:r w:rsidR="00457B1C" w:rsidRPr="0022714D">
        <w:rPr>
          <w:rFonts w:ascii="Arial" w:eastAsia="Arial" w:hAnsi="Arial" w:cs="Arial"/>
          <w:sz w:val="22"/>
          <w:szCs w:val="22"/>
          <w:lang w:val="sl-SI"/>
        </w:rPr>
        <w:t>im</w:t>
      </w:r>
      <w:r w:rsidR="006E7A23" w:rsidRPr="0022714D">
        <w:rPr>
          <w:rFonts w:ascii="Arial" w:eastAsia="Arial" w:hAnsi="Arial" w:cs="Arial"/>
          <w:sz w:val="22"/>
          <w:szCs w:val="22"/>
          <w:lang w:val="sl-SI"/>
        </w:rPr>
        <w:t xml:space="preserve"> </w:t>
      </w:r>
      <w:r w:rsidR="00457B1C" w:rsidRPr="0022714D">
        <w:rPr>
          <w:rFonts w:ascii="Arial" w:eastAsia="Arial" w:hAnsi="Arial" w:cs="Arial"/>
          <w:sz w:val="22"/>
          <w:szCs w:val="22"/>
          <w:lang w:val="sl-SI"/>
        </w:rPr>
        <w:t xml:space="preserve">videzom </w:t>
      </w:r>
      <w:r w:rsidR="006E7A23" w:rsidRPr="0022714D">
        <w:rPr>
          <w:rFonts w:ascii="Arial" w:eastAsia="Arial" w:hAnsi="Arial" w:cs="Arial"/>
          <w:sz w:val="22"/>
          <w:szCs w:val="22"/>
          <w:lang w:val="sl-SI"/>
        </w:rPr>
        <w:t>in da mora vzbujati zaupanje,</w:t>
      </w:r>
      <w:r w:rsidRPr="0022714D">
        <w:rPr>
          <w:rFonts w:ascii="Arial" w:eastAsia="Arial" w:hAnsi="Arial" w:cs="Arial"/>
          <w:sz w:val="22"/>
          <w:szCs w:val="22"/>
          <w:lang w:val="sl-SI"/>
        </w:rPr>
        <w:t xml:space="preserve">” </w:t>
      </w:r>
      <w:r w:rsidR="002B4490" w:rsidRPr="0022714D">
        <w:rPr>
          <w:rFonts w:ascii="Arial" w:eastAsia="Arial" w:hAnsi="Arial" w:cs="Arial"/>
          <w:sz w:val="22"/>
          <w:szCs w:val="22"/>
          <w:lang w:val="sl-SI"/>
        </w:rPr>
        <w:t xml:space="preserve">je povedal </w:t>
      </w:r>
      <w:r w:rsidRPr="0022714D">
        <w:rPr>
          <w:rFonts w:ascii="Arial" w:eastAsia="Arial" w:hAnsi="Arial" w:cs="Arial"/>
          <w:sz w:val="22"/>
          <w:szCs w:val="22"/>
          <w:lang w:val="sl-SI"/>
        </w:rPr>
        <w:t xml:space="preserve">Max Tran, </w:t>
      </w:r>
      <w:r w:rsidR="002B4490" w:rsidRPr="0022714D">
        <w:rPr>
          <w:rFonts w:ascii="Arial" w:eastAsia="Arial" w:hAnsi="Arial" w:cs="Arial"/>
          <w:sz w:val="22"/>
          <w:szCs w:val="22"/>
          <w:lang w:val="sl-SI"/>
        </w:rPr>
        <w:t>glavni Rangerjev oblikovalec</w:t>
      </w:r>
      <w:r w:rsidRPr="0022714D">
        <w:rPr>
          <w:rFonts w:ascii="Arial" w:eastAsia="Arial" w:hAnsi="Arial" w:cs="Arial"/>
          <w:sz w:val="22"/>
          <w:szCs w:val="22"/>
          <w:lang w:val="sl-SI"/>
        </w:rPr>
        <w:t>. “</w:t>
      </w:r>
      <w:r w:rsidR="003E1378" w:rsidRPr="0022714D">
        <w:rPr>
          <w:rFonts w:ascii="Arial" w:eastAsia="Arial" w:hAnsi="Arial" w:cs="Arial"/>
          <w:sz w:val="22"/>
          <w:szCs w:val="22"/>
          <w:lang w:val="sl-SI"/>
        </w:rPr>
        <w:t>Bili so zelo jasni glede tega, kakšen mora biti Ranger, tako glede videza kot glede občutka, ki ga vzbuja</w:t>
      </w:r>
      <w:r w:rsidRPr="0022714D">
        <w:rPr>
          <w:rFonts w:ascii="Arial" w:eastAsia="Arial" w:hAnsi="Arial" w:cs="Arial"/>
          <w:sz w:val="22"/>
          <w:szCs w:val="22"/>
          <w:lang w:val="sl-SI"/>
        </w:rPr>
        <w:t>.”</w:t>
      </w:r>
    </w:p>
    <w:p w14:paraId="68C880C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6F018F09" w14:textId="4EBF967E" w:rsidR="008B2E65" w:rsidRPr="0022714D" w:rsidRDefault="008B02F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Pod novo karoserijo se skriva izboljšano podvozje, ki </w:t>
      </w:r>
      <w:r w:rsidR="00463BB2" w:rsidRPr="0022714D">
        <w:rPr>
          <w:rFonts w:ascii="Arial" w:eastAsia="Arial" w:hAnsi="Arial" w:cs="Arial"/>
          <w:sz w:val="22"/>
          <w:szCs w:val="22"/>
          <w:lang w:val="sl-SI"/>
        </w:rPr>
        <w:t xml:space="preserve">zagotavlja </w:t>
      </w:r>
      <w:r w:rsidRPr="0022714D">
        <w:rPr>
          <w:rFonts w:ascii="Arial" w:eastAsia="Arial" w:hAnsi="Arial" w:cs="Arial"/>
          <w:sz w:val="22"/>
          <w:szCs w:val="22"/>
          <w:lang w:val="sl-SI"/>
        </w:rPr>
        <w:t>50 mm daljš</w:t>
      </w:r>
      <w:r w:rsidR="00463BB2" w:rsidRPr="0022714D">
        <w:rPr>
          <w:rFonts w:ascii="Arial" w:eastAsia="Arial" w:hAnsi="Arial" w:cs="Arial"/>
          <w:sz w:val="22"/>
          <w:szCs w:val="22"/>
          <w:lang w:val="sl-SI"/>
        </w:rPr>
        <w:t>o</w:t>
      </w:r>
      <w:r w:rsidRPr="0022714D">
        <w:rPr>
          <w:rFonts w:ascii="Arial" w:eastAsia="Arial" w:hAnsi="Arial" w:cs="Arial"/>
          <w:sz w:val="22"/>
          <w:szCs w:val="22"/>
          <w:lang w:val="sl-SI"/>
        </w:rPr>
        <w:t xml:space="preserve"> medosn</w:t>
      </w:r>
      <w:r w:rsidR="00463BB2" w:rsidRPr="0022714D">
        <w:rPr>
          <w:rFonts w:ascii="Arial" w:eastAsia="Arial" w:hAnsi="Arial" w:cs="Arial"/>
          <w:sz w:val="22"/>
          <w:szCs w:val="22"/>
          <w:lang w:val="sl-SI"/>
        </w:rPr>
        <w:t>o</w:t>
      </w:r>
      <w:r w:rsidRPr="0022714D">
        <w:rPr>
          <w:rFonts w:ascii="Arial" w:eastAsia="Arial" w:hAnsi="Arial" w:cs="Arial"/>
          <w:sz w:val="22"/>
          <w:szCs w:val="22"/>
          <w:lang w:val="sl-SI"/>
        </w:rPr>
        <w:t xml:space="preserve"> razdalj</w:t>
      </w:r>
      <w:r w:rsidR="00463BB2" w:rsidRPr="0022714D">
        <w:rPr>
          <w:rFonts w:ascii="Arial" w:eastAsia="Arial" w:hAnsi="Arial" w:cs="Arial"/>
          <w:sz w:val="22"/>
          <w:szCs w:val="22"/>
          <w:lang w:val="sl-SI"/>
        </w:rPr>
        <w:t>o</w:t>
      </w:r>
      <w:r w:rsidRPr="0022714D">
        <w:rPr>
          <w:rFonts w:ascii="Arial" w:eastAsia="Arial" w:hAnsi="Arial" w:cs="Arial"/>
          <w:sz w:val="22"/>
          <w:szCs w:val="22"/>
          <w:lang w:val="sl-SI"/>
        </w:rPr>
        <w:t xml:space="preserve"> in 50 mm širš</w:t>
      </w:r>
      <w:r w:rsidR="0050224F" w:rsidRPr="0022714D">
        <w:rPr>
          <w:rFonts w:ascii="Arial" w:eastAsia="Arial" w:hAnsi="Arial" w:cs="Arial"/>
          <w:sz w:val="22"/>
          <w:szCs w:val="22"/>
          <w:lang w:val="sl-SI"/>
        </w:rPr>
        <w:t xml:space="preserve">i kolotek </w:t>
      </w:r>
      <w:r w:rsidRPr="0022714D">
        <w:rPr>
          <w:rFonts w:ascii="Arial" w:eastAsia="Arial" w:hAnsi="Arial" w:cs="Arial"/>
          <w:sz w:val="22"/>
          <w:szCs w:val="22"/>
          <w:lang w:val="sl-SI"/>
        </w:rPr>
        <w:t xml:space="preserve">kot </w:t>
      </w:r>
      <w:r w:rsidR="0050224F" w:rsidRPr="0022714D">
        <w:rPr>
          <w:rFonts w:ascii="Arial" w:eastAsia="Arial" w:hAnsi="Arial" w:cs="Arial"/>
          <w:sz w:val="22"/>
          <w:szCs w:val="22"/>
          <w:lang w:val="sl-SI"/>
        </w:rPr>
        <w:t xml:space="preserve">pri </w:t>
      </w:r>
      <w:r w:rsidRPr="0022714D">
        <w:rPr>
          <w:rFonts w:ascii="Arial" w:eastAsia="Arial" w:hAnsi="Arial" w:cs="Arial"/>
          <w:sz w:val="22"/>
          <w:szCs w:val="22"/>
          <w:lang w:val="sl-SI"/>
        </w:rPr>
        <w:t>prejšnj</w:t>
      </w:r>
      <w:r w:rsidR="0050224F" w:rsidRPr="0022714D">
        <w:rPr>
          <w:rFonts w:ascii="Arial" w:eastAsia="Arial" w:hAnsi="Arial" w:cs="Arial"/>
          <w:sz w:val="22"/>
          <w:szCs w:val="22"/>
          <w:lang w:val="sl-SI"/>
        </w:rPr>
        <w:t>em</w:t>
      </w:r>
      <w:r w:rsidRPr="0022714D">
        <w:rPr>
          <w:rFonts w:ascii="Arial" w:eastAsia="Arial" w:hAnsi="Arial" w:cs="Arial"/>
          <w:sz w:val="22"/>
          <w:szCs w:val="22"/>
          <w:lang w:val="sl-SI"/>
        </w:rPr>
        <w:t xml:space="preserve"> Ranger</w:t>
      </w:r>
      <w:r w:rsidR="0050224F" w:rsidRPr="0022714D">
        <w:rPr>
          <w:rFonts w:ascii="Arial" w:eastAsia="Arial" w:hAnsi="Arial" w:cs="Arial"/>
          <w:sz w:val="22"/>
          <w:szCs w:val="22"/>
          <w:lang w:val="sl-SI"/>
        </w:rPr>
        <w:t>ju</w:t>
      </w:r>
      <w:r w:rsidRPr="0022714D">
        <w:rPr>
          <w:rFonts w:ascii="Arial" w:eastAsia="Arial" w:hAnsi="Arial" w:cs="Arial"/>
          <w:sz w:val="22"/>
          <w:szCs w:val="22"/>
          <w:lang w:val="sl-SI"/>
        </w:rPr>
        <w:t>. Hidroformirana struktura sprednjega dela ustvar</w:t>
      </w:r>
      <w:r w:rsidR="008718B4" w:rsidRPr="0022714D">
        <w:rPr>
          <w:rFonts w:ascii="Arial" w:eastAsia="Arial" w:hAnsi="Arial" w:cs="Arial"/>
          <w:sz w:val="22"/>
          <w:szCs w:val="22"/>
          <w:lang w:val="sl-SI"/>
        </w:rPr>
        <w:t>i</w:t>
      </w:r>
      <w:r w:rsidRPr="0022714D">
        <w:rPr>
          <w:rFonts w:ascii="Arial" w:eastAsia="Arial" w:hAnsi="Arial" w:cs="Arial"/>
          <w:sz w:val="22"/>
          <w:szCs w:val="22"/>
          <w:lang w:val="sl-SI"/>
        </w:rPr>
        <w:t xml:space="preserve"> več prostora za novi motor V6 in pomaga</w:t>
      </w:r>
      <w:r w:rsidR="006775D1" w:rsidRPr="0022714D">
        <w:rPr>
          <w:rFonts w:ascii="Arial" w:eastAsia="Arial" w:hAnsi="Arial" w:cs="Arial"/>
          <w:sz w:val="22"/>
          <w:szCs w:val="22"/>
          <w:lang w:val="sl-SI"/>
        </w:rPr>
        <w:t xml:space="preserve">, da je </w:t>
      </w:r>
      <w:r w:rsidRPr="0022714D">
        <w:rPr>
          <w:rFonts w:ascii="Arial" w:eastAsia="Arial" w:hAnsi="Arial" w:cs="Arial"/>
          <w:sz w:val="22"/>
          <w:szCs w:val="22"/>
          <w:lang w:val="sl-SI"/>
        </w:rPr>
        <w:t>Ranger</w:t>
      </w:r>
      <w:r w:rsidR="006775D1" w:rsidRPr="0022714D">
        <w:rPr>
          <w:rFonts w:ascii="Arial" w:eastAsia="Arial" w:hAnsi="Arial" w:cs="Arial"/>
          <w:sz w:val="22"/>
          <w:szCs w:val="22"/>
          <w:lang w:val="sl-SI"/>
        </w:rPr>
        <w:t xml:space="preserve"> pripravljen </w:t>
      </w:r>
      <w:r w:rsidRPr="0022714D">
        <w:rPr>
          <w:rFonts w:ascii="Arial" w:eastAsia="Arial" w:hAnsi="Arial" w:cs="Arial"/>
          <w:sz w:val="22"/>
          <w:szCs w:val="22"/>
          <w:lang w:val="sl-SI"/>
        </w:rPr>
        <w:t>na uporabo drugih pogonskih tehnologij v prihodnosti. Prav tako odpira sprednji del pickupa, kar omogoča večji pretok zraka do hladilnika, ki pomaga ohranjati nizke delovne temperature pri vleki ali prevozu težkih tovorov.</w:t>
      </w:r>
    </w:p>
    <w:p w14:paraId="29D93B51"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DC54D66" w14:textId="02B150BF" w:rsidR="008B2E65" w:rsidRPr="0022714D" w:rsidRDefault="00CE3D62"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Novi pogonski sklopi</w:t>
      </w:r>
    </w:p>
    <w:p w14:paraId="6536F3A8"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2CB67230" w14:textId="0C729C33" w:rsidR="008B2E65" w:rsidRPr="0022714D" w:rsidRDefault="00A04179"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Kupci so želeli imeti na izbiro več moči in navora za vleko težkih tovorov in ekstremne </w:t>
      </w:r>
      <w:r w:rsidR="00AE5F16" w:rsidRPr="0022714D">
        <w:rPr>
          <w:rFonts w:ascii="Arial" w:eastAsia="Arial" w:hAnsi="Arial" w:cs="Arial"/>
          <w:sz w:val="22"/>
          <w:szCs w:val="22"/>
          <w:lang w:val="sl-SI"/>
        </w:rPr>
        <w:t xml:space="preserve">terenske vožnje, zato je ekipa dodala Fordov preizkušeni 3,0-litrski turbodizelski motor V6 in ga razvila za </w:t>
      </w:r>
      <w:r w:rsidR="00131E1E" w:rsidRPr="0022714D">
        <w:rPr>
          <w:rFonts w:ascii="Arial" w:eastAsia="Arial" w:hAnsi="Arial" w:cs="Arial"/>
          <w:sz w:val="22"/>
          <w:szCs w:val="22"/>
          <w:lang w:val="sl-SI"/>
        </w:rPr>
        <w:t xml:space="preserve">uporabo z </w:t>
      </w:r>
      <w:r w:rsidR="00AE5F16" w:rsidRPr="0022714D">
        <w:rPr>
          <w:rFonts w:ascii="Arial" w:eastAsia="Arial" w:hAnsi="Arial" w:cs="Arial"/>
          <w:sz w:val="22"/>
          <w:szCs w:val="22"/>
          <w:lang w:val="sl-SI"/>
        </w:rPr>
        <w:t>Ranger</w:t>
      </w:r>
      <w:r w:rsidR="00131E1E" w:rsidRPr="0022714D">
        <w:rPr>
          <w:rFonts w:ascii="Arial" w:eastAsia="Arial" w:hAnsi="Arial" w:cs="Arial"/>
          <w:sz w:val="22"/>
          <w:szCs w:val="22"/>
          <w:lang w:val="sl-SI"/>
        </w:rPr>
        <w:t>jem</w:t>
      </w:r>
      <w:r w:rsidR="008B2E65" w:rsidRPr="0022714D">
        <w:rPr>
          <w:rFonts w:ascii="Arial" w:eastAsia="Arial" w:hAnsi="Arial" w:cs="Arial"/>
          <w:sz w:val="22"/>
          <w:szCs w:val="22"/>
          <w:lang w:val="sl-SI"/>
        </w:rPr>
        <w:t>.</w:t>
      </w:r>
      <w:r w:rsidR="000044B2" w:rsidRPr="0022714D">
        <w:rPr>
          <w:rFonts w:ascii="Arial" w:eastAsia="Arial" w:hAnsi="Arial" w:cs="Arial"/>
          <w:sz w:val="22"/>
          <w:szCs w:val="22"/>
          <w:lang w:val="sl-SI"/>
        </w:rPr>
        <w:t xml:space="preserve"> </w:t>
      </w:r>
      <w:r w:rsidR="00A34B36" w:rsidRPr="0022714D">
        <w:rPr>
          <w:rFonts w:ascii="Arial" w:eastAsia="Arial" w:hAnsi="Arial" w:cs="Arial"/>
          <w:sz w:val="22"/>
          <w:szCs w:val="22"/>
          <w:lang w:val="sl-SI"/>
        </w:rPr>
        <w:t>To je eden od treh turbodizelskih motorjev, ki bodo na voljo ob začetku prodaje</w:t>
      </w:r>
      <w:r w:rsidR="008B2E65" w:rsidRPr="0022714D">
        <w:rPr>
          <w:rFonts w:ascii="Arial" w:eastAsia="Arial" w:hAnsi="Arial" w:cs="Arial"/>
          <w:sz w:val="22"/>
          <w:szCs w:val="22"/>
          <w:lang w:val="sl-SI"/>
        </w:rPr>
        <w:t>.</w:t>
      </w:r>
      <w:r w:rsidR="008B2E65" w:rsidRPr="0022714D">
        <w:rPr>
          <w:rFonts w:ascii="Arial" w:eastAsia="Arial" w:hAnsi="Arial" w:cs="Arial"/>
          <w:sz w:val="22"/>
          <w:szCs w:val="22"/>
          <w:vertAlign w:val="superscript"/>
          <w:lang w:val="sl-SI"/>
        </w:rPr>
        <w:t>1</w:t>
      </w:r>
    </w:p>
    <w:p w14:paraId="6E477294"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6037B1F" w14:textId="0A042082"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997805" w:rsidRPr="0022714D">
        <w:rPr>
          <w:rFonts w:ascii="Arial" w:eastAsia="Arial" w:hAnsi="Arial" w:cs="Arial"/>
          <w:sz w:val="22"/>
          <w:szCs w:val="22"/>
          <w:lang w:val="sl-SI"/>
        </w:rPr>
        <w:t>3,0-litrski turbodizelski V6 res navduši</w:t>
      </w:r>
      <w:r w:rsidRPr="0022714D">
        <w:rPr>
          <w:rFonts w:ascii="Arial" w:eastAsia="Arial" w:hAnsi="Arial" w:cs="Arial"/>
          <w:sz w:val="22"/>
          <w:szCs w:val="22"/>
          <w:lang w:val="sl-SI"/>
        </w:rPr>
        <w:t xml:space="preserve">,” </w:t>
      </w:r>
      <w:r w:rsidR="003F2714" w:rsidRPr="0022714D">
        <w:rPr>
          <w:rFonts w:ascii="Arial" w:eastAsia="Arial" w:hAnsi="Arial" w:cs="Arial"/>
          <w:sz w:val="22"/>
          <w:szCs w:val="22"/>
          <w:lang w:val="sl-SI"/>
        </w:rPr>
        <w:t>je dejala Pritika Maharaj, vodja programa Ranger</w:t>
      </w:r>
      <w:r w:rsidRPr="0022714D">
        <w:rPr>
          <w:rFonts w:ascii="Arial" w:eastAsia="Arial" w:hAnsi="Arial" w:cs="Arial"/>
          <w:sz w:val="22"/>
          <w:szCs w:val="22"/>
          <w:lang w:val="sl-SI"/>
        </w:rPr>
        <w:t>. “</w:t>
      </w:r>
      <w:r w:rsidR="00676830" w:rsidRPr="0022714D">
        <w:rPr>
          <w:rFonts w:ascii="Arial" w:eastAsia="Arial" w:hAnsi="Arial" w:cs="Arial"/>
          <w:sz w:val="22"/>
          <w:szCs w:val="22"/>
          <w:lang w:val="sl-SI"/>
        </w:rPr>
        <w:t xml:space="preserve">Ko vozite Rangerja s turbodizelskim motorjem V6, imate občutek, da gre za veliko večji </w:t>
      </w:r>
      <w:r w:rsidR="00127EBA" w:rsidRPr="0022714D">
        <w:rPr>
          <w:rFonts w:ascii="Arial" w:eastAsia="Arial" w:hAnsi="Arial" w:cs="Arial"/>
          <w:sz w:val="22"/>
          <w:szCs w:val="22"/>
          <w:lang w:val="sl-SI"/>
        </w:rPr>
        <w:t>pickup</w:t>
      </w:r>
      <w:r w:rsidR="00676830" w:rsidRPr="0022714D">
        <w:rPr>
          <w:rFonts w:ascii="Arial" w:eastAsia="Arial" w:hAnsi="Arial" w:cs="Arial"/>
          <w:sz w:val="22"/>
          <w:szCs w:val="22"/>
          <w:lang w:val="sl-SI"/>
        </w:rPr>
        <w:t xml:space="preserve">. </w:t>
      </w:r>
      <w:r w:rsidR="00302638" w:rsidRPr="0022714D">
        <w:rPr>
          <w:rFonts w:ascii="Arial" w:eastAsia="Arial" w:hAnsi="Arial" w:cs="Arial"/>
          <w:sz w:val="22"/>
          <w:szCs w:val="22"/>
          <w:lang w:val="sl-SI"/>
        </w:rPr>
        <w:t>Prevzame občutek izjemne zmogljivosti</w:t>
      </w:r>
      <w:r w:rsidR="00432160" w:rsidRPr="0022714D">
        <w:rPr>
          <w:rFonts w:ascii="Arial" w:eastAsia="Arial" w:hAnsi="Arial" w:cs="Arial"/>
          <w:sz w:val="22"/>
          <w:szCs w:val="22"/>
          <w:lang w:val="sl-SI"/>
        </w:rPr>
        <w:t xml:space="preserve"> z</w:t>
      </w:r>
      <w:r w:rsidR="00676830" w:rsidRPr="0022714D">
        <w:rPr>
          <w:rFonts w:ascii="Arial" w:eastAsia="Arial" w:hAnsi="Arial" w:cs="Arial"/>
          <w:sz w:val="22"/>
          <w:szCs w:val="22"/>
          <w:lang w:val="sl-SI"/>
        </w:rPr>
        <w:t xml:space="preserve"> neskončno moč</w:t>
      </w:r>
      <w:r w:rsidR="00432160" w:rsidRPr="0022714D">
        <w:rPr>
          <w:rFonts w:ascii="Arial" w:eastAsia="Arial" w:hAnsi="Arial" w:cs="Arial"/>
          <w:sz w:val="22"/>
          <w:szCs w:val="22"/>
          <w:lang w:val="sl-SI"/>
        </w:rPr>
        <w:t>jo</w:t>
      </w:r>
      <w:r w:rsidR="00676830" w:rsidRPr="0022714D">
        <w:rPr>
          <w:rFonts w:ascii="Arial" w:eastAsia="Arial" w:hAnsi="Arial" w:cs="Arial"/>
          <w:sz w:val="22"/>
          <w:szCs w:val="22"/>
          <w:lang w:val="sl-SI"/>
        </w:rPr>
        <w:t xml:space="preserve"> in navor</w:t>
      </w:r>
      <w:r w:rsidR="00432160" w:rsidRPr="0022714D">
        <w:rPr>
          <w:rFonts w:ascii="Arial" w:eastAsia="Arial" w:hAnsi="Arial" w:cs="Arial"/>
          <w:sz w:val="22"/>
          <w:szCs w:val="22"/>
          <w:lang w:val="sl-SI"/>
        </w:rPr>
        <w:t>om</w:t>
      </w:r>
      <w:r w:rsidR="00676830" w:rsidRPr="0022714D">
        <w:rPr>
          <w:rFonts w:ascii="Arial" w:eastAsia="Arial" w:hAnsi="Arial" w:cs="Arial"/>
          <w:sz w:val="22"/>
          <w:szCs w:val="22"/>
          <w:lang w:val="sl-SI"/>
        </w:rPr>
        <w:t>, kar je točno to, kar so želele</w:t>
      </w:r>
      <w:r w:rsidR="00432160" w:rsidRPr="0022714D">
        <w:rPr>
          <w:rFonts w:ascii="Arial" w:eastAsia="Arial" w:hAnsi="Arial" w:cs="Arial"/>
          <w:sz w:val="22"/>
          <w:szCs w:val="22"/>
          <w:lang w:val="sl-SI"/>
        </w:rPr>
        <w:t xml:space="preserve"> naše stranke</w:t>
      </w:r>
      <w:r w:rsidR="00676830" w:rsidRPr="0022714D">
        <w:rPr>
          <w:rFonts w:ascii="Arial" w:eastAsia="Arial" w:hAnsi="Arial" w:cs="Arial"/>
          <w:sz w:val="22"/>
          <w:szCs w:val="22"/>
          <w:lang w:val="sl-SI"/>
        </w:rPr>
        <w:t>.</w:t>
      </w:r>
      <w:r w:rsidRPr="0022714D">
        <w:rPr>
          <w:rFonts w:ascii="Arial" w:eastAsia="Arial" w:hAnsi="Arial" w:cs="Arial"/>
          <w:sz w:val="22"/>
          <w:szCs w:val="22"/>
          <w:lang w:val="sl-SI"/>
        </w:rPr>
        <w:t>”</w:t>
      </w:r>
    </w:p>
    <w:p w14:paraId="0E9728B6"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801766D" w14:textId="7E3531B0" w:rsidR="008B2E65" w:rsidRPr="0022714D" w:rsidRDefault="0065677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Naslednja generacija Rangerja bo na voljo tudi z izbiro preverjenih 2,0-litrskih vrstnih štirivaljnih dizelskih motorjev </w:t>
      </w:r>
      <w:r w:rsidR="00DB0D97" w:rsidRPr="0022714D">
        <w:rPr>
          <w:rFonts w:ascii="Arial" w:eastAsia="Arial" w:hAnsi="Arial" w:cs="Arial"/>
          <w:sz w:val="22"/>
          <w:szCs w:val="22"/>
          <w:lang w:val="sl-SI"/>
        </w:rPr>
        <w:t>z enojnim ali dvojnim</w:t>
      </w:r>
      <w:r w:rsidR="00DE5B48" w:rsidRPr="0022714D">
        <w:rPr>
          <w:rFonts w:ascii="Arial" w:eastAsia="Arial" w:hAnsi="Arial" w:cs="Arial"/>
          <w:sz w:val="22"/>
          <w:szCs w:val="22"/>
          <w:lang w:val="sl-SI"/>
        </w:rPr>
        <w:t xml:space="preserve"> turbopolnilnikom (</w:t>
      </w:r>
      <w:r w:rsidRPr="0022714D">
        <w:rPr>
          <w:rFonts w:ascii="Arial" w:eastAsia="Arial" w:hAnsi="Arial" w:cs="Arial"/>
          <w:sz w:val="22"/>
          <w:szCs w:val="22"/>
          <w:lang w:val="sl-SI"/>
        </w:rPr>
        <w:t>Bi-Turbo</w:t>
      </w:r>
      <w:r w:rsidR="00DE5B48" w:rsidRPr="0022714D">
        <w:rPr>
          <w:rFonts w:ascii="Arial" w:eastAsia="Arial" w:hAnsi="Arial" w:cs="Arial"/>
          <w:sz w:val="22"/>
          <w:szCs w:val="22"/>
          <w:lang w:val="sl-SI"/>
        </w:rPr>
        <w:t>)</w:t>
      </w:r>
      <w:r w:rsidRPr="0022714D">
        <w:rPr>
          <w:rFonts w:ascii="Arial" w:eastAsia="Arial" w:hAnsi="Arial" w:cs="Arial"/>
          <w:sz w:val="22"/>
          <w:szCs w:val="22"/>
          <w:lang w:val="sl-SI"/>
        </w:rPr>
        <w:t xml:space="preserve">. </w:t>
      </w:r>
      <w:r w:rsidR="008F5557" w:rsidRPr="0022714D">
        <w:rPr>
          <w:rFonts w:ascii="Arial" w:eastAsia="Arial" w:hAnsi="Arial" w:cs="Arial"/>
          <w:sz w:val="22"/>
          <w:szCs w:val="22"/>
          <w:lang w:val="sl-SI"/>
        </w:rPr>
        <w:t>Z</w:t>
      </w:r>
      <w:r w:rsidR="00DE5B48" w:rsidRPr="0022714D">
        <w:rPr>
          <w:rFonts w:ascii="Arial" w:eastAsia="Arial" w:hAnsi="Arial" w:cs="Arial"/>
          <w:sz w:val="22"/>
          <w:szCs w:val="22"/>
          <w:lang w:val="sl-SI"/>
        </w:rPr>
        <w:t xml:space="preserve"> enojnim turbopoln</w:t>
      </w:r>
      <w:r w:rsidR="008F5557" w:rsidRPr="0022714D">
        <w:rPr>
          <w:rFonts w:ascii="Arial" w:eastAsia="Arial" w:hAnsi="Arial" w:cs="Arial"/>
          <w:sz w:val="22"/>
          <w:szCs w:val="22"/>
          <w:lang w:val="sl-SI"/>
        </w:rPr>
        <w:t xml:space="preserve">ilnikom </w:t>
      </w:r>
      <w:r w:rsidRPr="0022714D">
        <w:rPr>
          <w:rFonts w:ascii="Arial" w:eastAsia="Arial" w:hAnsi="Arial" w:cs="Arial"/>
          <w:sz w:val="22"/>
          <w:szCs w:val="22"/>
          <w:lang w:val="sl-SI"/>
        </w:rPr>
        <w:t xml:space="preserve">je </w:t>
      </w:r>
      <w:r w:rsidR="008F5557" w:rsidRPr="0022714D">
        <w:rPr>
          <w:rFonts w:ascii="Arial" w:eastAsia="Arial" w:hAnsi="Arial" w:cs="Arial"/>
          <w:sz w:val="22"/>
          <w:szCs w:val="22"/>
          <w:lang w:val="sl-SI"/>
        </w:rPr>
        <w:t xml:space="preserve">motor </w:t>
      </w:r>
      <w:r w:rsidRPr="0022714D">
        <w:rPr>
          <w:rFonts w:ascii="Arial" w:eastAsia="Arial" w:hAnsi="Arial" w:cs="Arial"/>
          <w:sz w:val="22"/>
          <w:szCs w:val="22"/>
          <w:lang w:val="sl-SI"/>
        </w:rPr>
        <w:t xml:space="preserve">na voljo v dveh različnih stopnjah zmogljivosti </w:t>
      </w:r>
      <w:r w:rsidR="00280E1E">
        <w:rPr>
          <w:rFonts w:ascii="Arial" w:eastAsia="Arial" w:hAnsi="Arial" w:cs="Arial"/>
          <w:sz w:val="22"/>
          <w:szCs w:val="22"/>
          <w:lang w:val="sl-SI"/>
        </w:rPr>
        <w:t>ter</w:t>
      </w:r>
      <w:r w:rsidRPr="0022714D">
        <w:rPr>
          <w:rFonts w:ascii="Arial" w:eastAsia="Arial" w:hAnsi="Arial" w:cs="Arial"/>
          <w:sz w:val="22"/>
          <w:szCs w:val="22"/>
          <w:lang w:val="sl-SI"/>
        </w:rPr>
        <w:t xml:space="preserve"> zagotavlja moč, navor in varčno</w:t>
      </w:r>
      <w:r w:rsidR="008F5557" w:rsidRPr="0022714D">
        <w:rPr>
          <w:rFonts w:ascii="Arial" w:eastAsia="Arial" w:hAnsi="Arial" w:cs="Arial"/>
          <w:sz w:val="22"/>
          <w:szCs w:val="22"/>
          <w:lang w:val="sl-SI"/>
        </w:rPr>
        <w:t xml:space="preserve"> porabo goriva</w:t>
      </w:r>
      <w:r w:rsidRPr="0022714D">
        <w:rPr>
          <w:rFonts w:ascii="Arial" w:eastAsia="Arial" w:hAnsi="Arial" w:cs="Arial"/>
          <w:sz w:val="22"/>
          <w:szCs w:val="22"/>
          <w:lang w:val="sl-SI"/>
        </w:rPr>
        <w:t>,</w:t>
      </w:r>
      <w:r w:rsidRPr="0022714D">
        <w:rPr>
          <w:rFonts w:ascii="Arial" w:eastAsia="Arial" w:hAnsi="Arial" w:cs="Arial"/>
          <w:sz w:val="22"/>
          <w:szCs w:val="22"/>
          <w:vertAlign w:val="superscript"/>
          <w:lang w:val="sl-SI"/>
        </w:rPr>
        <w:t>1</w:t>
      </w:r>
      <w:r w:rsidRPr="0022714D">
        <w:rPr>
          <w:rFonts w:ascii="Arial" w:eastAsia="Arial" w:hAnsi="Arial" w:cs="Arial"/>
          <w:sz w:val="22"/>
          <w:szCs w:val="22"/>
          <w:lang w:val="sl-SI"/>
        </w:rPr>
        <w:t xml:space="preserve"> kar je </w:t>
      </w:r>
      <w:r w:rsidR="00D05B9E" w:rsidRPr="0022714D">
        <w:rPr>
          <w:rFonts w:ascii="Arial" w:eastAsia="Arial" w:hAnsi="Arial" w:cs="Arial"/>
          <w:sz w:val="22"/>
          <w:szCs w:val="22"/>
          <w:lang w:val="sl-SI"/>
        </w:rPr>
        <w:t xml:space="preserve">zelo </w:t>
      </w:r>
      <w:r w:rsidRPr="0022714D">
        <w:rPr>
          <w:rFonts w:ascii="Arial" w:eastAsia="Arial" w:hAnsi="Arial" w:cs="Arial"/>
          <w:sz w:val="22"/>
          <w:szCs w:val="22"/>
          <w:lang w:val="sl-SI"/>
        </w:rPr>
        <w:t xml:space="preserve">pomembno za lastnike malih podjetij ali </w:t>
      </w:r>
      <w:r w:rsidR="00D05B9E" w:rsidRPr="0022714D">
        <w:rPr>
          <w:rFonts w:ascii="Arial" w:eastAsia="Arial" w:hAnsi="Arial" w:cs="Arial"/>
          <w:sz w:val="22"/>
          <w:szCs w:val="22"/>
          <w:lang w:val="sl-SI"/>
        </w:rPr>
        <w:t xml:space="preserve">voznih parkov </w:t>
      </w:r>
      <w:r w:rsidRPr="0022714D">
        <w:rPr>
          <w:rFonts w:ascii="Arial" w:eastAsia="Arial" w:hAnsi="Arial" w:cs="Arial"/>
          <w:sz w:val="22"/>
          <w:szCs w:val="22"/>
          <w:lang w:val="sl-SI"/>
        </w:rPr>
        <w:t xml:space="preserve">gospodarskih vozil. Motor Bi-Turbo je izpopolnjena, zmogljivejša različica za </w:t>
      </w:r>
      <w:r w:rsidR="00D05B9E" w:rsidRPr="0022714D">
        <w:rPr>
          <w:rFonts w:ascii="Arial" w:eastAsia="Arial" w:hAnsi="Arial" w:cs="Arial"/>
          <w:sz w:val="22"/>
          <w:szCs w:val="22"/>
          <w:lang w:val="sl-SI"/>
        </w:rPr>
        <w:t>uporabnike</w:t>
      </w:r>
      <w:r w:rsidRPr="0022714D">
        <w:rPr>
          <w:rFonts w:ascii="Arial" w:eastAsia="Arial" w:hAnsi="Arial" w:cs="Arial"/>
          <w:sz w:val="22"/>
          <w:szCs w:val="22"/>
          <w:lang w:val="sl-SI"/>
        </w:rPr>
        <w:t xml:space="preserve">, ki želijo več moči, </w:t>
      </w:r>
      <w:r w:rsidR="00A661AB" w:rsidRPr="0022714D">
        <w:rPr>
          <w:rFonts w:ascii="Arial" w:eastAsia="Arial" w:hAnsi="Arial" w:cs="Arial"/>
          <w:sz w:val="22"/>
          <w:szCs w:val="22"/>
          <w:lang w:val="sl-SI"/>
        </w:rPr>
        <w:t xml:space="preserve">a vseeno želijo ohraniti </w:t>
      </w:r>
      <w:r w:rsidRPr="0022714D">
        <w:rPr>
          <w:rFonts w:ascii="Arial" w:eastAsia="Arial" w:hAnsi="Arial" w:cs="Arial"/>
          <w:sz w:val="22"/>
          <w:szCs w:val="22"/>
          <w:lang w:val="sl-SI"/>
        </w:rPr>
        <w:t>varčno porabo goriva.</w:t>
      </w:r>
      <w:r w:rsidR="008B2E65" w:rsidRPr="0022714D">
        <w:rPr>
          <w:rFonts w:ascii="Arial" w:eastAsia="Arial" w:hAnsi="Arial" w:cs="Arial"/>
          <w:sz w:val="22"/>
          <w:szCs w:val="22"/>
          <w:vertAlign w:val="superscript"/>
          <w:lang w:val="sl-SI"/>
        </w:rPr>
        <w:t>1</w:t>
      </w:r>
    </w:p>
    <w:p w14:paraId="4B29292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51CE383" w14:textId="7E9CCABF"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DF192C" w:rsidRPr="0022714D">
        <w:rPr>
          <w:rFonts w:ascii="Arial" w:eastAsia="Arial" w:hAnsi="Arial" w:cs="Arial"/>
          <w:sz w:val="22"/>
          <w:szCs w:val="22"/>
          <w:lang w:val="sl-SI"/>
        </w:rPr>
        <w:t xml:space="preserve">Vemo, da naše stranke izkoristijo svoje Rangerje do skrajnosti, zato jih tako tudi preizkušamo. </w:t>
      </w:r>
      <w:r w:rsidR="00237AF4" w:rsidRPr="0022714D">
        <w:rPr>
          <w:rFonts w:ascii="Arial" w:eastAsia="Arial" w:hAnsi="Arial" w:cs="Arial"/>
          <w:sz w:val="22"/>
          <w:szCs w:val="22"/>
          <w:lang w:val="sl-SI"/>
        </w:rPr>
        <w:t>Na vse možne načine se prepričamo</w:t>
      </w:r>
      <w:r w:rsidR="00DF192C" w:rsidRPr="0022714D">
        <w:rPr>
          <w:rFonts w:ascii="Arial" w:eastAsia="Arial" w:hAnsi="Arial" w:cs="Arial"/>
          <w:sz w:val="22"/>
          <w:szCs w:val="22"/>
          <w:lang w:val="sl-SI"/>
        </w:rPr>
        <w:t xml:space="preserve">, da bo Ranger vedno znova </w:t>
      </w:r>
      <w:r w:rsidR="00D27170" w:rsidRPr="0022714D">
        <w:rPr>
          <w:rFonts w:ascii="Arial" w:eastAsia="Arial" w:hAnsi="Arial" w:cs="Arial"/>
          <w:sz w:val="22"/>
          <w:szCs w:val="22"/>
          <w:lang w:val="sl-SI"/>
        </w:rPr>
        <w:t>izpolnil vs</w:t>
      </w:r>
      <w:r w:rsidR="00133182" w:rsidRPr="0022714D">
        <w:rPr>
          <w:rFonts w:ascii="Arial" w:eastAsia="Arial" w:hAnsi="Arial" w:cs="Arial"/>
          <w:sz w:val="22"/>
          <w:szCs w:val="22"/>
          <w:lang w:val="sl-SI"/>
        </w:rPr>
        <w:t>a</w:t>
      </w:r>
      <w:r w:rsidR="00D27170" w:rsidRPr="0022714D">
        <w:rPr>
          <w:rFonts w:ascii="Arial" w:eastAsia="Arial" w:hAnsi="Arial" w:cs="Arial"/>
          <w:sz w:val="22"/>
          <w:szCs w:val="22"/>
          <w:lang w:val="sl-SI"/>
        </w:rPr>
        <w:t xml:space="preserve"> pričakovanja </w:t>
      </w:r>
      <w:r w:rsidR="00133182" w:rsidRPr="0022714D">
        <w:rPr>
          <w:rFonts w:ascii="Arial" w:eastAsia="Arial" w:hAnsi="Arial" w:cs="Arial"/>
          <w:sz w:val="22"/>
          <w:szCs w:val="22"/>
          <w:lang w:val="sl-SI"/>
        </w:rPr>
        <w:t>in želje naših strank</w:t>
      </w:r>
      <w:r w:rsidR="00DF192C" w:rsidRPr="0022714D">
        <w:rPr>
          <w:rFonts w:ascii="Arial" w:eastAsia="Arial" w:hAnsi="Arial" w:cs="Arial"/>
          <w:sz w:val="22"/>
          <w:szCs w:val="22"/>
          <w:lang w:val="sl-SI"/>
        </w:rPr>
        <w:t>,</w:t>
      </w:r>
      <w:r w:rsidRPr="0022714D">
        <w:rPr>
          <w:rFonts w:ascii="Arial" w:eastAsia="Arial" w:hAnsi="Arial" w:cs="Arial"/>
          <w:sz w:val="22"/>
          <w:szCs w:val="22"/>
          <w:lang w:val="sl-SI"/>
        </w:rPr>
        <w:t xml:space="preserve">” </w:t>
      </w:r>
      <w:r w:rsidR="00133182" w:rsidRPr="0022714D">
        <w:rPr>
          <w:rFonts w:ascii="Arial" w:eastAsia="Arial" w:hAnsi="Arial" w:cs="Arial"/>
          <w:sz w:val="22"/>
          <w:szCs w:val="22"/>
          <w:lang w:val="sl-SI"/>
        </w:rPr>
        <w:t xml:space="preserve">je </w:t>
      </w:r>
      <w:r w:rsidR="0097252B" w:rsidRPr="0022714D">
        <w:rPr>
          <w:rFonts w:ascii="Arial" w:eastAsia="Arial" w:hAnsi="Arial" w:cs="Arial"/>
          <w:sz w:val="22"/>
          <w:szCs w:val="22"/>
          <w:lang w:val="sl-SI"/>
        </w:rPr>
        <w:t xml:space="preserve">dodala </w:t>
      </w:r>
      <w:r w:rsidRPr="0022714D">
        <w:rPr>
          <w:rFonts w:ascii="Arial" w:eastAsia="Arial" w:hAnsi="Arial" w:cs="Arial"/>
          <w:sz w:val="22"/>
          <w:szCs w:val="22"/>
          <w:lang w:val="sl-SI"/>
        </w:rPr>
        <w:t>Maharaj</w:t>
      </w:r>
      <w:r w:rsidR="0097252B" w:rsidRPr="0022714D">
        <w:rPr>
          <w:rFonts w:ascii="Arial" w:eastAsia="Arial" w:hAnsi="Arial" w:cs="Arial"/>
          <w:sz w:val="22"/>
          <w:szCs w:val="22"/>
          <w:lang w:val="sl-SI"/>
        </w:rPr>
        <w:t>eva</w:t>
      </w:r>
      <w:r w:rsidRPr="0022714D">
        <w:rPr>
          <w:rFonts w:ascii="Arial" w:eastAsia="Arial" w:hAnsi="Arial" w:cs="Arial"/>
          <w:sz w:val="22"/>
          <w:szCs w:val="22"/>
          <w:lang w:val="sl-SI"/>
        </w:rPr>
        <w:t>.</w:t>
      </w:r>
    </w:p>
    <w:p w14:paraId="4050D55B"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7815E9CF" w14:textId="6E766510" w:rsidR="008B2E65" w:rsidRPr="0022714D" w:rsidRDefault="00443ACF"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Izboljšana vožnja in upravljanje</w:t>
      </w:r>
    </w:p>
    <w:p w14:paraId="7BB79DA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E285926" w14:textId="61DB0F23" w:rsidR="008B2E65" w:rsidRPr="0022714D" w:rsidRDefault="00985D9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Da bi razvili vožnjo in vodljivost, </w:t>
      </w:r>
      <w:r w:rsidR="00AA145A">
        <w:rPr>
          <w:rFonts w:ascii="Arial" w:eastAsia="Arial" w:hAnsi="Arial" w:cs="Arial"/>
          <w:sz w:val="22"/>
          <w:szCs w:val="22"/>
          <w:lang w:val="sl-SI"/>
        </w:rPr>
        <w:t>kakrš</w:t>
      </w:r>
      <w:r w:rsidR="00727E99">
        <w:rPr>
          <w:rFonts w:ascii="Arial" w:eastAsia="Arial" w:hAnsi="Arial" w:cs="Arial"/>
          <w:sz w:val="22"/>
          <w:szCs w:val="22"/>
          <w:lang w:val="sl-SI"/>
        </w:rPr>
        <w:t xml:space="preserve">ni </w:t>
      </w:r>
      <w:r w:rsidRPr="0022714D">
        <w:rPr>
          <w:rFonts w:ascii="Arial" w:eastAsia="Arial" w:hAnsi="Arial" w:cs="Arial"/>
          <w:sz w:val="22"/>
          <w:szCs w:val="22"/>
          <w:lang w:val="sl-SI"/>
        </w:rPr>
        <w:t>pričakujemo od pickupa, ki ga stranke uporabljajo za različna</w:t>
      </w:r>
      <w:r w:rsidR="009F2237" w:rsidRPr="0022714D">
        <w:rPr>
          <w:rFonts w:ascii="Arial" w:eastAsia="Arial" w:hAnsi="Arial" w:cs="Arial"/>
          <w:sz w:val="22"/>
          <w:szCs w:val="22"/>
          <w:lang w:val="sl-SI"/>
        </w:rPr>
        <w:t xml:space="preserve"> </w:t>
      </w:r>
      <w:r w:rsidRPr="0022714D">
        <w:rPr>
          <w:rFonts w:ascii="Arial" w:eastAsia="Arial" w:hAnsi="Arial" w:cs="Arial"/>
          <w:sz w:val="22"/>
          <w:szCs w:val="22"/>
          <w:lang w:val="sl-SI"/>
        </w:rPr>
        <w:t>dela, družin</w:t>
      </w:r>
      <w:r w:rsidR="009F2237" w:rsidRPr="0022714D">
        <w:rPr>
          <w:rFonts w:ascii="Arial" w:eastAsia="Arial" w:hAnsi="Arial" w:cs="Arial"/>
          <w:sz w:val="22"/>
          <w:szCs w:val="22"/>
          <w:lang w:val="sl-SI"/>
        </w:rPr>
        <w:t xml:space="preserve">ske vožnje </w:t>
      </w:r>
      <w:r w:rsidRPr="0022714D">
        <w:rPr>
          <w:rFonts w:ascii="Arial" w:eastAsia="Arial" w:hAnsi="Arial" w:cs="Arial"/>
          <w:sz w:val="22"/>
          <w:szCs w:val="22"/>
          <w:lang w:val="sl-SI"/>
        </w:rPr>
        <w:t>in zabav</w:t>
      </w:r>
      <w:r w:rsidR="009F2237" w:rsidRPr="0022714D">
        <w:rPr>
          <w:rFonts w:ascii="Arial" w:eastAsia="Arial" w:hAnsi="Arial" w:cs="Arial"/>
          <w:sz w:val="22"/>
          <w:szCs w:val="22"/>
          <w:lang w:val="sl-SI"/>
        </w:rPr>
        <w:t>o</w:t>
      </w:r>
      <w:r w:rsidRPr="0022714D">
        <w:rPr>
          <w:rFonts w:ascii="Arial" w:eastAsia="Arial" w:hAnsi="Arial" w:cs="Arial"/>
          <w:sz w:val="22"/>
          <w:szCs w:val="22"/>
          <w:lang w:val="sl-SI"/>
        </w:rPr>
        <w:t>, so se inženirji osredotočili na osnove</w:t>
      </w:r>
      <w:r w:rsidR="008B2E65" w:rsidRPr="0022714D">
        <w:rPr>
          <w:rFonts w:ascii="Arial" w:eastAsia="Arial" w:hAnsi="Arial" w:cs="Arial"/>
          <w:sz w:val="22"/>
          <w:szCs w:val="22"/>
          <w:lang w:val="sl-SI"/>
        </w:rPr>
        <w:t>.</w:t>
      </w:r>
    </w:p>
    <w:p w14:paraId="7CF0F146"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2650EE7" w14:textId="0893A8F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9D6CF6" w:rsidRPr="0022714D">
        <w:rPr>
          <w:rFonts w:ascii="Arial" w:eastAsia="Arial" w:hAnsi="Arial" w:cs="Arial"/>
          <w:sz w:val="22"/>
          <w:szCs w:val="22"/>
          <w:lang w:val="sl-SI"/>
        </w:rPr>
        <w:t>Imamo res širok spekter strank</w:t>
      </w:r>
      <w:r w:rsidRPr="0022714D">
        <w:rPr>
          <w:rFonts w:ascii="Arial" w:eastAsia="Arial" w:hAnsi="Arial" w:cs="Arial"/>
          <w:sz w:val="22"/>
          <w:szCs w:val="22"/>
          <w:lang w:val="sl-SI"/>
        </w:rPr>
        <w:t xml:space="preserve">,” </w:t>
      </w:r>
      <w:r w:rsidR="009D6CF6" w:rsidRPr="0022714D">
        <w:rPr>
          <w:rFonts w:ascii="Arial" w:eastAsia="Arial" w:hAnsi="Arial" w:cs="Arial"/>
          <w:sz w:val="22"/>
          <w:szCs w:val="22"/>
          <w:lang w:val="sl-SI"/>
        </w:rPr>
        <w:t xml:space="preserve">je povedal </w:t>
      </w:r>
      <w:r w:rsidRPr="0022714D">
        <w:rPr>
          <w:rFonts w:ascii="Arial" w:eastAsia="Arial" w:hAnsi="Arial" w:cs="Arial"/>
          <w:sz w:val="22"/>
          <w:szCs w:val="22"/>
          <w:lang w:val="sl-SI"/>
        </w:rPr>
        <w:t>Pearson. “</w:t>
      </w:r>
      <w:r w:rsidR="009D6CF6" w:rsidRPr="0022714D">
        <w:rPr>
          <w:rFonts w:ascii="Arial" w:eastAsia="Arial" w:hAnsi="Arial" w:cs="Arial"/>
          <w:sz w:val="22"/>
          <w:szCs w:val="22"/>
          <w:lang w:val="sl-SI"/>
        </w:rPr>
        <w:t>Na eni strani so lastniki malih podjetij, ki iščejo zelo delovno usmerjen</w:t>
      </w:r>
      <w:r w:rsidR="00384EAF" w:rsidRPr="0022714D">
        <w:rPr>
          <w:rFonts w:ascii="Arial" w:eastAsia="Arial" w:hAnsi="Arial" w:cs="Arial"/>
          <w:sz w:val="22"/>
          <w:szCs w:val="22"/>
          <w:lang w:val="sl-SI"/>
        </w:rPr>
        <w:t>o</w:t>
      </w:r>
      <w:r w:rsidR="009D6CF6" w:rsidRPr="0022714D">
        <w:rPr>
          <w:rFonts w:ascii="Arial" w:eastAsia="Arial" w:hAnsi="Arial" w:cs="Arial"/>
          <w:sz w:val="22"/>
          <w:szCs w:val="22"/>
          <w:lang w:val="sl-SI"/>
        </w:rPr>
        <w:t xml:space="preserve"> prevoz</w:t>
      </w:r>
      <w:r w:rsidR="00384EAF" w:rsidRPr="0022714D">
        <w:rPr>
          <w:rFonts w:ascii="Arial" w:eastAsia="Arial" w:hAnsi="Arial" w:cs="Arial"/>
          <w:sz w:val="22"/>
          <w:szCs w:val="22"/>
          <w:lang w:val="sl-SI"/>
        </w:rPr>
        <w:t>no sredstvo</w:t>
      </w:r>
      <w:r w:rsidR="009D6CF6" w:rsidRPr="0022714D">
        <w:rPr>
          <w:rFonts w:ascii="Arial" w:eastAsia="Arial" w:hAnsi="Arial" w:cs="Arial"/>
          <w:sz w:val="22"/>
          <w:szCs w:val="22"/>
          <w:lang w:val="sl-SI"/>
        </w:rPr>
        <w:t>. Želijo tradicionalni dvokolesni pogon</w:t>
      </w:r>
      <w:r w:rsidR="00B64B6E" w:rsidRPr="0022714D">
        <w:rPr>
          <w:rFonts w:ascii="Arial" w:eastAsia="Arial" w:hAnsi="Arial" w:cs="Arial"/>
          <w:sz w:val="22"/>
          <w:szCs w:val="22"/>
          <w:lang w:val="sl-SI"/>
        </w:rPr>
        <w:t>,</w:t>
      </w:r>
      <w:r w:rsidR="009D6CF6" w:rsidRPr="0022714D">
        <w:rPr>
          <w:rFonts w:ascii="Arial" w:eastAsia="Arial" w:hAnsi="Arial" w:cs="Arial"/>
          <w:sz w:val="22"/>
          <w:szCs w:val="22"/>
          <w:lang w:val="sl-SI"/>
        </w:rPr>
        <w:t xml:space="preserve"> eno</w:t>
      </w:r>
      <w:r w:rsidR="00C62098" w:rsidRPr="0022714D">
        <w:rPr>
          <w:rFonts w:ascii="Arial" w:eastAsia="Arial" w:hAnsi="Arial" w:cs="Arial"/>
          <w:sz w:val="22"/>
          <w:szCs w:val="22"/>
          <w:lang w:val="sl-SI"/>
        </w:rPr>
        <w:t>jno</w:t>
      </w:r>
      <w:r w:rsidR="009D6CF6" w:rsidRPr="0022714D">
        <w:rPr>
          <w:rFonts w:ascii="Arial" w:eastAsia="Arial" w:hAnsi="Arial" w:cs="Arial"/>
          <w:sz w:val="22"/>
          <w:szCs w:val="22"/>
          <w:lang w:val="sl-SI"/>
        </w:rPr>
        <w:t xml:space="preserve"> kabino in tovorni </w:t>
      </w:r>
      <w:r w:rsidR="00C62098" w:rsidRPr="0022714D">
        <w:rPr>
          <w:rFonts w:ascii="Arial" w:eastAsia="Arial" w:hAnsi="Arial" w:cs="Arial"/>
          <w:sz w:val="22"/>
          <w:szCs w:val="22"/>
          <w:lang w:val="sl-SI"/>
        </w:rPr>
        <w:t xml:space="preserve">keson </w:t>
      </w:r>
      <w:r w:rsidR="009D6CF6" w:rsidRPr="0022714D">
        <w:rPr>
          <w:rFonts w:ascii="Arial" w:eastAsia="Arial" w:hAnsi="Arial" w:cs="Arial"/>
          <w:sz w:val="22"/>
          <w:szCs w:val="22"/>
          <w:lang w:val="sl-SI"/>
        </w:rPr>
        <w:t xml:space="preserve">za prevoz </w:t>
      </w:r>
      <w:r w:rsidR="00475EAD" w:rsidRPr="0022714D">
        <w:rPr>
          <w:rFonts w:ascii="Arial" w:eastAsia="Arial" w:hAnsi="Arial" w:cs="Arial"/>
          <w:sz w:val="22"/>
          <w:szCs w:val="22"/>
          <w:lang w:val="sl-SI"/>
        </w:rPr>
        <w:t>različnega blaga</w:t>
      </w:r>
      <w:r w:rsidRPr="0022714D">
        <w:rPr>
          <w:rFonts w:ascii="Arial" w:eastAsia="Arial" w:hAnsi="Arial" w:cs="Arial"/>
          <w:sz w:val="22"/>
          <w:szCs w:val="22"/>
          <w:lang w:val="sl-SI"/>
        </w:rPr>
        <w:t>.</w:t>
      </w:r>
      <w:r w:rsidR="00475EAD" w:rsidRPr="0022714D">
        <w:rPr>
          <w:rFonts w:ascii="Arial" w:eastAsia="Arial" w:hAnsi="Arial" w:cs="Arial"/>
          <w:sz w:val="22"/>
          <w:szCs w:val="22"/>
          <w:lang w:val="sl-SI"/>
        </w:rPr>
        <w:t>”</w:t>
      </w:r>
    </w:p>
    <w:p w14:paraId="39F99327"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368F13D6" w14:textId="71BDD9D1"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8D2AD9" w:rsidRPr="0022714D">
        <w:rPr>
          <w:rFonts w:ascii="Arial" w:eastAsia="Arial" w:hAnsi="Arial" w:cs="Arial"/>
          <w:sz w:val="22"/>
          <w:szCs w:val="22"/>
          <w:lang w:val="sl-SI"/>
        </w:rPr>
        <w:t>Na ekstremno drugi strani so resni teren</w:t>
      </w:r>
      <w:r w:rsidR="00D60960" w:rsidRPr="0022714D">
        <w:rPr>
          <w:rFonts w:ascii="Arial" w:eastAsia="Arial" w:hAnsi="Arial" w:cs="Arial"/>
          <w:sz w:val="22"/>
          <w:szCs w:val="22"/>
          <w:lang w:val="sl-SI"/>
        </w:rPr>
        <w:t>ski vozniki</w:t>
      </w:r>
      <w:r w:rsidR="008D2AD9" w:rsidRPr="0022714D">
        <w:rPr>
          <w:rFonts w:ascii="Arial" w:eastAsia="Arial" w:hAnsi="Arial" w:cs="Arial"/>
          <w:sz w:val="22"/>
          <w:szCs w:val="22"/>
          <w:lang w:val="sl-SI"/>
        </w:rPr>
        <w:t xml:space="preserve">, ki svoje </w:t>
      </w:r>
      <w:r w:rsidR="00D60960" w:rsidRPr="0022714D">
        <w:rPr>
          <w:rFonts w:ascii="Arial" w:eastAsia="Arial" w:hAnsi="Arial" w:cs="Arial"/>
          <w:sz w:val="22"/>
          <w:szCs w:val="22"/>
          <w:lang w:val="sl-SI"/>
        </w:rPr>
        <w:t>R</w:t>
      </w:r>
      <w:r w:rsidR="008D2AD9" w:rsidRPr="0022714D">
        <w:rPr>
          <w:rFonts w:ascii="Arial" w:eastAsia="Arial" w:hAnsi="Arial" w:cs="Arial"/>
          <w:sz w:val="22"/>
          <w:szCs w:val="22"/>
          <w:lang w:val="sl-SI"/>
        </w:rPr>
        <w:t xml:space="preserve">angerje na vzdržljivostnih dirkah, kot je </w:t>
      </w:r>
      <w:r w:rsidR="00D60960" w:rsidRPr="0022714D">
        <w:rPr>
          <w:rFonts w:ascii="Arial" w:eastAsia="Arial" w:hAnsi="Arial" w:cs="Arial"/>
          <w:sz w:val="22"/>
          <w:szCs w:val="22"/>
          <w:lang w:val="sl-SI"/>
        </w:rPr>
        <w:t>reli</w:t>
      </w:r>
      <w:r w:rsidR="008D2AD9" w:rsidRPr="0022714D">
        <w:rPr>
          <w:rFonts w:ascii="Arial" w:eastAsia="Arial" w:hAnsi="Arial" w:cs="Arial"/>
          <w:sz w:val="22"/>
          <w:szCs w:val="22"/>
          <w:lang w:val="sl-SI"/>
        </w:rPr>
        <w:t xml:space="preserve"> Dakar, </w:t>
      </w:r>
      <w:r w:rsidR="0020446F" w:rsidRPr="0022714D">
        <w:rPr>
          <w:rFonts w:ascii="Arial" w:eastAsia="Arial" w:hAnsi="Arial" w:cs="Arial"/>
          <w:sz w:val="22"/>
          <w:szCs w:val="22"/>
          <w:lang w:val="sl-SI"/>
        </w:rPr>
        <w:t xml:space="preserve">potisnejo </w:t>
      </w:r>
      <w:r w:rsidR="008D2AD9" w:rsidRPr="0022714D">
        <w:rPr>
          <w:rFonts w:ascii="Arial" w:eastAsia="Arial" w:hAnsi="Arial" w:cs="Arial"/>
          <w:sz w:val="22"/>
          <w:szCs w:val="22"/>
          <w:lang w:val="sl-SI"/>
        </w:rPr>
        <w:t>do skrajnih meja. Nova generacija Ranger</w:t>
      </w:r>
      <w:r w:rsidR="00B74767" w:rsidRPr="0022714D">
        <w:rPr>
          <w:rFonts w:ascii="Arial" w:eastAsia="Arial" w:hAnsi="Arial" w:cs="Arial"/>
          <w:sz w:val="22"/>
          <w:szCs w:val="22"/>
          <w:lang w:val="sl-SI"/>
        </w:rPr>
        <w:t>ja</w:t>
      </w:r>
      <w:r w:rsidR="008D2AD9" w:rsidRPr="0022714D">
        <w:rPr>
          <w:rFonts w:ascii="Arial" w:eastAsia="Arial" w:hAnsi="Arial" w:cs="Arial"/>
          <w:sz w:val="22"/>
          <w:szCs w:val="22"/>
          <w:lang w:val="sl-SI"/>
        </w:rPr>
        <w:t xml:space="preserve"> bo izpolnila potrebe </w:t>
      </w:r>
      <w:r w:rsidR="00C36078" w:rsidRPr="0022714D">
        <w:rPr>
          <w:rFonts w:ascii="Arial" w:eastAsia="Arial" w:hAnsi="Arial" w:cs="Arial"/>
          <w:sz w:val="22"/>
          <w:szCs w:val="22"/>
          <w:lang w:val="sl-SI"/>
        </w:rPr>
        <w:t xml:space="preserve">strank na obeh polih </w:t>
      </w:r>
      <w:r w:rsidR="00B74767" w:rsidRPr="0022714D">
        <w:rPr>
          <w:rFonts w:ascii="Arial" w:eastAsia="Arial" w:hAnsi="Arial" w:cs="Arial"/>
          <w:sz w:val="22"/>
          <w:szCs w:val="22"/>
          <w:lang w:val="sl-SI"/>
        </w:rPr>
        <w:t xml:space="preserve">– pa tudi </w:t>
      </w:r>
      <w:r w:rsidR="008D2AD9" w:rsidRPr="0022714D">
        <w:rPr>
          <w:rFonts w:ascii="Arial" w:eastAsia="Arial" w:hAnsi="Arial" w:cs="Arial"/>
          <w:sz w:val="22"/>
          <w:szCs w:val="22"/>
          <w:lang w:val="sl-SI"/>
        </w:rPr>
        <w:t>vseh vmes</w:t>
      </w:r>
      <w:r w:rsidRPr="0022714D">
        <w:rPr>
          <w:rFonts w:ascii="Arial" w:eastAsia="Arial" w:hAnsi="Arial" w:cs="Arial"/>
          <w:sz w:val="22"/>
          <w:szCs w:val="22"/>
          <w:lang w:val="sl-SI"/>
        </w:rPr>
        <w:t>.”</w:t>
      </w:r>
    </w:p>
    <w:p w14:paraId="29F8DC53"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B291EFD" w14:textId="4216646B" w:rsidR="008B2E65" w:rsidRPr="0022714D" w:rsidRDefault="00352BCC"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Inženirji so sprednji kolesi premaknili za 50 mm naprej </w:t>
      </w:r>
      <w:r w:rsidR="00965FAE" w:rsidRPr="0022714D">
        <w:rPr>
          <w:rFonts w:ascii="Arial" w:eastAsia="Arial" w:hAnsi="Arial" w:cs="Arial"/>
          <w:sz w:val="22"/>
          <w:szCs w:val="22"/>
          <w:lang w:val="sl-SI"/>
        </w:rPr>
        <w:t xml:space="preserve">– </w:t>
      </w:r>
      <w:r w:rsidRPr="0022714D">
        <w:rPr>
          <w:rFonts w:ascii="Arial" w:eastAsia="Arial" w:hAnsi="Arial" w:cs="Arial"/>
          <w:sz w:val="22"/>
          <w:szCs w:val="22"/>
          <w:lang w:val="sl-SI"/>
        </w:rPr>
        <w:t>zaradi</w:t>
      </w:r>
      <w:r w:rsidR="00965FAE" w:rsidRPr="0022714D">
        <w:rPr>
          <w:rFonts w:ascii="Arial" w:eastAsia="Arial" w:hAnsi="Arial" w:cs="Arial"/>
          <w:sz w:val="22"/>
          <w:szCs w:val="22"/>
          <w:lang w:val="sl-SI"/>
        </w:rPr>
        <w:t xml:space="preserve"> </w:t>
      </w:r>
      <w:r w:rsidRPr="0022714D">
        <w:rPr>
          <w:rFonts w:ascii="Arial" w:eastAsia="Arial" w:hAnsi="Arial" w:cs="Arial"/>
          <w:sz w:val="22"/>
          <w:szCs w:val="22"/>
          <w:lang w:val="sl-SI"/>
        </w:rPr>
        <w:t xml:space="preserve">boljšega </w:t>
      </w:r>
      <w:r w:rsidR="00F60CC7" w:rsidRPr="0022714D">
        <w:rPr>
          <w:rFonts w:ascii="Arial" w:eastAsia="Arial" w:hAnsi="Arial" w:cs="Arial"/>
          <w:sz w:val="22"/>
          <w:szCs w:val="22"/>
          <w:lang w:val="sl-SI"/>
        </w:rPr>
        <w:t xml:space="preserve">vstopnega </w:t>
      </w:r>
      <w:r w:rsidRPr="0022714D">
        <w:rPr>
          <w:rFonts w:ascii="Arial" w:eastAsia="Arial" w:hAnsi="Arial" w:cs="Arial"/>
          <w:sz w:val="22"/>
          <w:szCs w:val="22"/>
          <w:lang w:val="sl-SI"/>
        </w:rPr>
        <w:t xml:space="preserve">kota </w:t>
      </w:r>
      <w:r w:rsidR="00965FAE" w:rsidRPr="0022714D">
        <w:rPr>
          <w:rFonts w:ascii="Arial" w:eastAsia="Arial" w:hAnsi="Arial" w:cs="Arial"/>
          <w:sz w:val="22"/>
          <w:szCs w:val="22"/>
          <w:lang w:val="sl-SI"/>
        </w:rPr>
        <w:t xml:space="preserve">– in ju obenem </w:t>
      </w:r>
      <w:r w:rsidR="00C51145" w:rsidRPr="0022714D">
        <w:rPr>
          <w:rFonts w:ascii="Arial" w:eastAsia="Arial" w:hAnsi="Arial" w:cs="Arial"/>
          <w:sz w:val="22"/>
          <w:szCs w:val="22"/>
          <w:lang w:val="sl-SI"/>
        </w:rPr>
        <w:t>za boljše obvladovanje terena</w:t>
      </w:r>
      <w:r w:rsidR="00C51145" w:rsidRPr="0022714D">
        <w:rPr>
          <w:rFonts w:ascii="Arial" w:eastAsia="Arial" w:hAnsi="Arial" w:cs="Arial"/>
          <w:sz w:val="22"/>
          <w:szCs w:val="22"/>
          <w:lang w:val="sl-SI"/>
        </w:rPr>
        <w:t xml:space="preserve"> </w:t>
      </w:r>
      <w:r w:rsidR="00965FAE" w:rsidRPr="0022714D">
        <w:rPr>
          <w:rFonts w:ascii="Arial" w:eastAsia="Arial" w:hAnsi="Arial" w:cs="Arial"/>
          <w:sz w:val="22"/>
          <w:szCs w:val="22"/>
          <w:lang w:val="sl-SI"/>
        </w:rPr>
        <w:t>pomaknili navzven</w:t>
      </w:r>
      <w:r w:rsidRPr="0022714D">
        <w:rPr>
          <w:rFonts w:ascii="Arial" w:eastAsia="Arial" w:hAnsi="Arial" w:cs="Arial"/>
          <w:sz w:val="22"/>
          <w:szCs w:val="22"/>
          <w:lang w:val="sl-SI"/>
        </w:rPr>
        <w:t>, kar oboje izboljša izkušnjo</w:t>
      </w:r>
      <w:r w:rsidR="0090259E" w:rsidRPr="0022714D">
        <w:rPr>
          <w:rFonts w:ascii="Arial" w:eastAsia="Arial" w:hAnsi="Arial" w:cs="Arial"/>
          <w:sz w:val="22"/>
          <w:szCs w:val="22"/>
          <w:lang w:val="sl-SI"/>
        </w:rPr>
        <w:t xml:space="preserve"> terenske vožnje</w:t>
      </w:r>
      <w:r w:rsidRPr="0022714D">
        <w:rPr>
          <w:rFonts w:ascii="Arial" w:eastAsia="Arial" w:hAnsi="Arial" w:cs="Arial"/>
          <w:sz w:val="22"/>
          <w:szCs w:val="22"/>
          <w:lang w:val="sl-SI"/>
        </w:rPr>
        <w:t xml:space="preserve">. Prav tako so amortizerje zadnjega vzmetenja premaknili </w:t>
      </w:r>
      <w:r w:rsidR="00603364" w:rsidRPr="0022714D">
        <w:rPr>
          <w:rFonts w:ascii="Arial" w:eastAsia="Arial" w:hAnsi="Arial" w:cs="Arial"/>
          <w:sz w:val="22"/>
          <w:szCs w:val="22"/>
          <w:lang w:val="sl-SI"/>
        </w:rPr>
        <w:t xml:space="preserve">navzven iz </w:t>
      </w:r>
      <w:r w:rsidRPr="0022714D">
        <w:rPr>
          <w:rFonts w:ascii="Arial" w:eastAsia="Arial" w:hAnsi="Arial" w:cs="Arial"/>
          <w:sz w:val="22"/>
          <w:szCs w:val="22"/>
          <w:lang w:val="sl-SI"/>
        </w:rPr>
        <w:t>vodil okvirja, da bi voznikom in potnikom omogočili boljšo vožnjo tako na cesti kot na terenu, ne glede na to, ali prevažajo težak tovor za delo ali pa se z družino odpravljajo na večerjo</w:t>
      </w:r>
      <w:r w:rsidR="008B2E65" w:rsidRPr="0022714D">
        <w:rPr>
          <w:rFonts w:ascii="Arial" w:eastAsia="Arial" w:hAnsi="Arial" w:cs="Arial"/>
          <w:sz w:val="22"/>
          <w:szCs w:val="22"/>
          <w:lang w:val="sl-SI"/>
        </w:rPr>
        <w:t>.</w:t>
      </w:r>
    </w:p>
    <w:p w14:paraId="0396AAA7"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61D7ADF" w14:textId="4762E2D9"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3B50B7" w:rsidRPr="0022714D">
        <w:rPr>
          <w:rFonts w:ascii="Arial" w:eastAsia="Arial" w:hAnsi="Arial" w:cs="Arial"/>
          <w:sz w:val="22"/>
          <w:szCs w:val="22"/>
          <w:lang w:val="sl-SI"/>
        </w:rPr>
        <w:t>Pri novi generaciji Ranger</w:t>
      </w:r>
      <w:r w:rsidR="00B34A94" w:rsidRPr="0022714D">
        <w:rPr>
          <w:rFonts w:ascii="Arial" w:eastAsia="Arial" w:hAnsi="Arial" w:cs="Arial"/>
          <w:sz w:val="22"/>
          <w:szCs w:val="22"/>
          <w:lang w:val="sl-SI"/>
        </w:rPr>
        <w:t>ja</w:t>
      </w:r>
      <w:r w:rsidR="003B50B7" w:rsidRPr="0022714D">
        <w:rPr>
          <w:rFonts w:ascii="Arial" w:eastAsia="Arial" w:hAnsi="Arial" w:cs="Arial"/>
          <w:sz w:val="22"/>
          <w:szCs w:val="22"/>
          <w:lang w:val="sl-SI"/>
        </w:rPr>
        <w:t xml:space="preserve"> smo povečali obseg nastavitev, da b</w:t>
      </w:r>
      <w:r w:rsidR="000430B1" w:rsidRPr="0022714D">
        <w:rPr>
          <w:rFonts w:ascii="Arial" w:eastAsia="Arial" w:hAnsi="Arial" w:cs="Arial"/>
          <w:sz w:val="22"/>
          <w:szCs w:val="22"/>
          <w:lang w:val="sl-SI"/>
        </w:rPr>
        <w:t>o</w:t>
      </w:r>
      <w:r w:rsidR="003B50B7" w:rsidRPr="0022714D">
        <w:rPr>
          <w:rFonts w:ascii="Arial" w:eastAsia="Arial" w:hAnsi="Arial" w:cs="Arial"/>
          <w:sz w:val="22"/>
          <w:szCs w:val="22"/>
          <w:lang w:val="sl-SI"/>
        </w:rPr>
        <w:t xml:space="preserve"> našim strankam </w:t>
      </w:r>
      <w:r w:rsidR="000430B1" w:rsidRPr="0022714D">
        <w:rPr>
          <w:rFonts w:ascii="Arial" w:eastAsia="Arial" w:hAnsi="Arial" w:cs="Arial"/>
          <w:sz w:val="22"/>
          <w:szCs w:val="22"/>
          <w:lang w:val="sl-SI"/>
        </w:rPr>
        <w:t xml:space="preserve">na voljo </w:t>
      </w:r>
      <w:r w:rsidR="003B50B7" w:rsidRPr="0022714D">
        <w:rPr>
          <w:rFonts w:ascii="Arial" w:eastAsia="Arial" w:hAnsi="Arial" w:cs="Arial"/>
          <w:sz w:val="22"/>
          <w:szCs w:val="22"/>
          <w:lang w:val="sl-SI"/>
        </w:rPr>
        <w:t xml:space="preserve">najboljše iz obeh svetov </w:t>
      </w:r>
      <w:r w:rsidR="0096125E" w:rsidRPr="0022714D">
        <w:rPr>
          <w:rFonts w:ascii="Arial" w:eastAsia="Arial" w:hAnsi="Arial" w:cs="Arial"/>
          <w:sz w:val="22"/>
          <w:szCs w:val="22"/>
          <w:lang w:val="sl-SI"/>
        </w:rPr>
        <w:t>–</w:t>
      </w:r>
      <w:r w:rsidR="003B50B7" w:rsidRPr="0022714D">
        <w:rPr>
          <w:rFonts w:ascii="Arial" w:eastAsia="Arial" w:hAnsi="Arial" w:cs="Arial"/>
          <w:sz w:val="22"/>
          <w:szCs w:val="22"/>
          <w:lang w:val="sl-SI"/>
        </w:rPr>
        <w:t xml:space="preserve"> </w:t>
      </w:r>
      <w:r w:rsidR="0096125E" w:rsidRPr="0022714D">
        <w:rPr>
          <w:rFonts w:ascii="Arial" w:eastAsia="Arial" w:hAnsi="Arial" w:cs="Arial"/>
          <w:sz w:val="22"/>
          <w:szCs w:val="22"/>
          <w:lang w:val="sl-SI"/>
        </w:rPr>
        <w:t xml:space="preserve">geslu </w:t>
      </w:r>
      <w:r w:rsidR="003B50B7" w:rsidRPr="0022714D">
        <w:rPr>
          <w:rFonts w:ascii="Arial" w:eastAsia="Arial" w:hAnsi="Arial" w:cs="Arial"/>
          <w:sz w:val="22"/>
          <w:szCs w:val="22"/>
          <w:lang w:val="sl-SI"/>
        </w:rPr>
        <w:t xml:space="preserve">Built Ford Tough </w:t>
      </w:r>
      <w:r w:rsidR="005F2FC8" w:rsidRPr="0022714D">
        <w:rPr>
          <w:rFonts w:ascii="Arial" w:eastAsia="Arial" w:hAnsi="Arial" w:cs="Arial"/>
          <w:sz w:val="22"/>
          <w:szCs w:val="22"/>
          <w:lang w:val="sl-SI"/>
        </w:rPr>
        <w:t xml:space="preserve">smo dodali še </w:t>
      </w:r>
      <w:r w:rsidR="003B50B7" w:rsidRPr="0022714D">
        <w:rPr>
          <w:rFonts w:ascii="Arial" w:eastAsia="Arial" w:hAnsi="Arial" w:cs="Arial"/>
          <w:sz w:val="22"/>
          <w:szCs w:val="22"/>
          <w:lang w:val="sl-SI"/>
        </w:rPr>
        <w:t xml:space="preserve">Plus </w:t>
      </w:r>
      <w:r w:rsidR="005F2FC8" w:rsidRPr="0022714D">
        <w:rPr>
          <w:rFonts w:ascii="Arial" w:eastAsia="Arial" w:hAnsi="Arial" w:cs="Arial"/>
          <w:sz w:val="22"/>
          <w:szCs w:val="22"/>
          <w:lang w:val="sl-SI"/>
        </w:rPr>
        <w:t>–</w:t>
      </w:r>
      <w:r w:rsidR="003B50B7" w:rsidRPr="0022714D">
        <w:rPr>
          <w:rFonts w:ascii="Arial" w:eastAsia="Arial" w:hAnsi="Arial" w:cs="Arial"/>
          <w:sz w:val="22"/>
          <w:szCs w:val="22"/>
          <w:lang w:val="sl-SI"/>
        </w:rPr>
        <w:t xml:space="preserve">, tako da imate na voljo zmogljivost, vzdržljivost in trpežnost, po katerih </w:t>
      </w:r>
      <w:r w:rsidR="00EA3F32" w:rsidRPr="0022714D">
        <w:rPr>
          <w:rFonts w:ascii="Arial" w:eastAsia="Arial" w:hAnsi="Arial" w:cs="Arial"/>
          <w:sz w:val="22"/>
          <w:szCs w:val="22"/>
          <w:lang w:val="sl-SI"/>
        </w:rPr>
        <w:t xml:space="preserve">slovijo </w:t>
      </w:r>
      <w:r w:rsidR="003B50B7" w:rsidRPr="0022714D">
        <w:rPr>
          <w:rFonts w:ascii="Arial" w:eastAsia="Arial" w:hAnsi="Arial" w:cs="Arial"/>
          <w:sz w:val="22"/>
          <w:szCs w:val="22"/>
          <w:lang w:val="sl-SI"/>
        </w:rPr>
        <w:t xml:space="preserve">Fordovi </w:t>
      </w:r>
      <w:r w:rsidR="00EA3F32" w:rsidRPr="0022714D">
        <w:rPr>
          <w:rFonts w:ascii="Arial" w:eastAsia="Arial" w:hAnsi="Arial" w:cs="Arial"/>
          <w:sz w:val="22"/>
          <w:szCs w:val="22"/>
          <w:lang w:val="sl-SI"/>
        </w:rPr>
        <w:t>pickupi</w:t>
      </w:r>
      <w:r w:rsidR="003B50B7" w:rsidRPr="0022714D">
        <w:rPr>
          <w:rFonts w:ascii="Arial" w:eastAsia="Arial" w:hAnsi="Arial" w:cs="Arial"/>
          <w:sz w:val="22"/>
          <w:szCs w:val="22"/>
          <w:lang w:val="sl-SI"/>
        </w:rPr>
        <w:t xml:space="preserve">, ter udobje in </w:t>
      </w:r>
      <w:r w:rsidR="00E92F0E" w:rsidRPr="0022714D">
        <w:rPr>
          <w:rFonts w:ascii="Arial" w:eastAsia="Arial" w:hAnsi="Arial" w:cs="Arial"/>
          <w:sz w:val="22"/>
          <w:szCs w:val="22"/>
          <w:lang w:val="sl-SI"/>
        </w:rPr>
        <w:t xml:space="preserve">osebnemu avtomobilu podobno </w:t>
      </w:r>
      <w:r w:rsidR="003B50B7" w:rsidRPr="0022714D">
        <w:rPr>
          <w:rFonts w:ascii="Arial" w:eastAsia="Arial" w:hAnsi="Arial" w:cs="Arial"/>
          <w:sz w:val="22"/>
          <w:szCs w:val="22"/>
          <w:lang w:val="sl-SI"/>
        </w:rPr>
        <w:t xml:space="preserve">vožnjo, </w:t>
      </w:r>
      <w:r w:rsidR="000A4F07" w:rsidRPr="0022714D">
        <w:rPr>
          <w:rFonts w:ascii="Arial" w:eastAsia="Arial" w:hAnsi="Arial" w:cs="Arial"/>
          <w:sz w:val="22"/>
          <w:szCs w:val="22"/>
          <w:lang w:val="sl-SI"/>
        </w:rPr>
        <w:t xml:space="preserve">ki odlikujeta </w:t>
      </w:r>
      <w:r w:rsidR="003B50B7" w:rsidRPr="0022714D">
        <w:rPr>
          <w:rFonts w:ascii="Arial" w:eastAsia="Arial" w:hAnsi="Arial" w:cs="Arial"/>
          <w:sz w:val="22"/>
          <w:szCs w:val="22"/>
          <w:lang w:val="sl-SI"/>
        </w:rPr>
        <w:t>Ranger</w:t>
      </w:r>
      <w:r w:rsidR="000A4F07" w:rsidRPr="0022714D">
        <w:rPr>
          <w:rFonts w:ascii="Arial" w:eastAsia="Arial" w:hAnsi="Arial" w:cs="Arial"/>
          <w:sz w:val="22"/>
          <w:szCs w:val="22"/>
          <w:lang w:val="sl-SI"/>
        </w:rPr>
        <w:t>ja</w:t>
      </w:r>
      <w:r w:rsidRPr="0022714D">
        <w:rPr>
          <w:rFonts w:ascii="Arial" w:eastAsia="Arial" w:hAnsi="Arial" w:cs="Arial"/>
          <w:sz w:val="22"/>
          <w:szCs w:val="22"/>
          <w:lang w:val="sl-SI"/>
        </w:rPr>
        <w:t xml:space="preserve">,” </w:t>
      </w:r>
      <w:r w:rsidR="000A4F07" w:rsidRPr="0022714D">
        <w:rPr>
          <w:rFonts w:ascii="Arial" w:eastAsia="Arial" w:hAnsi="Arial" w:cs="Arial"/>
          <w:sz w:val="22"/>
          <w:szCs w:val="22"/>
          <w:lang w:val="sl-SI"/>
        </w:rPr>
        <w:t xml:space="preserve">je dejal </w:t>
      </w:r>
      <w:r w:rsidRPr="0022714D">
        <w:rPr>
          <w:rFonts w:ascii="Arial" w:eastAsia="Arial" w:hAnsi="Arial" w:cs="Arial"/>
          <w:sz w:val="22"/>
          <w:szCs w:val="22"/>
          <w:lang w:val="sl-SI"/>
        </w:rPr>
        <w:t>Pearson.</w:t>
      </w:r>
    </w:p>
    <w:p w14:paraId="73FF8B4F"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2D904EC9" w14:textId="725D3258" w:rsidR="008B2E65" w:rsidRPr="0022714D" w:rsidRDefault="008A6D61"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Kupci bodo lahko izbirali med dvema sistemoma štirikolesnega pogona – elektronskim z</w:t>
      </w:r>
      <w:r w:rsidR="000241F4">
        <w:rPr>
          <w:rFonts w:ascii="Arial" w:eastAsia="Arial" w:hAnsi="Arial" w:cs="Arial"/>
          <w:sz w:val="22"/>
          <w:szCs w:val="22"/>
          <w:lang w:val="sl-SI"/>
        </w:rPr>
        <w:t xml:space="preserve"> možnostjo izbire </w:t>
      </w:r>
      <w:r w:rsidRPr="0022714D">
        <w:rPr>
          <w:rFonts w:ascii="Arial" w:eastAsia="Arial" w:hAnsi="Arial" w:cs="Arial"/>
          <w:sz w:val="22"/>
          <w:szCs w:val="22"/>
          <w:lang w:val="sl-SI"/>
        </w:rPr>
        <w:t xml:space="preserve">med vožnjo </w:t>
      </w:r>
      <w:r w:rsidR="00937AA4" w:rsidRPr="0022714D">
        <w:rPr>
          <w:rFonts w:ascii="Arial" w:eastAsia="Arial" w:hAnsi="Arial" w:cs="Arial"/>
          <w:sz w:val="22"/>
          <w:szCs w:val="22"/>
          <w:lang w:val="sl-SI"/>
        </w:rPr>
        <w:t>in</w:t>
      </w:r>
      <w:r w:rsidRPr="0022714D">
        <w:rPr>
          <w:rFonts w:ascii="Arial" w:eastAsia="Arial" w:hAnsi="Arial" w:cs="Arial"/>
          <w:sz w:val="22"/>
          <w:szCs w:val="22"/>
          <w:lang w:val="sl-SI"/>
        </w:rPr>
        <w:t xml:space="preserve"> naprednim novim sistemom </w:t>
      </w:r>
      <w:r w:rsidR="00937AA4" w:rsidRPr="0022714D">
        <w:rPr>
          <w:rFonts w:ascii="Arial" w:eastAsia="Arial" w:hAnsi="Arial" w:cs="Arial"/>
          <w:sz w:val="22"/>
          <w:szCs w:val="22"/>
          <w:lang w:val="sl-SI"/>
        </w:rPr>
        <w:t xml:space="preserve">stalnega </w:t>
      </w:r>
      <w:r w:rsidRPr="0022714D">
        <w:rPr>
          <w:rFonts w:ascii="Arial" w:eastAsia="Arial" w:hAnsi="Arial" w:cs="Arial"/>
          <w:sz w:val="22"/>
          <w:szCs w:val="22"/>
          <w:lang w:val="sl-SI"/>
        </w:rPr>
        <w:t xml:space="preserve">štirikolesnega pogona s pomirjujočim načinom </w:t>
      </w:r>
      <w:r w:rsidR="00937AA4" w:rsidRPr="0022714D">
        <w:rPr>
          <w:rFonts w:ascii="Arial" w:eastAsia="Arial" w:hAnsi="Arial" w:cs="Arial"/>
          <w:sz w:val="22"/>
          <w:szCs w:val="22"/>
          <w:lang w:val="sl-SI"/>
        </w:rPr>
        <w:t>‘</w:t>
      </w:r>
      <w:r w:rsidRPr="0022714D">
        <w:rPr>
          <w:rFonts w:ascii="Arial" w:eastAsia="Arial" w:hAnsi="Arial" w:cs="Arial"/>
          <w:sz w:val="22"/>
          <w:szCs w:val="22"/>
          <w:lang w:val="sl-SI"/>
        </w:rPr>
        <w:t>nastavi in pozabi</w:t>
      </w:r>
      <w:r w:rsidR="00D35BA3" w:rsidRPr="0022714D">
        <w:rPr>
          <w:rFonts w:ascii="Arial" w:eastAsia="Arial" w:hAnsi="Arial" w:cs="Arial"/>
          <w:sz w:val="22"/>
          <w:szCs w:val="22"/>
          <w:lang w:val="sl-SI"/>
        </w:rPr>
        <w:t>’</w:t>
      </w:r>
      <w:r w:rsidRPr="0022714D">
        <w:rPr>
          <w:rFonts w:ascii="Arial" w:eastAsia="Arial" w:hAnsi="Arial" w:cs="Arial"/>
          <w:sz w:val="22"/>
          <w:szCs w:val="22"/>
          <w:lang w:val="sl-SI"/>
        </w:rPr>
        <w:t xml:space="preserve">, ki je zasnovan za zmogljivost, ko in kjer jo </w:t>
      </w:r>
      <w:r w:rsidR="00D35BA3" w:rsidRPr="0022714D">
        <w:rPr>
          <w:rFonts w:ascii="Arial" w:eastAsia="Arial" w:hAnsi="Arial" w:cs="Arial"/>
          <w:sz w:val="22"/>
          <w:szCs w:val="22"/>
          <w:lang w:val="sl-SI"/>
        </w:rPr>
        <w:t xml:space="preserve">uporabniki </w:t>
      </w:r>
      <w:r w:rsidRPr="0022714D">
        <w:rPr>
          <w:rFonts w:ascii="Arial" w:eastAsia="Arial" w:hAnsi="Arial" w:cs="Arial"/>
          <w:sz w:val="22"/>
          <w:szCs w:val="22"/>
          <w:lang w:val="sl-SI"/>
        </w:rPr>
        <w:t xml:space="preserve">potrebujejo. Reševanje na terenu je olajšano z </w:t>
      </w:r>
      <w:r w:rsidR="0051377E" w:rsidRPr="0022714D">
        <w:rPr>
          <w:rFonts w:ascii="Arial" w:eastAsia="Arial" w:hAnsi="Arial" w:cs="Arial"/>
          <w:sz w:val="22"/>
          <w:szCs w:val="22"/>
          <w:lang w:val="sl-SI"/>
        </w:rPr>
        <w:t>izraziti</w:t>
      </w:r>
      <w:r w:rsidR="009D1FFC" w:rsidRPr="0022714D">
        <w:rPr>
          <w:rFonts w:ascii="Arial" w:eastAsia="Arial" w:hAnsi="Arial" w:cs="Arial"/>
          <w:sz w:val="22"/>
          <w:szCs w:val="22"/>
          <w:lang w:val="sl-SI"/>
        </w:rPr>
        <w:t xml:space="preserve">ma </w:t>
      </w:r>
      <w:r w:rsidR="003C13B1" w:rsidRPr="0022714D">
        <w:rPr>
          <w:rFonts w:ascii="Arial" w:eastAsia="Arial" w:hAnsi="Arial" w:cs="Arial"/>
          <w:sz w:val="22"/>
          <w:szCs w:val="22"/>
          <w:lang w:val="sl-SI"/>
        </w:rPr>
        <w:t xml:space="preserve">dvojnima </w:t>
      </w:r>
      <w:r w:rsidR="00230359" w:rsidRPr="0022714D">
        <w:rPr>
          <w:rFonts w:ascii="Arial" w:eastAsia="Arial" w:hAnsi="Arial" w:cs="Arial"/>
          <w:sz w:val="22"/>
          <w:szCs w:val="22"/>
          <w:lang w:val="sl-SI"/>
        </w:rPr>
        <w:t xml:space="preserve">obročkoma za vleko </w:t>
      </w:r>
      <w:r w:rsidRPr="0022714D">
        <w:rPr>
          <w:rFonts w:ascii="Arial" w:eastAsia="Arial" w:hAnsi="Arial" w:cs="Arial"/>
          <w:sz w:val="22"/>
          <w:szCs w:val="22"/>
          <w:lang w:val="sl-SI"/>
        </w:rPr>
        <w:t>v sprednjem odbijaču.</w:t>
      </w:r>
    </w:p>
    <w:p w14:paraId="142B3CE1"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9CB3EA1" w14:textId="70CFD87F" w:rsidR="008B2E65" w:rsidRPr="0022714D" w:rsidRDefault="00CC239A"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Notranjost, osredotočena na uporabnika</w:t>
      </w:r>
    </w:p>
    <w:p w14:paraId="652E9DD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86A753C" w14:textId="0A5FC6F4" w:rsidR="008B2E65" w:rsidRPr="0022714D" w:rsidRDefault="004A7066"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Stranke so želele prilagodljiv in sodoben kokpit, ki poskrbi tako za delovne kot </w:t>
      </w:r>
      <w:r w:rsidR="00A0727F" w:rsidRPr="0022714D">
        <w:rPr>
          <w:rFonts w:ascii="Arial" w:eastAsia="Arial" w:hAnsi="Arial" w:cs="Arial"/>
          <w:sz w:val="22"/>
          <w:szCs w:val="22"/>
          <w:lang w:val="sl-SI"/>
        </w:rPr>
        <w:t xml:space="preserve">za </w:t>
      </w:r>
      <w:r w:rsidRPr="0022714D">
        <w:rPr>
          <w:rFonts w:ascii="Arial" w:eastAsia="Arial" w:hAnsi="Arial" w:cs="Arial"/>
          <w:sz w:val="22"/>
          <w:szCs w:val="22"/>
          <w:lang w:val="sl-SI"/>
        </w:rPr>
        <w:t xml:space="preserve">družinske obveznosti. </w:t>
      </w:r>
      <w:r w:rsidR="00A0727F" w:rsidRPr="0022714D">
        <w:rPr>
          <w:rFonts w:ascii="Arial" w:eastAsia="Arial" w:hAnsi="Arial" w:cs="Arial"/>
          <w:sz w:val="22"/>
          <w:szCs w:val="22"/>
          <w:lang w:val="sl-SI"/>
        </w:rPr>
        <w:t xml:space="preserve">Tako </w:t>
      </w:r>
      <w:r w:rsidR="005E529D" w:rsidRPr="0022714D">
        <w:rPr>
          <w:rFonts w:ascii="Arial" w:eastAsia="Arial" w:hAnsi="Arial" w:cs="Arial"/>
          <w:sz w:val="22"/>
          <w:szCs w:val="22"/>
          <w:lang w:val="sl-SI"/>
        </w:rPr>
        <w:t xml:space="preserve">lahko </w:t>
      </w:r>
      <w:r w:rsidRPr="0022714D">
        <w:rPr>
          <w:rFonts w:ascii="Arial" w:eastAsia="Arial" w:hAnsi="Arial" w:cs="Arial"/>
          <w:sz w:val="22"/>
          <w:szCs w:val="22"/>
          <w:lang w:val="sl-SI"/>
        </w:rPr>
        <w:t>Ranger služi</w:t>
      </w:r>
      <w:r w:rsidR="005E529D" w:rsidRPr="0022714D">
        <w:rPr>
          <w:rFonts w:ascii="Arial" w:eastAsia="Arial" w:hAnsi="Arial" w:cs="Arial"/>
          <w:sz w:val="22"/>
          <w:szCs w:val="22"/>
          <w:lang w:val="sl-SI"/>
        </w:rPr>
        <w:t xml:space="preserve"> </w:t>
      </w:r>
      <w:r w:rsidRPr="0022714D">
        <w:rPr>
          <w:rFonts w:ascii="Arial" w:eastAsia="Arial" w:hAnsi="Arial" w:cs="Arial"/>
          <w:sz w:val="22"/>
          <w:szCs w:val="22"/>
          <w:lang w:val="sl-SI"/>
        </w:rPr>
        <w:t xml:space="preserve">kot delovni prostor in zatočišče, saj zagotavlja pametne in povezane funkcije z več udobja in možnosti shranjevanja kot </w:t>
      </w:r>
      <w:r w:rsidR="00A57A2F" w:rsidRPr="0022714D">
        <w:rPr>
          <w:rFonts w:ascii="Arial" w:eastAsia="Arial" w:hAnsi="Arial" w:cs="Arial"/>
          <w:sz w:val="22"/>
          <w:szCs w:val="22"/>
          <w:lang w:val="sl-SI"/>
        </w:rPr>
        <w:t>kdaj koli</w:t>
      </w:r>
      <w:r w:rsidRPr="0022714D">
        <w:rPr>
          <w:rFonts w:ascii="Arial" w:eastAsia="Arial" w:hAnsi="Arial" w:cs="Arial"/>
          <w:sz w:val="22"/>
          <w:szCs w:val="22"/>
          <w:lang w:val="sl-SI"/>
        </w:rPr>
        <w:t xml:space="preserve"> prej</w:t>
      </w:r>
      <w:r w:rsidR="008B2E65" w:rsidRPr="0022714D">
        <w:rPr>
          <w:rFonts w:ascii="Arial" w:eastAsia="Arial" w:hAnsi="Arial" w:cs="Arial"/>
          <w:sz w:val="22"/>
          <w:szCs w:val="22"/>
          <w:lang w:val="sl-SI"/>
        </w:rPr>
        <w:t>.</w:t>
      </w:r>
    </w:p>
    <w:p w14:paraId="37204BC0"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6D06CD21" w14:textId="383C8A1A"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E30D27" w:rsidRPr="0022714D">
        <w:rPr>
          <w:rFonts w:ascii="Arial" w:eastAsia="Arial" w:hAnsi="Arial" w:cs="Arial"/>
          <w:sz w:val="22"/>
          <w:szCs w:val="22"/>
          <w:lang w:val="sl-SI"/>
        </w:rPr>
        <w:t xml:space="preserve">Vemo, da naše stranke iščejo pameten in funkcionalen notranji prostor, v katerem se bodo </w:t>
      </w:r>
      <w:r w:rsidR="000C6812" w:rsidRPr="0022714D">
        <w:rPr>
          <w:rFonts w:ascii="Arial" w:eastAsia="Arial" w:hAnsi="Arial" w:cs="Arial"/>
          <w:sz w:val="22"/>
          <w:szCs w:val="22"/>
          <w:lang w:val="sl-SI"/>
        </w:rPr>
        <w:t>udobno</w:t>
      </w:r>
      <w:r w:rsidR="000C6812" w:rsidRPr="0022714D">
        <w:rPr>
          <w:rFonts w:ascii="Arial" w:eastAsia="Arial" w:hAnsi="Arial" w:cs="Arial"/>
          <w:sz w:val="22"/>
          <w:szCs w:val="22"/>
          <w:lang w:val="sl-SI"/>
        </w:rPr>
        <w:t xml:space="preserve"> </w:t>
      </w:r>
      <w:r w:rsidR="00E30D27" w:rsidRPr="0022714D">
        <w:rPr>
          <w:rFonts w:ascii="Arial" w:eastAsia="Arial" w:hAnsi="Arial" w:cs="Arial"/>
          <w:sz w:val="22"/>
          <w:szCs w:val="22"/>
          <w:lang w:val="sl-SI"/>
        </w:rPr>
        <w:t xml:space="preserve">počutile. Zato smo ga začeli oblikovati z visoko stopnjo dobro integrirane tehnologije, pametnim funkcionalnim shranjevanjem in vizualnimi </w:t>
      </w:r>
      <w:r w:rsidR="005108AD" w:rsidRPr="0022714D">
        <w:rPr>
          <w:rFonts w:ascii="Arial" w:eastAsia="Arial" w:hAnsi="Arial" w:cs="Arial"/>
          <w:sz w:val="22"/>
          <w:szCs w:val="22"/>
          <w:lang w:val="sl-SI"/>
        </w:rPr>
        <w:t>potezami</w:t>
      </w:r>
      <w:r w:rsidR="00E30D27" w:rsidRPr="0022714D">
        <w:rPr>
          <w:rFonts w:ascii="Arial" w:eastAsia="Arial" w:hAnsi="Arial" w:cs="Arial"/>
          <w:sz w:val="22"/>
          <w:szCs w:val="22"/>
          <w:lang w:val="sl-SI"/>
        </w:rPr>
        <w:t xml:space="preserve">, da okolje </w:t>
      </w:r>
      <w:r w:rsidR="00275373" w:rsidRPr="0022714D">
        <w:rPr>
          <w:rFonts w:ascii="Arial" w:eastAsia="Arial" w:hAnsi="Arial" w:cs="Arial"/>
          <w:sz w:val="22"/>
          <w:szCs w:val="22"/>
          <w:lang w:val="sl-SI"/>
        </w:rPr>
        <w:t>navduši z občutkom udobja in prostornosti</w:t>
      </w:r>
      <w:r w:rsidRPr="0022714D">
        <w:rPr>
          <w:rFonts w:ascii="Arial" w:eastAsia="Arial" w:hAnsi="Arial" w:cs="Arial"/>
          <w:sz w:val="22"/>
          <w:szCs w:val="22"/>
          <w:lang w:val="sl-SI"/>
        </w:rPr>
        <w:t xml:space="preserve">,” </w:t>
      </w:r>
      <w:r w:rsidR="00275373" w:rsidRPr="0022714D">
        <w:rPr>
          <w:rFonts w:ascii="Arial" w:eastAsia="Arial" w:hAnsi="Arial" w:cs="Arial"/>
          <w:sz w:val="22"/>
          <w:szCs w:val="22"/>
          <w:lang w:val="sl-SI"/>
        </w:rPr>
        <w:t xml:space="preserve">je povedal </w:t>
      </w:r>
      <w:r w:rsidRPr="0022714D">
        <w:rPr>
          <w:rFonts w:ascii="Arial" w:eastAsia="Arial" w:hAnsi="Arial" w:cs="Arial"/>
          <w:sz w:val="22"/>
          <w:szCs w:val="22"/>
          <w:lang w:val="sl-SI"/>
        </w:rPr>
        <w:t>Tran.</w:t>
      </w:r>
    </w:p>
    <w:p w14:paraId="38F856A9"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2A216BFC" w14:textId="05D34710" w:rsidR="008B2E65" w:rsidRPr="0022714D" w:rsidRDefault="00A54E0E"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Srce Rangerjeve izkušnje </w:t>
      </w:r>
      <w:r w:rsidR="0075465D" w:rsidRPr="0022714D">
        <w:rPr>
          <w:rFonts w:ascii="Arial" w:eastAsia="Arial" w:hAnsi="Arial" w:cs="Arial"/>
          <w:sz w:val="22"/>
          <w:szCs w:val="22"/>
          <w:lang w:val="sl-SI"/>
        </w:rPr>
        <w:t xml:space="preserve">povezljivosti </w:t>
      </w:r>
      <w:r w:rsidRPr="0022714D">
        <w:rPr>
          <w:rFonts w:ascii="Arial" w:eastAsia="Arial" w:hAnsi="Arial" w:cs="Arial"/>
          <w:sz w:val="22"/>
          <w:szCs w:val="22"/>
          <w:lang w:val="sl-SI"/>
        </w:rPr>
        <w:t xml:space="preserve">je velik 10,1- ali 12-palčni zaslon na dotik na sredinski konzoli. Ta dopolnjuje popolnoma digitalno instrumentno ploščo in je </w:t>
      </w:r>
      <w:r w:rsidR="009C220D" w:rsidRPr="0022714D">
        <w:rPr>
          <w:rFonts w:ascii="Arial" w:eastAsia="Arial" w:hAnsi="Arial" w:cs="Arial"/>
          <w:sz w:val="22"/>
          <w:szCs w:val="22"/>
          <w:lang w:val="sl-SI"/>
        </w:rPr>
        <w:t xml:space="preserve">povezan </w:t>
      </w:r>
      <w:r w:rsidRPr="0022714D">
        <w:rPr>
          <w:rFonts w:ascii="Arial" w:eastAsia="Arial" w:hAnsi="Arial" w:cs="Arial"/>
          <w:sz w:val="22"/>
          <w:szCs w:val="22"/>
          <w:lang w:val="sl-SI"/>
        </w:rPr>
        <w:t xml:space="preserve">z najnovejšim Fordovim sistemom SYNC™ 4, ki je </w:t>
      </w:r>
      <w:r w:rsidR="00351E37" w:rsidRPr="0022714D">
        <w:rPr>
          <w:rFonts w:ascii="Arial" w:eastAsia="Arial" w:hAnsi="Arial" w:cs="Arial"/>
          <w:sz w:val="22"/>
          <w:szCs w:val="22"/>
          <w:lang w:val="sl-SI"/>
        </w:rPr>
        <w:t xml:space="preserve">pripravljen za uporabo </w:t>
      </w:r>
      <w:r w:rsidR="00CD3B14" w:rsidRPr="0022714D">
        <w:rPr>
          <w:rFonts w:ascii="Arial" w:eastAsia="Arial" w:hAnsi="Arial" w:cs="Arial"/>
          <w:sz w:val="22"/>
          <w:szCs w:val="22"/>
          <w:lang w:val="sl-SI"/>
        </w:rPr>
        <w:t xml:space="preserve">z </w:t>
      </w:r>
      <w:r w:rsidRPr="0022714D">
        <w:rPr>
          <w:rFonts w:ascii="Arial" w:eastAsia="Arial" w:hAnsi="Arial" w:cs="Arial"/>
          <w:sz w:val="22"/>
          <w:szCs w:val="22"/>
          <w:lang w:val="sl-SI"/>
        </w:rPr>
        <w:t>glasovn</w:t>
      </w:r>
      <w:r w:rsidR="00CD3B14" w:rsidRPr="0022714D">
        <w:rPr>
          <w:rFonts w:ascii="Arial" w:eastAsia="Arial" w:hAnsi="Arial" w:cs="Arial"/>
          <w:sz w:val="22"/>
          <w:szCs w:val="22"/>
          <w:lang w:val="sl-SI"/>
        </w:rPr>
        <w:t xml:space="preserve">im upravljanjem </w:t>
      </w:r>
      <w:r w:rsidR="00AE54DF" w:rsidRPr="0022714D">
        <w:rPr>
          <w:rFonts w:ascii="Arial" w:eastAsia="Arial" w:hAnsi="Arial" w:cs="Arial"/>
          <w:sz w:val="22"/>
          <w:szCs w:val="22"/>
          <w:lang w:val="sl-SI"/>
        </w:rPr>
        <w:t xml:space="preserve">sistemov za </w:t>
      </w:r>
      <w:r w:rsidRPr="0022714D">
        <w:rPr>
          <w:rFonts w:ascii="Arial" w:eastAsia="Arial" w:hAnsi="Arial" w:cs="Arial"/>
          <w:sz w:val="22"/>
          <w:szCs w:val="22"/>
          <w:lang w:val="sl-SI"/>
        </w:rPr>
        <w:t>komunikacij</w:t>
      </w:r>
      <w:r w:rsidR="00AE54DF" w:rsidRPr="0022714D">
        <w:rPr>
          <w:rFonts w:ascii="Arial" w:eastAsia="Arial" w:hAnsi="Arial" w:cs="Arial"/>
          <w:sz w:val="22"/>
          <w:szCs w:val="22"/>
          <w:lang w:val="sl-SI"/>
        </w:rPr>
        <w:t>e</w:t>
      </w:r>
      <w:r w:rsidRPr="0022714D">
        <w:rPr>
          <w:rFonts w:ascii="Arial" w:eastAsia="Arial" w:hAnsi="Arial" w:cs="Arial"/>
          <w:sz w:val="22"/>
          <w:szCs w:val="22"/>
          <w:lang w:val="sl-SI"/>
        </w:rPr>
        <w:t xml:space="preserve">, </w:t>
      </w:r>
      <w:r w:rsidR="00AE54DF" w:rsidRPr="0022714D">
        <w:rPr>
          <w:rFonts w:ascii="Arial" w:eastAsia="Arial" w:hAnsi="Arial" w:cs="Arial"/>
          <w:sz w:val="22"/>
          <w:szCs w:val="22"/>
          <w:lang w:val="sl-SI"/>
        </w:rPr>
        <w:t>razvedrilo in informacije</w:t>
      </w:r>
      <w:r w:rsidRPr="0022714D">
        <w:rPr>
          <w:rFonts w:ascii="Arial" w:eastAsia="Arial" w:hAnsi="Arial" w:cs="Arial"/>
          <w:sz w:val="22"/>
          <w:szCs w:val="22"/>
          <w:lang w:val="sl-SI"/>
        </w:rPr>
        <w:t xml:space="preserve">. Poleg tega je </w:t>
      </w:r>
      <w:r w:rsidR="007B50E0" w:rsidRPr="0022714D">
        <w:rPr>
          <w:rFonts w:ascii="Arial" w:eastAsia="Arial" w:hAnsi="Arial" w:cs="Arial"/>
          <w:sz w:val="22"/>
          <w:szCs w:val="22"/>
          <w:lang w:val="sl-SI"/>
        </w:rPr>
        <w:t xml:space="preserve">na voljo </w:t>
      </w:r>
      <w:r w:rsidRPr="0022714D">
        <w:rPr>
          <w:rFonts w:ascii="Arial" w:eastAsia="Arial" w:hAnsi="Arial" w:cs="Arial"/>
          <w:sz w:val="22"/>
          <w:szCs w:val="22"/>
          <w:lang w:val="sl-SI"/>
        </w:rPr>
        <w:t>tovarniško vgrajen</w:t>
      </w:r>
      <w:r w:rsidR="007B50E0" w:rsidRPr="0022714D">
        <w:rPr>
          <w:rFonts w:ascii="Arial" w:eastAsia="Arial" w:hAnsi="Arial" w:cs="Arial"/>
          <w:sz w:val="22"/>
          <w:szCs w:val="22"/>
          <w:lang w:val="sl-SI"/>
        </w:rPr>
        <w:t>i</w:t>
      </w:r>
      <w:r w:rsidRPr="0022714D">
        <w:rPr>
          <w:rFonts w:ascii="Arial" w:eastAsia="Arial" w:hAnsi="Arial" w:cs="Arial"/>
          <w:sz w:val="22"/>
          <w:szCs w:val="22"/>
          <w:lang w:val="sl-SI"/>
        </w:rPr>
        <w:t xml:space="preserve"> modem FordPass Connect,</w:t>
      </w:r>
      <w:r w:rsidRPr="0022714D">
        <w:rPr>
          <w:rFonts w:ascii="Arial" w:eastAsia="Arial" w:hAnsi="Arial" w:cs="Arial"/>
          <w:sz w:val="22"/>
          <w:szCs w:val="22"/>
          <w:vertAlign w:val="superscript"/>
          <w:lang w:val="sl-SI"/>
        </w:rPr>
        <w:t>4</w:t>
      </w:r>
      <w:r w:rsidRPr="0022714D">
        <w:rPr>
          <w:rFonts w:ascii="Arial" w:eastAsia="Arial" w:hAnsi="Arial" w:cs="Arial"/>
          <w:sz w:val="22"/>
          <w:szCs w:val="22"/>
          <w:lang w:val="sl-SI"/>
        </w:rPr>
        <w:t xml:space="preserve"> ki </w:t>
      </w:r>
      <w:r w:rsidR="007311DF" w:rsidRPr="0022714D">
        <w:rPr>
          <w:rFonts w:ascii="Arial" w:eastAsia="Arial" w:hAnsi="Arial" w:cs="Arial"/>
          <w:sz w:val="22"/>
          <w:szCs w:val="22"/>
          <w:lang w:val="sl-SI"/>
        </w:rPr>
        <w:t>v</w:t>
      </w:r>
      <w:r w:rsidRPr="0022714D">
        <w:rPr>
          <w:rFonts w:ascii="Arial" w:eastAsia="Arial" w:hAnsi="Arial" w:cs="Arial"/>
          <w:sz w:val="22"/>
          <w:szCs w:val="22"/>
          <w:lang w:val="sl-SI"/>
        </w:rPr>
        <w:t xml:space="preserve"> povezavi z aplikacijo FordPass™ omogoča povezljivost na poti,</w:t>
      </w:r>
      <w:r w:rsidRPr="0022714D">
        <w:rPr>
          <w:rFonts w:ascii="Arial" w:eastAsia="Arial" w:hAnsi="Arial" w:cs="Arial"/>
          <w:sz w:val="22"/>
          <w:szCs w:val="22"/>
          <w:vertAlign w:val="superscript"/>
          <w:lang w:val="sl-SI"/>
        </w:rPr>
        <w:t>5</w:t>
      </w:r>
      <w:r w:rsidRPr="0022714D">
        <w:rPr>
          <w:rFonts w:ascii="Arial" w:eastAsia="Arial" w:hAnsi="Arial" w:cs="Arial"/>
          <w:sz w:val="22"/>
          <w:szCs w:val="22"/>
          <w:lang w:val="sl-SI"/>
        </w:rPr>
        <w:t xml:space="preserve"> tako da lahko </w:t>
      </w:r>
      <w:r w:rsidR="007311DF" w:rsidRPr="0022714D">
        <w:rPr>
          <w:rFonts w:ascii="Arial" w:eastAsia="Arial" w:hAnsi="Arial" w:cs="Arial"/>
          <w:sz w:val="22"/>
          <w:szCs w:val="22"/>
          <w:lang w:val="sl-SI"/>
        </w:rPr>
        <w:t>uporabniki</w:t>
      </w:r>
      <w:r w:rsidRPr="0022714D">
        <w:rPr>
          <w:rFonts w:ascii="Arial" w:eastAsia="Arial" w:hAnsi="Arial" w:cs="Arial"/>
          <w:sz w:val="22"/>
          <w:szCs w:val="22"/>
          <w:lang w:val="sl-SI"/>
        </w:rPr>
        <w:t xml:space="preserve"> ostanejo povezan</w:t>
      </w:r>
      <w:r w:rsidR="007311DF" w:rsidRPr="0022714D">
        <w:rPr>
          <w:rFonts w:ascii="Arial" w:eastAsia="Arial" w:hAnsi="Arial" w:cs="Arial"/>
          <w:sz w:val="22"/>
          <w:szCs w:val="22"/>
          <w:lang w:val="sl-SI"/>
        </w:rPr>
        <w:t>i</w:t>
      </w:r>
      <w:r w:rsidRPr="0022714D">
        <w:rPr>
          <w:rFonts w:ascii="Arial" w:eastAsia="Arial" w:hAnsi="Arial" w:cs="Arial"/>
          <w:sz w:val="22"/>
          <w:szCs w:val="22"/>
          <w:lang w:val="sl-SI"/>
        </w:rPr>
        <w:t xml:space="preserve"> s svojim svetom. FordPass izboljša izkušnjo lastništva s funkcijami, kot so daljinski zagon,</w:t>
      </w:r>
      <w:r w:rsidRPr="0022714D">
        <w:rPr>
          <w:rFonts w:ascii="Arial" w:eastAsia="Arial" w:hAnsi="Arial" w:cs="Arial"/>
          <w:sz w:val="22"/>
          <w:szCs w:val="22"/>
          <w:vertAlign w:val="superscript"/>
          <w:lang w:val="sl-SI"/>
        </w:rPr>
        <w:t>6</w:t>
      </w:r>
      <w:r w:rsidRPr="0022714D">
        <w:rPr>
          <w:rFonts w:ascii="Arial" w:eastAsia="Arial" w:hAnsi="Arial" w:cs="Arial"/>
          <w:sz w:val="22"/>
          <w:szCs w:val="22"/>
          <w:lang w:val="sl-SI"/>
        </w:rPr>
        <w:t xml:space="preserve"> </w:t>
      </w:r>
      <w:r w:rsidR="00C5273D" w:rsidRPr="0022714D">
        <w:rPr>
          <w:rFonts w:ascii="Arial" w:eastAsia="Arial" w:hAnsi="Arial" w:cs="Arial"/>
          <w:sz w:val="22"/>
          <w:szCs w:val="22"/>
          <w:lang w:val="sl-SI"/>
        </w:rPr>
        <w:t xml:space="preserve">preverjanje </w:t>
      </w:r>
      <w:r w:rsidRPr="0022714D">
        <w:rPr>
          <w:rFonts w:ascii="Arial" w:eastAsia="Arial" w:hAnsi="Arial" w:cs="Arial"/>
          <w:sz w:val="22"/>
          <w:szCs w:val="22"/>
          <w:lang w:val="sl-SI"/>
        </w:rPr>
        <w:t>stanj</w:t>
      </w:r>
      <w:r w:rsidR="00C5273D" w:rsidRPr="0022714D">
        <w:rPr>
          <w:rFonts w:ascii="Arial" w:eastAsia="Arial" w:hAnsi="Arial" w:cs="Arial"/>
          <w:sz w:val="22"/>
          <w:szCs w:val="22"/>
          <w:lang w:val="sl-SI"/>
        </w:rPr>
        <w:t>a</w:t>
      </w:r>
      <w:r w:rsidRPr="0022714D">
        <w:rPr>
          <w:rFonts w:ascii="Arial" w:eastAsia="Arial" w:hAnsi="Arial" w:cs="Arial"/>
          <w:sz w:val="22"/>
          <w:szCs w:val="22"/>
          <w:lang w:val="sl-SI"/>
        </w:rPr>
        <w:t xml:space="preserve"> vozila ter </w:t>
      </w:r>
      <w:r w:rsidR="00184DD0">
        <w:rPr>
          <w:rFonts w:ascii="Arial" w:eastAsia="Arial" w:hAnsi="Arial" w:cs="Arial"/>
          <w:sz w:val="22"/>
          <w:szCs w:val="22"/>
          <w:lang w:val="sl-SI"/>
        </w:rPr>
        <w:t xml:space="preserve">možnost </w:t>
      </w:r>
      <w:r w:rsidRPr="0022714D">
        <w:rPr>
          <w:rFonts w:ascii="Arial" w:eastAsia="Arial" w:hAnsi="Arial" w:cs="Arial"/>
          <w:sz w:val="22"/>
          <w:szCs w:val="22"/>
          <w:lang w:val="sl-SI"/>
        </w:rPr>
        <w:t>daljinskega zaklepanja in odklepanja prek mobilne naprave.</w:t>
      </w:r>
    </w:p>
    <w:p w14:paraId="5F386D2D"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2C12DE5" w14:textId="7B0C7C58" w:rsidR="008B2E65" w:rsidRPr="0022714D" w:rsidRDefault="0039300E"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Številni tradicionalni gumbi za upravljanje načina vožnje so se z armaturne plošče in sredinske konzole preselili na poseben </w:t>
      </w:r>
      <w:r w:rsidR="0010693E" w:rsidRPr="0022714D">
        <w:rPr>
          <w:rFonts w:ascii="Arial" w:eastAsia="Arial" w:hAnsi="Arial" w:cs="Arial"/>
          <w:sz w:val="22"/>
          <w:szCs w:val="22"/>
          <w:lang w:val="sl-SI"/>
        </w:rPr>
        <w:t xml:space="preserve">prikaz </w:t>
      </w:r>
      <w:r w:rsidRPr="0022714D">
        <w:rPr>
          <w:rFonts w:ascii="Arial" w:eastAsia="Arial" w:hAnsi="Arial" w:cs="Arial"/>
          <w:sz w:val="22"/>
          <w:szCs w:val="22"/>
          <w:lang w:val="sl-SI"/>
        </w:rPr>
        <w:t xml:space="preserve">na zaslonu SYNC™. Z enim pritiskom na gumb lahko vozniki preidejo na Rangerjev namenski zaslon za vse terenske in vozne načine, kjer lahko spremljajo pogonski sklop, kot krmiljenja, kote nagiba in </w:t>
      </w:r>
      <w:r w:rsidR="003D65C7" w:rsidRPr="0022714D">
        <w:rPr>
          <w:rFonts w:ascii="Arial" w:eastAsia="Arial" w:hAnsi="Arial" w:cs="Arial"/>
          <w:sz w:val="22"/>
          <w:szCs w:val="22"/>
          <w:lang w:val="sl-SI"/>
        </w:rPr>
        <w:t xml:space="preserve">naklona </w:t>
      </w:r>
      <w:r w:rsidRPr="0022714D">
        <w:rPr>
          <w:rFonts w:ascii="Arial" w:eastAsia="Arial" w:hAnsi="Arial" w:cs="Arial"/>
          <w:sz w:val="22"/>
          <w:szCs w:val="22"/>
          <w:lang w:val="sl-SI"/>
        </w:rPr>
        <w:t>vozila ter druge kontrolne elemente</w:t>
      </w:r>
      <w:r w:rsidR="008B2E65" w:rsidRPr="0022714D">
        <w:rPr>
          <w:rFonts w:ascii="Arial" w:eastAsia="Arial" w:hAnsi="Arial" w:cs="Arial"/>
          <w:sz w:val="22"/>
          <w:szCs w:val="22"/>
          <w:lang w:val="sl-SI"/>
        </w:rPr>
        <w:t>.</w:t>
      </w:r>
    </w:p>
    <w:p w14:paraId="180A55CD"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F8A685F" w14:textId="1633D288" w:rsidR="008B2E65" w:rsidRPr="0022714D" w:rsidRDefault="00EE647E"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Zaslon je povezan tudi s 360-stopinjsko kamero,</w:t>
      </w:r>
      <w:r w:rsidRPr="0022714D">
        <w:rPr>
          <w:rFonts w:ascii="Arial" w:eastAsia="Arial" w:hAnsi="Arial" w:cs="Arial"/>
          <w:sz w:val="22"/>
          <w:szCs w:val="22"/>
          <w:vertAlign w:val="superscript"/>
          <w:lang w:val="sl-SI"/>
        </w:rPr>
        <w:t>7</w:t>
      </w:r>
      <w:r w:rsidRPr="0022714D">
        <w:rPr>
          <w:rFonts w:ascii="Arial" w:eastAsia="Arial" w:hAnsi="Arial" w:cs="Arial"/>
          <w:sz w:val="22"/>
          <w:szCs w:val="22"/>
          <w:lang w:val="sl-SI"/>
        </w:rPr>
        <w:t xml:space="preserve"> ki omogoča preprosto parkiranje v </w:t>
      </w:r>
      <w:r w:rsidR="00D92821" w:rsidRPr="0022714D">
        <w:rPr>
          <w:rFonts w:ascii="Arial" w:eastAsia="Arial" w:hAnsi="Arial" w:cs="Arial"/>
          <w:sz w:val="22"/>
          <w:szCs w:val="22"/>
          <w:lang w:val="sl-SI"/>
        </w:rPr>
        <w:t>utesnjen</w:t>
      </w:r>
      <w:r w:rsidR="00F52F08" w:rsidRPr="0022714D">
        <w:rPr>
          <w:rFonts w:ascii="Arial" w:eastAsia="Arial" w:hAnsi="Arial" w:cs="Arial"/>
          <w:sz w:val="22"/>
          <w:szCs w:val="22"/>
          <w:lang w:val="sl-SI"/>
        </w:rPr>
        <w:t xml:space="preserve">ih </w:t>
      </w:r>
      <w:r w:rsidRPr="0022714D">
        <w:rPr>
          <w:rFonts w:ascii="Arial" w:eastAsia="Arial" w:hAnsi="Arial" w:cs="Arial"/>
          <w:sz w:val="22"/>
          <w:szCs w:val="22"/>
          <w:lang w:val="sl-SI"/>
        </w:rPr>
        <w:t xml:space="preserve">mestnih prostorih ali pomaga pri premagovanju posebej zahtevnega terena med raziskovanjem. Poleg tega lahko kupci prek zaslona na dotik ali aplikacije FordPass upravljajo Rangerjev novi sistem zunanje osvetlitve, kar pomeni, da jim ni treba delati, kampirati ali </w:t>
      </w:r>
      <w:r w:rsidR="00110C35" w:rsidRPr="0022714D">
        <w:rPr>
          <w:rFonts w:ascii="Arial" w:eastAsia="Arial" w:hAnsi="Arial" w:cs="Arial"/>
          <w:sz w:val="22"/>
          <w:szCs w:val="22"/>
          <w:lang w:val="sl-SI"/>
        </w:rPr>
        <w:t xml:space="preserve">kar koli </w:t>
      </w:r>
      <w:r w:rsidRPr="0022714D">
        <w:rPr>
          <w:rFonts w:ascii="Arial" w:eastAsia="Arial" w:hAnsi="Arial" w:cs="Arial"/>
          <w:sz w:val="22"/>
          <w:szCs w:val="22"/>
          <w:lang w:val="sl-SI"/>
        </w:rPr>
        <w:t xml:space="preserve">početi v temi. Rangerjeva tehnologija </w:t>
      </w:r>
      <w:r w:rsidR="00834BBD" w:rsidRPr="0022714D">
        <w:rPr>
          <w:rFonts w:ascii="Arial" w:eastAsia="Arial" w:hAnsi="Arial" w:cs="Arial"/>
          <w:sz w:val="22"/>
          <w:szCs w:val="22"/>
          <w:lang w:val="sl-SI"/>
        </w:rPr>
        <w:t xml:space="preserve">je </w:t>
      </w:r>
      <w:r w:rsidR="002356EB" w:rsidRPr="0022714D">
        <w:rPr>
          <w:rFonts w:ascii="Arial" w:eastAsia="Arial" w:hAnsi="Arial" w:cs="Arial"/>
          <w:sz w:val="22"/>
          <w:szCs w:val="22"/>
          <w:lang w:val="sl-SI"/>
        </w:rPr>
        <w:t xml:space="preserve">obenem </w:t>
      </w:r>
      <w:r w:rsidR="00834BBD" w:rsidRPr="0022714D">
        <w:rPr>
          <w:rFonts w:ascii="Arial" w:eastAsia="Arial" w:hAnsi="Arial" w:cs="Arial"/>
          <w:sz w:val="22"/>
          <w:szCs w:val="22"/>
          <w:lang w:val="sl-SI"/>
        </w:rPr>
        <w:t xml:space="preserve">pripravljena na prihodnost, saj </w:t>
      </w:r>
      <w:r w:rsidRPr="0022714D">
        <w:rPr>
          <w:rFonts w:ascii="Arial" w:eastAsia="Arial" w:hAnsi="Arial" w:cs="Arial"/>
          <w:sz w:val="22"/>
          <w:szCs w:val="22"/>
          <w:lang w:val="sl-SI"/>
        </w:rPr>
        <w:t>vgrajen</w:t>
      </w:r>
      <w:r w:rsidR="00F20F0C" w:rsidRPr="0022714D">
        <w:rPr>
          <w:rFonts w:ascii="Arial" w:eastAsia="Arial" w:hAnsi="Arial" w:cs="Arial"/>
          <w:sz w:val="22"/>
          <w:szCs w:val="22"/>
          <w:lang w:val="sl-SI"/>
        </w:rPr>
        <w:t xml:space="preserve">i </w:t>
      </w:r>
      <w:r w:rsidRPr="0022714D">
        <w:rPr>
          <w:rFonts w:ascii="Arial" w:eastAsia="Arial" w:hAnsi="Arial" w:cs="Arial"/>
          <w:sz w:val="22"/>
          <w:szCs w:val="22"/>
          <w:lang w:val="sl-SI"/>
        </w:rPr>
        <w:t xml:space="preserve">modem FordPass Connect </w:t>
      </w:r>
      <w:r w:rsidR="00326070" w:rsidRPr="0022714D">
        <w:rPr>
          <w:rFonts w:ascii="Arial" w:eastAsia="Arial" w:hAnsi="Arial" w:cs="Arial"/>
          <w:sz w:val="22"/>
          <w:szCs w:val="22"/>
          <w:lang w:val="sl-SI"/>
        </w:rPr>
        <w:t>omogoča</w:t>
      </w:r>
      <w:r w:rsidR="00F20F0C" w:rsidRPr="0022714D">
        <w:rPr>
          <w:rFonts w:ascii="Arial" w:eastAsia="Arial" w:hAnsi="Arial" w:cs="Arial"/>
          <w:sz w:val="22"/>
          <w:szCs w:val="22"/>
          <w:lang w:val="sl-SI"/>
        </w:rPr>
        <w:t xml:space="preserve"> </w:t>
      </w:r>
      <w:r w:rsidRPr="0022714D">
        <w:rPr>
          <w:rFonts w:ascii="Arial" w:eastAsia="Arial" w:hAnsi="Arial" w:cs="Arial"/>
          <w:sz w:val="22"/>
          <w:szCs w:val="22"/>
          <w:lang w:val="sl-SI"/>
        </w:rPr>
        <w:t xml:space="preserve">brezžične </w:t>
      </w:r>
      <w:r w:rsidR="00326070" w:rsidRPr="0022714D">
        <w:rPr>
          <w:rFonts w:ascii="Arial" w:eastAsia="Arial" w:hAnsi="Arial" w:cs="Arial"/>
          <w:sz w:val="22"/>
          <w:szCs w:val="22"/>
          <w:lang w:val="sl-SI"/>
        </w:rPr>
        <w:t xml:space="preserve">posodobitve </w:t>
      </w:r>
      <w:r w:rsidRPr="0022714D">
        <w:rPr>
          <w:rFonts w:ascii="Arial" w:eastAsia="Arial" w:hAnsi="Arial" w:cs="Arial"/>
          <w:sz w:val="22"/>
          <w:szCs w:val="22"/>
          <w:lang w:val="sl-SI"/>
        </w:rPr>
        <w:t>programske opreme Ford Power-Up</w:t>
      </w:r>
      <w:r w:rsidR="008B2E65" w:rsidRPr="0022714D">
        <w:rPr>
          <w:rFonts w:ascii="Arial" w:eastAsia="Arial" w:hAnsi="Arial" w:cs="Arial"/>
          <w:sz w:val="22"/>
          <w:szCs w:val="22"/>
          <w:lang w:val="sl-SI"/>
        </w:rPr>
        <w:t>.</w:t>
      </w:r>
    </w:p>
    <w:p w14:paraId="5BD2E89D"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532C2A6" w14:textId="694F5762"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8F7700" w:rsidRPr="0022714D">
        <w:rPr>
          <w:rFonts w:ascii="Arial" w:eastAsia="Arial" w:hAnsi="Arial" w:cs="Arial"/>
          <w:sz w:val="22"/>
          <w:szCs w:val="22"/>
          <w:lang w:val="sl-SI"/>
        </w:rPr>
        <w:t xml:space="preserve">V notranjosti </w:t>
      </w:r>
      <w:r w:rsidR="00B84F9E" w:rsidRPr="0022714D">
        <w:rPr>
          <w:rFonts w:ascii="Arial" w:eastAsia="Arial" w:hAnsi="Arial" w:cs="Arial"/>
          <w:sz w:val="22"/>
          <w:szCs w:val="22"/>
          <w:lang w:val="sl-SI"/>
        </w:rPr>
        <w:t xml:space="preserve">vas </w:t>
      </w:r>
      <w:r w:rsidR="00FE3B9E" w:rsidRPr="0022714D">
        <w:rPr>
          <w:rFonts w:ascii="Arial" w:eastAsia="Arial" w:hAnsi="Arial" w:cs="Arial"/>
          <w:sz w:val="22"/>
          <w:szCs w:val="22"/>
          <w:lang w:val="sl-SI"/>
        </w:rPr>
        <w:t xml:space="preserve">bo navdušila </w:t>
      </w:r>
      <w:r w:rsidR="00E15D41" w:rsidRPr="0022714D">
        <w:rPr>
          <w:rFonts w:ascii="Arial" w:eastAsia="Arial" w:hAnsi="Arial" w:cs="Arial"/>
          <w:sz w:val="22"/>
          <w:szCs w:val="22"/>
          <w:lang w:val="sl-SI"/>
        </w:rPr>
        <w:t>oprema, ki omogoča tako delo kot zabavo</w:t>
      </w:r>
      <w:r w:rsidR="008F7700" w:rsidRPr="0022714D">
        <w:rPr>
          <w:rFonts w:ascii="Arial" w:eastAsia="Arial" w:hAnsi="Arial" w:cs="Arial"/>
          <w:sz w:val="22"/>
          <w:szCs w:val="22"/>
          <w:lang w:val="sl-SI"/>
        </w:rPr>
        <w:t xml:space="preserve">. Novi elektronski </w:t>
      </w:r>
      <w:r w:rsidR="0086111A" w:rsidRPr="0022714D">
        <w:rPr>
          <w:rFonts w:ascii="Arial" w:eastAsia="Arial" w:hAnsi="Arial" w:cs="Arial"/>
          <w:sz w:val="22"/>
          <w:szCs w:val="22"/>
          <w:lang w:val="sl-SI"/>
        </w:rPr>
        <w:t>menjaln</w:t>
      </w:r>
      <w:r w:rsidR="00126A43" w:rsidRPr="0022714D">
        <w:rPr>
          <w:rFonts w:ascii="Arial" w:eastAsia="Arial" w:hAnsi="Arial" w:cs="Arial"/>
          <w:sz w:val="22"/>
          <w:szCs w:val="22"/>
          <w:lang w:val="sl-SI"/>
        </w:rPr>
        <w:t>i</w:t>
      </w:r>
      <w:r w:rsidR="0086111A" w:rsidRPr="0022714D">
        <w:rPr>
          <w:rFonts w:ascii="Arial" w:eastAsia="Arial" w:hAnsi="Arial" w:cs="Arial"/>
          <w:sz w:val="22"/>
          <w:szCs w:val="22"/>
          <w:lang w:val="sl-SI"/>
        </w:rPr>
        <w:t xml:space="preserve">k </w:t>
      </w:r>
      <w:r w:rsidR="008F7700" w:rsidRPr="0022714D">
        <w:rPr>
          <w:rFonts w:ascii="Arial" w:eastAsia="Arial" w:hAnsi="Arial" w:cs="Arial"/>
          <w:sz w:val="22"/>
          <w:szCs w:val="22"/>
          <w:lang w:val="sl-SI"/>
        </w:rPr>
        <w:t xml:space="preserve">s kratkim hodom je osrednji element postavitve in je še en primer, </w:t>
      </w:r>
      <w:r w:rsidR="00126A43" w:rsidRPr="0022714D">
        <w:rPr>
          <w:rFonts w:ascii="Arial" w:eastAsia="Arial" w:hAnsi="Arial" w:cs="Arial"/>
          <w:sz w:val="22"/>
          <w:szCs w:val="22"/>
          <w:lang w:val="sl-SI"/>
        </w:rPr>
        <w:t xml:space="preserve">kako </w:t>
      </w:r>
      <w:r w:rsidR="008F7700" w:rsidRPr="0022714D">
        <w:rPr>
          <w:rFonts w:ascii="Arial" w:eastAsia="Arial" w:hAnsi="Arial" w:cs="Arial"/>
          <w:sz w:val="22"/>
          <w:szCs w:val="22"/>
          <w:lang w:val="sl-SI"/>
        </w:rPr>
        <w:t>so stranke vodile naše odločitve,</w:t>
      </w:r>
      <w:r w:rsidRPr="0022714D">
        <w:rPr>
          <w:rFonts w:ascii="Arial" w:eastAsia="Arial" w:hAnsi="Arial" w:cs="Arial"/>
          <w:sz w:val="22"/>
          <w:szCs w:val="22"/>
          <w:lang w:val="sl-SI"/>
        </w:rPr>
        <w:t xml:space="preserve">” </w:t>
      </w:r>
      <w:r w:rsidR="00126A43" w:rsidRPr="0022714D">
        <w:rPr>
          <w:rFonts w:ascii="Arial" w:eastAsia="Arial" w:hAnsi="Arial" w:cs="Arial"/>
          <w:sz w:val="22"/>
          <w:szCs w:val="22"/>
          <w:lang w:val="sl-SI"/>
        </w:rPr>
        <w:t xml:space="preserve">je dodal </w:t>
      </w:r>
      <w:r w:rsidRPr="0022714D">
        <w:rPr>
          <w:rFonts w:ascii="Arial" w:eastAsia="Arial" w:hAnsi="Arial" w:cs="Arial"/>
          <w:sz w:val="22"/>
          <w:szCs w:val="22"/>
          <w:lang w:val="sl-SI"/>
        </w:rPr>
        <w:t>Tran. “</w:t>
      </w:r>
      <w:r w:rsidR="00A72B70" w:rsidRPr="0022714D">
        <w:rPr>
          <w:rFonts w:ascii="Arial" w:eastAsia="Arial" w:hAnsi="Arial" w:cs="Arial"/>
          <w:sz w:val="22"/>
          <w:szCs w:val="22"/>
          <w:lang w:val="sl-SI"/>
        </w:rPr>
        <w:t>Strank</w:t>
      </w:r>
      <w:r w:rsidR="001C573C" w:rsidRPr="0022714D">
        <w:rPr>
          <w:rFonts w:ascii="Arial" w:eastAsia="Arial" w:hAnsi="Arial" w:cs="Arial"/>
          <w:sz w:val="22"/>
          <w:szCs w:val="22"/>
          <w:lang w:val="sl-SI"/>
        </w:rPr>
        <w:t xml:space="preserve">e so vzljubile </w:t>
      </w:r>
      <w:r w:rsidR="00A72B70" w:rsidRPr="0022714D">
        <w:rPr>
          <w:rFonts w:ascii="Arial" w:eastAsia="Arial" w:hAnsi="Arial" w:cs="Arial"/>
          <w:sz w:val="22"/>
          <w:szCs w:val="22"/>
          <w:lang w:val="sl-SI"/>
        </w:rPr>
        <w:t>e</w:t>
      </w:r>
      <w:r w:rsidR="001C573C" w:rsidRPr="0022714D">
        <w:rPr>
          <w:rFonts w:ascii="Arial" w:eastAsia="Arial" w:hAnsi="Arial" w:cs="Arial"/>
          <w:sz w:val="22"/>
          <w:szCs w:val="22"/>
          <w:lang w:val="sl-SI"/>
        </w:rPr>
        <w:t xml:space="preserve">lektronski </w:t>
      </w:r>
      <w:r w:rsidR="00A72B70" w:rsidRPr="0022714D">
        <w:rPr>
          <w:rFonts w:ascii="Arial" w:eastAsia="Arial" w:hAnsi="Arial" w:cs="Arial"/>
          <w:sz w:val="22"/>
          <w:szCs w:val="22"/>
          <w:lang w:val="sl-SI"/>
        </w:rPr>
        <w:t xml:space="preserve">menjalnik </w:t>
      </w:r>
      <w:r w:rsidR="001C573C" w:rsidRPr="0022714D">
        <w:rPr>
          <w:rFonts w:ascii="Arial" w:eastAsia="Arial" w:hAnsi="Arial" w:cs="Arial"/>
          <w:sz w:val="22"/>
          <w:szCs w:val="22"/>
          <w:lang w:val="sl-SI"/>
        </w:rPr>
        <w:t>–</w:t>
      </w:r>
      <w:r w:rsidR="00A72B70" w:rsidRPr="0022714D">
        <w:rPr>
          <w:rFonts w:ascii="Arial" w:eastAsia="Arial" w:hAnsi="Arial" w:cs="Arial"/>
          <w:sz w:val="22"/>
          <w:szCs w:val="22"/>
          <w:lang w:val="sl-SI"/>
        </w:rPr>
        <w:t xml:space="preserve"> všeč</w:t>
      </w:r>
      <w:r w:rsidR="001C573C" w:rsidRPr="0022714D">
        <w:rPr>
          <w:rFonts w:ascii="Arial" w:eastAsia="Arial" w:hAnsi="Arial" w:cs="Arial"/>
          <w:sz w:val="22"/>
          <w:szCs w:val="22"/>
          <w:lang w:val="sl-SI"/>
        </w:rPr>
        <w:t xml:space="preserve"> </w:t>
      </w:r>
      <w:r w:rsidR="006D2780" w:rsidRPr="0022714D">
        <w:rPr>
          <w:rFonts w:ascii="Arial" w:eastAsia="Arial" w:hAnsi="Arial" w:cs="Arial"/>
          <w:sz w:val="22"/>
          <w:szCs w:val="22"/>
          <w:lang w:val="sl-SI"/>
        </w:rPr>
        <w:t xml:space="preserve">sta </w:t>
      </w:r>
      <w:r w:rsidR="00A72B70" w:rsidRPr="0022714D">
        <w:rPr>
          <w:rFonts w:ascii="Arial" w:eastAsia="Arial" w:hAnsi="Arial" w:cs="Arial"/>
          <w:sz w:val="22"/>
          <w:szCs w:val="22"/>
          <w:lang w:val="sl-SI"/>
        </w:rPr>
        <w:t xml:space="preserve">jim </w:t>
      </w:r>
      <w:r w:rsidR="006D2780" w:rsidRPr="0022714D">
        <w:rPr>
          <w:rFonts w:ascii="Arial" w:eastAsia="Arial" w:hAnsi="Arial" w:cs="Arial"/>
          <w:sz w:val="22"/>
          <w:szCs w:val="22"/>
          <w:lang w:val="sl-SI"/>
        </w:rPr>
        <w:t>bila njegov tehnološko napredni videz in intuitivna uporaba</w:t>
      </w:r>
      <w:r w:rsidRPr="0022714D">
        <w:rPr>
          <w:rFonts w:ascii="Arial" w:eastAsia="Arial" w:hAnsi="Arial" w:cs="Arial"/>
          <w:sz w:val="22"/>
          <w:szCs w:val="22"/>
          <w:lang w:val="sl-SI"/>
        </w:rPr>
        <w:t>.”</w:t>
      </w:r>
    </w:p>
    <w:p w14:paraId="47623E8F"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F06CF24" w14:textId="1E2379D2" w:rsidR="008B2E65" w:rsidRPr="0022714D" w:rsidRDefault="00E50FE7"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Oblikovalska ekipa je poskrbela tudi za pametno shranjevanje in uporabne funkcije za lastnike. Na voljo niso le mesta za shranjevanje telefona ali njegovo brezžično polnjenje (</w:t>
      </w:r>
      <w:r w:rsidR="002B54D8" w:rsidRPr="0022714D">
        <w:rPr>
          <w:rFonts w:ascii="Arial" w:eastAsia="Arial" w:hAnsi="Arial" w:cs="Arial"/>
          <w:sz w:val="22"/>
          <w:szCs w:val="22"/>
          <w:lang w:val="sl-SI"/>
        </w:rPr>
        <w:t>pri združljivih napravah</w:t>
      </w:r>
      <w:r w:rsidRPr="0022714D">
        <w:rPr>
          <w:rFonts w:ascii="Arial" w:eastAsia="Arial" w:hAnsi="Arial" w:cs="Arial"/>
          <w:sz w:val="22"/>
          <w:szCs w:val="22"/>
          <w:lang w:val="sl-SI"/>
        </w:rPr>
        <w:t>),</w:t>
      </w:r>
      <w:r w:rsidRPr="0022714D">
        <w:rPr>
          <w:rFonts w:ascii="Arial" w:eastAsia="Arial" w:hAnsi="Arial" w:cs="Arial"/>
          <w:sz w:val="22"/>
          <w:szCs w:val="22"/>
          <w:vertAlign w:val="superscript"/>
          <w:lang w:val="sl-SI"/>
        </w:rPr>
        <w:t>8</w:t>
      </w:r>
      <w:r w:rsidRPr="0022714D">
        <w:rPr>
          <w:rFonts w:ascii="Arial" w:eastAsia="Arial" w:hAnsi="Arial" w:cs="Arial"/>
          <w:sz w:val="22"/>
          <w:szCs w:val="22"/>
          <w:lang w:val="sl-SI"/>
        </w:rPr>
        <w:t xml:space="preserve"> temveč tudi velik </w:t>
      </w:r>
      <w:r w:rsidR="00C00B59">
        <w:rPr>
          <w:rFonts w:ascii="Arial" w:eastAsia="Arial" w:hAnsi="Arial" w:cs="Arial"/>
          <w:sz w:val="22"/>
          <w:szCs w:val="22"/>
          <w:lang w:val="sl-SI"/>
        </w:rPr>
        <w:t xml:space="preserve">predal </w:t>
      </w:r>
      <w:r w:rsidR="003C6C0E" w:rsidRPr="0022714D">
        <w:rPr>
          <w:rFonts w:ascii="Arial" w:eastAsia="Arial" w:hAnsi="Arial" w:cs="Arial"/>
          <w:sz w:val="22"/>
          <w:szCs w:val="22"/>
          <w:lang w:val="sl-SI"/>
        </w:rPr>
        <w:t>v</w:t>
      </w:r>
      <w:r w:rsidRPr="0022714D">
        <w:rPr>
          <w:rFonts w:ascii="Arial" w:eastAsia="Arial" w:hAnsi="Arial" w:cs="Arial"/>
          <w:sz w:val="22"/>
          <w:szCs w:val="22"/>
          <w:lang w:val="sl-SI"/>
        </w:rPr>
        <w:t xml:space="preserve"> sredinski konzoli, kamor lahko pospravite </w:t>
      </w:r>
      <w:r w:rsidR="003C6C0E" w:rsidRPr="0022714D">
        <w:rPr>
          <w:rFonts w:ascii="Arial" w:eastAsia="Arial" w:hAnsi="Arial" w:cs="Arial"/>
          <w:sz w:val="22"/>
          <w:szCs w:val="22"/>
          <w:lang w:val="sl-SI"/>
        </w:rPr>
        <w:t xml:space="preserve">različne </w:t>
      </w:r>
      <w:r w:rsidRPr="0022714D">
        <w:rPr>
          <w:rFonts w:ascii="Arial" w:eastAsia="Arial" w:hAnsi="Arial" w:cs="Arial"/>
          <w:sz w:val="22"/>
          <w:szCs w:val="22"/>
          <w:lang w:val="sl-SI"/>
        </w:rPr>
        <w:t xml:space="preserve">stvari. Poleg tega so žepi v vratih </w:t>
      </w:r>
      <w:r w:rsidR="00580477" w:rsidRPr="0022714D">
        <w:rPr>
          <w:rFonts w:ascii="Arial" w:eastAsia="Arial" w:hAnsi="Arial" w:cs="Arial"/>
          <w:sz w:val="22"/>
          <w:szCs w:val="22"/>
          <w:lang w:val="sl-SI"/>
        </w:rPr>
        <w:t>prostornejši</w:t>
      </w:r>
      <w:r w:rsidRPr="0022714D">
        <w:rPr>
          <w:rFonts w:ascii="Arial" w:eastAsia="Arial" w:hAnsi="Arial" w:cs="Arial"/>
          <w:sz w:val="22"/>
          <w:szCs w:val="22"/>
          <w:lang w:val="sl-SI"/>
        </w:rPr>
        <w:t xml:space="preserve">, široka armaturna plošča skriva zgornji predal </w:t>
      </w:r>
      <w:r w:rsidR="006104EE" w:rsidRPr="0022714D">
        <w:rPr>
          <w:rFonts w:ascii="Arial" w:eastAsia="Arial" w:hAnsi="Arial" w:cs="Arial"/>
          <w:sz w:val="22"/>
          <w:szCs w:val="22"/>
          <w:lang w:val="sl-SI"/>
        </w:rPr>
        <w:t>pred sovoznikom</w:t>
      </w:r>
      <w:r w:rsidRPr="0022714D">
        <w:rPr>
          <w:rFonts w:ascii="Arial" w:eastAsia="Arial" w:hAnsi="Arial" w:cs="Arial"/>
          <w:sz w:val="22"/>
          <w:szCs w:val="22"/>
          <w:lang w:val="sl-SI"/>
        </w:rPr>
        <w:t>, pod zadnjimi sedeži in za njimi pa so nameščeni predali za shranjevanje.</w:t>
      </w:r>
    </w:p>
    <w:p w14:paraId="63454DBA"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74C3B481" w14:textId="419E1DF9" w:rsidR="008B2E65" w:rsidRPr="0022714D" w:rsidRDefault="003D17C2"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 xml:space="preserve">Izdelan za še večjo storilnost </w:t>
      </w:r>
      <w:r w:rsidR="003D0CDF" w:rsidRPr="0022714D">
        <w:rPr>
          <w:rFonts w:ascii="Arial" w:eastAsia="Arial" w:hAnsi="Arial" w:cs="Arial"/>
          <w:b/>
          <w:bCs/>
          <w:sz w:val="22"/>
          <w:szCs w:val="22"/>
          <w:lang w:val="sl-SI"/>
        </w:rPr>
        <w:t>z boljšim dostopom in bolj funkcionalnim prostorom</w:t>
      </w:r>
    </w:p>
    <w:p w14:paraId="12F0B433"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373DBB68" w14:textId="2B610AB2"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880E90" w:rsidRPr="0022714D">
        <w:rPr>
          <w:rFonts w:ascii="Arial" w:eastAsia="Arial" w:hAnsi="Arial" w:cs="Arial"/>
          <w:sz w:val="22"/>
          <w:szCs w:val="22"/>
          <w:lang w:val="sl-SI"/>
        </w:rPr>
        <w:t xml:space="preserve">Ko smo se srečali s strankami in opazovali, kako se vzpenjajo </w:t>
      </w:r>
      <w:r w:rsidR="00880E90" w:rsidRPr="0022714D">
        <w:rPr>
          <w:rFonts w:ascii="Arial" w:eastAsia="Arial" w:hAnsi="Arial" w:cs="Arial"/>
          <w:sz w:val="22"/>
          <w:szCs w:val="22"/>
          <w:lang w:val="sl-SI"/>
        </w:rPr>
        <w:t>na keson</w:t>
      </w:r>
      <w:r w:rsidR="00880E90" w:rsidRPr="0022714D">
        <w:rPr>
          <w:rFonts w:ascii="Arial" w:eastAsia="Arial" w:hAnsi="Arial" w:cs="Arial"/>
          <w:sz w:val="22"/>
          <w:szCs w:val="22"/>
          <w:lang w:val="sl-SI"/>
        </w:rPr>
        <w:t>, smo videli veliko priložnost za izboljšave,</w:t>
      </w:r>
      <w:r w:rsidRPr="0022714D">
        <w:rPr>
          <w:rFonts w:ascii="Arial" w:eastAsia="Arial" w:hAnsi="Arial" w:cs="Arial"/>
          <w:sz w:val="22"/>
          <w:szCs w:val="22"/>
          <w:lang w:val="sl-SI"/>
        </w:rPr>
        <w:t xml:space="preserve">” </w:t>
      </w:r>
      <w:r w:rsidR="00880E90" w:rsidRPr="0022714D">
        <w:rPr>
          <w:rFonts w:ascii="Arial" w:eastAsia="Arial" w:hAnsi="Arial" w:cs="Arial"/>
          <w:sz w:val="22"/>
          <w:szCs w:val="22"/>
          <w:lang w:val="sl-SI"/>
        </w:rPr>
        <w:t xml:space="preserve">je povedal </w:t>
      </w:r>
      <w:r w:rsidRPr="0022714D">
        <w:rPr>
          <w:rFonts w:ascii="Arial" w:eastAsia="Arial" w:hAnsi="Arial" w:cs="Arial"/>
          <w:sz w:val="22"/>
          <w:szCs w:val="22"/>
          <w:lang w:val="sl-SI"/>
        </w:rPr>
        <w:t xml:space="preserve">Anthony Hall, </w:t>
      </w:r>
      <w:r w:rsidR="00211C99" w:rsidRPr="0022714D">
        <w:rPr>
          <w:rFonts w:ascii="Arial" w:eastAsia="Arial" w:hAnsi="Arial" w:cs="Arial"/>
          <w:sz w:val="22"/>
          <w:szCs w:val="22"/>
          <w:lang w:val="sl-SI"/>
        </w:rPr>
        <w:t xml:space="preserve">vodja inženiringa za vozila </w:t>
      </w:r>
      <w:r w:rsidRPr="0022714D">
        <w:rPr>
          <w:rFonts w:ascii="Arial" w:eastAsia="Arial" w:hAnsi="Arial" w:cs="Arial"/>
          <w:sz w:val="22"/>
          <w:szCs w:val="22"/>
          <w:lang w:val="sl-SI"/>
        </w:rPr>
        <w:t>Ranger. “</w:t>
      </w:r>
      <w:r w:rsidR="005B7379" w:rsidRPr="0022714D">
        <w:rPr>
          <w:rFonts w:ascii="Arial" w:eastAsia="Arial" w:hAnsi="Arial" w:cs="Arial"/>
          <w:sz w:val="22"/>
          <w:szCs w:val="22"/>
          <w:lang w:val="sl-SI"/>
        </w:rPr>
        <w:t xml:space="preserve">Nekateri </w:t>
      </w:r>
      <w:r w:rsidR="005B7379" w:rsidRPr="0022714D">
        <w:rPr>
          <w:rFonts w:ascii="Arial" w:eastAsia="Arial" w:hAnsi="Arial" w:cs="Arial"/>
          <w:sz w:val="22"/>
          <w:szCs w:val="22"/>
          <w:lang w:val="sl-SI"/>
        </w:rPr>
        <w:t xml:space="preserve">so stopili na pnevmatiko in nato </w:t>
      </w:r>
      <w:r w:rsidR="005F7BFB" w:rsidRPr="0022714D">
        <w:rPr>
          <w:rFonts w:ascii="Arial" w:eastAsia="Arial" w:hAnsi="Arial" w:cs="Arial"/>
          <w:sz w:val="22"/>
          <w:szCs w:val="22"/>
          <w:lang w:val="sl-SI"/>
        </w:rPr>
        <w:t>s</w:t>
      </w:r>
      <w:r w:rsidR="00D84D01">
        <w:rPr>
          <w:rFonts w:ascii="Arial" w:eastAsia="Arial" w:hAnsi="Arial" w:cs="Arial"/>
          <w:sz w:val="22"/>
          <w:szCs w:val="22"/>
          <w:lang w:val="sl-SI"/>
        </w:rPr>
        <w:t xml:space="preserve">plezali </w:t>
      </w:r>
      <w:r w:rsidR="005B7379" w:rsidRPr="0022714D">
        <w:rPr>
          <w:rFonts w:ascii="Arial" w:eastAsia="Arial" w:hAnsi="Arial" w:cs="Arial"/>
          <w:sz w:val="22"/>
          <w:szCs w:val="22"/>
          <w:lang w:val="sl-SI"/>
        </w:rPr>
        <w:t xml:space="preserve">čez stranico </w:t>
      </w:r>
      <w:r w:rsidR="005F7BFB" w:rsidRPr="0022714D">
        <w:rPr>
          <w:rFonts w:ascii="Arial" w:eastAsia="Arial" w:hAnsi="Arial" w:cs="Arial"/>
          <w:sz w:val="22"/>
          <w:szCs w:val="22"/>
          <w:lang w:val="sl-SI"/>
        </w:rPr>
        <w:t xml:space="preserve">pickupa </w:t>
      </w:r>
      <w:r w:rsidR="005B7379" w:rsidRPr="0022714D">
        <w:rPr>
          <w:rFonts w:ascii="Arial" w:eastAsia="Arial" w:hAnsi="Arial" w:cs="Arial"/>
          <w:sz w:val="22"/>
          <w:szCs w:val="22"/>
          <w:lang w:val="sl-SI"/>
        </w:rPr>
        <w:t xml:space="preserve">ali se dvignili </w:t>
      </w:r>
      <w:r w:rsidR="005F7BFB" w:rsidRPr="0022714D">
        <w:rPr>
          <w:rFonts w:ascii="Arial" w:eastAsia="Arial" w:hAnsi="Arial" w:cs="Arial"/>
          <w:sz w:val="22"/>
          <w:szCs w:val="22"/>
          <w:lang w:val="sl-SI"/>
        </w:rPr>
        <w:t xml:space="preserve">tako, da so se oprli </w:t>
      </w:r>
      <w:r w:rsidR="005B7379" w:rsidRPr="0022714D">
        <w:rPr>
          <w:rFonts w:ascii="Arial" w:eastAsia="Arial" w:hAnsi="Arial" w:cs="Arial"/>
          <w:sz w:val="22"/>
          <w:szCs w:val="22"/>
          <w:lang w:val="sl-SI"/>
        </w:rPr>
        <w:t>na odprta zadnja vrata.</w:t>
      </w:r>
      <w:r w:rsidRPr="0022714D">
        <w:rPr>
          <w:rFonts w:ascii="Arial" w:eastAsia="Arial" w:hAnsi="Arial" w:cs="Arial"/>
          <w:sz w:val="22"/>
          <w:szCs w:val="22"/>
          <w:lang w:val="sl-SI"/>
        </w:rPr>
        <w:t>”</w:t>
      </w:r>
    </w:p>
    <w:p w14:paraId="564B4512"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BB32E00" w14:textId="0021C0CF" w:rsidR="008B2E65" w:rsidRPr="0022714D" w:rsidRDefault="00DC3AA8"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To je bil navdih za izdelavo integrirane</w:t>
      </w:r>
      <w:r w:rsidR="00341315" w:rsidRPr="0022714D">
        <w:rPr>
          <w:rFonts w:ascii="Arial" w:eastAsia="Arial" w:hAnsi="Arial" w:cs="Arial"/>
          <w:sz w:val="22"/>
          <w:szCs w:val="22"/>
          <w:lang w:val="sl-SI"/>
        </w:rPr>
        <w:t xml:space="preserve"> </w:t>
      </w:r>
      <w:r w:rsidRPr="0022714D">
        <w:rPr>
          <w:rFonts w:ascii="Arial" w:eastAsia="Arial" w:hAnsi="Arial" w:cs="Arial"/>
          <w:sz w:val="22"/>
          <w:szCs w:val="22"/>
          <w:lang w:val="sl-SI"/>
        </w:rPr>
        <w:t>stranske</w:t>
      </w:r>
      <w:r w:rsidR="00341315" w:rsidRPr="0022714D">
        <w:rPr>
          <w:rFonts w:ascii="Arial" w:eastAsia="Arial" w:hAnsi="Arial" w:cs="Arial"/>
          <w:sz w:val="22"/>
          <w:szCs w:val="22"/>
          <w:lang w:val="sl-SI"/>
        </w:rPr>
        <w:t xml:space="preserve"> stopnice </w:t>
      </w:r>
      <w:r w:rsidRPr="0022714D">
        <w:rPr>
          <w:rFonts w:ascii="Arial" w:eastAsia="Arial" w:hAnsi="Arial" w:cs="Arial"/>
          <w:sz w:val="22"/>
          <w:szCs w:val="22"/>
          <w:lang w:val="sl-SI"/>
        </w:rPr>
        <w:t xml:space="preserve">za zadnjimi pnevmatikami </w:t>
      </w:r>
      <w:r w:rsidR="00021809" w:rsidRPr="0022714D">
        <w:rPr>
          <w:rFonts w:ascii="Arial" w:eastAsia="Arial" w:hAnsi="Arial" w:cs="Arial"/>
          <w:sz w:val="22"/>
          <w:szCs w:val="22"/>
          <w:lang w:val="sl-SI"/>
        </w:rPr>
        <w:t xml:space="preserve">naslednje generacije </w:t>
      </w:r>
      <w:r w:rsidR="008B2E65" w:rsidRPr="0022714D">
        <w:rPr>
          <w:rFonts w:ascii="Arial" w:eastAsia="Arial" w:hAnsi="Arial" w:cs="Arial"/>
          <w:sz w:val="22"/>
          <w:szCs w:val="22"/>
          <w:lang w:val="sl-SI"/>
        </w:rPr>
        <w:t>Ranger</w:t>
      </w:r>
      <w:r w:rsidR="00021809" w:rsidRPr="0022714D">
        <w:rPr>
          <w:rFonts w:ascii="Arial" w:eastAsia="Arial" w:hAnsi="Arial" w:cs="Arial"/>
          <w:sz w:val="22"/>
          <w:szCs w:val="22"/>
          <w:lang w:val="sl-SI"/>
        </w:rPr>
        <w:t>ja</w:t>
      </w:r>
      <w:r w:rsidR="008B2E65" w:rsidRPr="0022714D">
        <w:rPr>
          <w:rFonts w:ascii="Arial" w:eastAsia="Arial" w:hAnsi="Arial" w:cs="Arial"/>
          <w:sz w:val="22"/>
          <w:szCs w:val="22"/>
          <w:lang w:val="sl-SI"/>
        </w:rPr>
        <w:t xml:space="preserve">, </w:t>
      </w:r>
      <w:r w:rsidR="003A07E7" w:rsidRPr="0022714D">
        <w:rPr>
          <w:rFonts w:ascii="Arial" w:eastAsia="Arial" w:hAnsi="Arial" w:cs="Arial"/>
          <w:sz w:val="22"/>
          <w:szCs w:val="22"/>
          <w:lang w:val="sl-SI"/>
        </w:rPr>
        <w:t xml:space="preserve">ki zagotavlja čvrstejši </w:t>
      </w:r>
      <w:r w:rsidR="003A07E7" w:rsidRPr="0022714D">
        <w:rPr>
          <w:rFonts w:ascii="Arial" w:eastAsia="Arial" w:hAnsi="Arial" w:cs="Arial"/>
          <w:sz w:val="22"/>
          <w:szCs w:val="22"/>
          <w:lang w:val="sl-SI"/>
        </w:rPr>
        <w:t xml:space="preserve">in stabilnejši način za dostop do </w:t>
      </w:r>
      <w:r w:rsidR="00FC3308" w:rsidRPr="0022714D">
        <w:rPr>
          <w:rFonts w:ascii="Arial" w:eastAsia="Arial" w:hAnsi="Arial" w:cs="Arial"/>
          <w:sz w:val="22"/>
          <w:szCs w:val="22"/>
          <w:lang w:val="sl-SI"/>
        </w:rPr>
        <w:t>kesona</w:t>
      </w:r>
      <w:r w:rsidR="003A07E7" w:rsidRPr="0022714D">
        <w:rPr>
          <w:rFonts w:ascii="Arial" w:eastAsia="Arial" w:hAnsi="Arial" w:cs="Arial"/>
          <w:sz w:val="22"/>
          <w:szCs w:val="22"/>
          <w:lang w:val="sl-SI"/>
        </w:rPr>
        <w:t>. Poleg tega je Rangerj</w:t>
      </w:r>
      <w:r w:rsidR="00FC3308" w:rsidRPr="0022714D">
        <w:rPr>
          <w:rFonts w:ascii="Arial" w:eastAsia="Arial" w:hAnsi="Arial" w:cs="Arial"/>
          <w:sz w:val="22"/>
          <w:szCs w:val="22"/>
          <w:lang w:val="sl-SI"/>
        </w:rPr>
        <w:t>ev</w:t>
      </w:r>
      <w:r w:rsidR="003A07E7" w:rsidRPr="0022714D">
        <w:rPr>
          <w:rFonts w:ascii="Arial" w:eastAsia="Arial" w:hAnsi="Arial" w:cs="Arial"/>
          <w:sz w:val="22"/>
          <w:szCs w:val="22"/>
          <w:lang w:val="sl-SI"/>
        </w:rPr>
        <w:t xml:space="preserve">a </w:t>
      </w:r>
      <w:r w:rsidR="00FC3308" w:rsidRPr="0022714D">
        <w:rPr>
          <w:rFonts w:ascii="Arial" w:eastAsia="Arial" w:hAnsi="Arial" w:cs="Arial"/>
          <w:sz w:val="22"/>
          <w:szCs w:val="22"/>
          <w:lang w:val="sl-SI"/>
        </w:rPr>
        <w:t xml:space="preserve">ekipa </w:t>
      </w:r>
      <w:r w:rsidR="00F15485" w:rsidRPr="0022714D">
        <w:rPr>
          <w:rFonts w:ascii="Arial" w:eastAsia="Arial" w:hAnsi="Arial" w:cs="Arial"/>
          <w:sz w:val="22"/>
          <w:szCs w:val="22"/>
          <w:lang w:val="sl-SI"/>
        </w:rPr>
        <w:t>poskrbela</w:t>
      </w:r>
      <w:r w:rsidR="003A07E7" w:rsidRPr="0022714D">
        <w:rPr>
          <w:rFonts w:ascii="Arial" w:eastAsia="Arial" w:hAnsi="Arial" w:cs="Arial"/>
          <w:sz w:val="22"/>
          <w:szCs w:val="22"/>
          <w:lang w:val="sl-SI"/>
        </w:rPr>
        <w:t xml:space="preserve">, da </w:t>
      </w:r>
      <w:r w:rsidR="00F15485" w:rsidRPr="0022714D">
        <w:rPr>
          <w:rFonts w:ascii="Arial" w:eastAsia="Arial" w:hAnsi="Arial" w:cs="Arial"/>
          <w:sz w:val="22"/>
          <w:szCs w:val="22"/>
          <w:lang w:val="sl-SI"/>
        </w:rPr>
        <w:t>je</w:t>
      </w:r>
      <w:r w:rsidR="00F139A5" w:rsidRPr="0022714D">
        <w:rPr>
          <w:rFonts w:ascii="Arial" w:eastAsia="Arial" w:hAnsi="Arial" w:cs="Arial"/>
          <w:sz w:val="22"/>
          <w:szCs w:val="22"/>
          <w:lang w:val="sl-SI"/>
        </w:rPr>
        <w:t xml:space="preserve"> na kesonu možno namestiti </w:t>
      </w:r>
      <w:r w:rsidR="00F3308C" w:rsidRPr="0022714D">
        <w:rPr>
          <w:rFonts w:ascii="Arial" w:eastAsia="Arial" w:hAnsi="Arial" w:cs="Arial"/>
          <w:sz w:val="22"/>
          <w:szCs w:val="22"/>
          <w:lang w:val="sl-SI"/>
        </w:rPr>
        <w:t xml:space="preserve">in varno prevažati </w:t>
      </w:r>
      <w:r w:rsidR="00CC2DB5" w:rsidRPr="0022714D">
        <w:rPr>
          <w:rFonts w:ascii="Arial" w:eastAsia="Arial" w:hAnsi="Arial" w:cs="Arial"/>
          <w:sz w:val="22"/>
          <w:szCs w:val="22"/>
          <w:lang w:val="sl-SI"/>
        </w:rPr>
        <w:t>različn</w:t>
      </w:r>
      <w:r w:rsidR="00A408B0">
        <w:rPr>
          <w:rFonts w:ascii="Arial" w:eastAsia="Arial" w:hAnsi="Arial" w:cs="Arial"/>
          <w:sz w:val="22"/>
          <w:szCs w:val="22"/>
          <w:lang w:val="sl-SI"/>
        </w:rPr>
        <w:t>e</w:t>
      </w:r>
      <w:r w:rsidR="00CC2DB5" w:rsidRPr="0022714D">
        <w:rPr>
          <w:rFonts w:ascii="Arial" w:eastAsia="Arial" w:hAnsi="Arial" w:cs="Arial"/>
          <w:sz w:val="22"/>
          <w:szCs w:val="22"/>
          <w:lang w:val="sl-SI"/>
        </w:rPr>
        <w:t xml:space="preserve"> vrst</w:t>
      </w:r>
      <w:r w:rsidR="00A408B0">
        <w:rPr>
          <w:rFonts w:ascii="Arial" w:eastAsia="Arial" w:hAnsi="Arial" w:cs="Arial"/>
          <w:sz w:val="22"/>
          <w:szCs w:val="22"/>
          <w:lang w:val="sl-SI"/>
        </w:rPr>
        <w:t>e</w:t>
      </w:r>
      <w:r w:rsidR="00CC2DB5" w:rsidRPr="0022714D">
        <w:rPr>
          <w:rFonts w:ascii="Arial" w:eastAsia="Arial" w:hAnsi="Arial" w:cs="Arial"/>
          <w:sz w:val="22"/>
          <w:szCs w:val="22"/>
          <w:lang w:val="sl-SI"/>
        </w:rPr>
        <w:t xml:space="preserve"> </w:t>
      </w:r>
      <w:r w:rsidR="00F3308C" w:rsidRPr="0022714D">
        <w:rPr>
          <w:rFonts w:ascii="Arial" w:eastAsia="Arial" w:hAnsi="Arial" w:cs="Arial"/>
          <w:sz w:val="22"/>
          <w:szCs w:val="22"/>
          <w:lang w:val="sl-SI"/>
        </w:rPr>
        <w:t>tovor</w:t>
      </w:r>
      <w:r w:rsidR="00CC2DB5" w:rsidRPr="0022714D">
        <w:rPr>
          <w:rFonts w:ascii="Arial" w:eastAsia="Arial" w:hAnsi="Arial" w:cs="Arial"/>
          <w:sz w:val="22"/>
          <w:szCs w:val="22"/>
          <w:lang w:val="sl-SI"/>
        </w:rPr>
        <w:t>a</w:t>
      </w:r>
      <w:r w:rsidR="008B2E65" w:rsidRPr="0022714D">
        <w:rPr>
          <w:rFonts w:ascii="Arial" w:eastAsia="Arial" w:hAnsi="Arial" w:cs="Arial"/>
          <w:sz w:val="22"/>
          <w:szCs w:val="22"/>
          <w:lang w:val="sl-SI"/>
        </w:rPr>
        <w:t>.</w:t>
      </w:r>
    </w:p>
    <w:p w14:paraId="73F8778F"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E0FA6AE" w14:textId="6E1E0689"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w:t>
      </w:r>
      <w:r w:rsidR="00331427" w:rsidRPr="0022714D">
        <w:rPr>
          <w:rFonts w:ascii="Arial" w:eastAsia="Arial" w:hAnsi="Arial" w:cs="Arial"/>
          <w:sz w:val="22"/>
          <w:szCs w:val="22"/>
          <w:lang w:val="sl-SI"/>
        </w:rPr>
        <w:t>Razš</w:t>
      </w:r>
      <w:r w:rsidR="00331427" w:rsidRPr="0022714D">
        <w:rPr>
          <w:rFonts w:ascii="Arial" w:eastAsia="Arial" w:hAnsi="Arial" w:cs="Arial"/>
          <w:sz w:val="22"/>
          <w:szCs w:val="22"/>
          <w:lang w:val="sl-SI"/>
        </w:rPr>
        <w:t xml:space="preserve">iritev </w:t>
      </w:r>
      <w:r w:rsidR="00331427" w:rsidRPr="0022714D">
        <w:rPr>
          <w:rFonts w:ascii="Arial" w:eastAsia="Arial" w:hAnsi="Arial" w:cs="Arial"/>
          <w:sz w:val="22"/>
          <w:szCs w:val="22"/>
          <w:lang w:val="sl-SI"/>
        </w:rPr>
        <w:t xml:space="preserve">vozila </w:t>
      </w:r>
      <w:r w:rsidR="00331427" w:rsidRPr="0022714D">
        <w:rPr>
          <w:rFonts w:ascii="Arial" w:eastAsia="Arial" w:hAnsi="Arial" w:cs="Arial"/>
          <w:sz w:val="22"/>
          <w:szCs w:val="22"/>
          <w:lang w:val="sl-SI"/>
        </w:rPr>
        <w:t xml:space="preserve">za 50 mm se morda ne zdi veliko, vendar pomeni veliko razliko, zlasti </w:t>
      </w:r>
      <w:r w:rsidR="00F83C9B" w:rsidRPr="0022714D">
        <w:rPr>
          <w:rFonts w:ascii="Arial" w:eastAsia="Arial" w:hAnsi="Arial" w:cs="Arial"/>
          <w:sz w:val="22"/>
          <w:szCs w:val="22"/>
          <w:lang w:val="sl-SI"/>
        </w:rPr>
        <w:t>pri kesonu</w:t>
      </w:r>
      <w:r w:rsidR="00331427" w:rsidRPr="0022714D">
        <w:rPr>
          <w:rFonts w:ascii="Arial" w:eastAsia="Arial" w:hAnsi="Arial" w:cs="Arial"/>
          <w:sz w:val="22"/>
          <w:szCs w:val="22"/>
          <w:lang w:val="sl-SI"/>
        </w:rPr>
        <w:t xml:space="preserve">. To pomeni, da bodo </w:t>
      </w:r>
      <w:r w:rsidR="009D0C5E" w:rsidRPr="0022714D">
        <w:rPr>
          <w:rFonts w:ascii="Arial" w:eastAsia="Arial" w:hAnsi="Arial" w:cs="Arial"/>
          <w:sz w:val="22"/>
          <w:szCs w:val="22"/>
          <w:lang w:val="sl-SI"/>
        </w:rPr>
        <w:t xml:space="preserve">uporabniki </w:t>
      </w:r>
      <w:r w:rsidR="00331427" w:rsidRPr="0022714D">
        <w:rPr>
          <w:rFonts w:ascii="Arial" w:eastAsia="Arial" w:hAnsi="Arial" w:cs="Arial"/>
          <w:sz w:val="22"/>
          <w:szCs w:val="22"/>
          <w:lang w:val="sl-SI"/>
        </w:rPr>
        <w:t>lahko nakladal</w:t>
      </w:r>
      <w:r w:rsidR="009D0C5E" w:rsidRPr="0022714D">
        <w:rPr>
          <w:rFonts w:ascii="Arial" w:eastAsia="Arial" w:hAnsi="Arial" w:cs="Arial"/>
          <w:sz w:val="22"/>
          <w:szCs w:val="22"/>
          <w:lang w:val="sl-SI"/>
        </w:rPr>
        <w:t>i</w:t>
      </w:r>
      <w:r w:rsidR="00331427" w:rsidRPr="0022714D">
        <w:rPr>
          <w:rFonts w:ascii="Arial" w:eastAsia="Arial" w:hAnsi="Arial" w:cs="Arial"/>
          <w:sz w:val="22"/>
          <w:szCs w:val="22"/>
          <w:lang w:val="sl-SI"/>
        </w:rPr>
        <w:t xml:space="preserve"> </w:t>
      </w:r>
      <w:r w:rsidR="00B122DF" w:rsidRPr="0022714D">
        <w:rPr>
          <w:rFonts w:ascii="Arial" w:eastAsia="Arial" w:hAnsi="Arial" w:cs="Arial"/>
          <w:sz w:val="22"/>
          <w:szCs w:val="22"/>
          <w:lang w:val="sl-SI"/>
        </w:rPr>
        <w:t xml:space="preserve">predmete, ki predstavljajo osnovo za njihovo delo, na primer </w:t>
      </w:r>
      <w:r w:rsidR="00331427" w:rsidRPr="0022714D">
        <w:rPr>
          <w:rFonts w:ascii="Arial" w:eastAsia="Arial" w:hAnsi="Arial" w:cs="Arial"/>
          <w:sz w:val="22"/>
          <w:szCs w:val="22"/>
          <w:lang w:val="sl-SI"/>
        </w:rPr>
        <w:t xml:space="preserve">vezane plošče </w:t>
      </w:r>
      <w:r w:rsidR="00BB5FD8" w:rsidRPr="0022714D">
        <w:rPr>
          <w:rFonts w:ascii="Arial" w:eastAsia="Arial" w:hAnsi="Arial" w:cs="Arial"/>
          <w:sz w:val="22"/>
          <w:szCs w:val="22"/>
          <w:lang w:val="sl-SI"/>
        </w:rPr>
        <w:t>z</w:t>
      </w:r>
      <w:r w:rsidR="00331427" w:rsidRPr="0022714D">
        <w:rPr>
          <w:rFonts w:ascii="Arial" w:eastAsia="Arial" w:hAnsi="Arial" w:cs="Arial"/>
          <w:sz w:val="22"/>
          <w:szCs w:val="22"/>
          <w:lang w:val="sl-SI"/>
        </w:rPr>
        <w:t>a</w:t>
      </w:r>
      <w:r w:rsidR="00BB5FD8" w:rsidRPr="0022714D">
        <w:rPr>
          <w:rFonts w:ascii="Arial" w:eastAsia="Arial" w:hAnsi="Arial" w:cs="Arial"/>
          <w:sz w:val="22"/>
          <w:szCs w:val="22"/>
          <w:lang w:val="sl-SI"/>
        </w:rPr>
        <w:t xml:space="preserve"> gradbeništvo a</w:t>
      </w:r>
      <w:r w:rsidR="00331427" w:rsidRPr="0022714D">
        <w:rPr>
          <w:rFonts w:ascii="Arial" w:eastAsia="Arial" w:hAnsi="Arial" w:cs="Arial"/>
          <w:sz w:val="22"/>
          <w:szCs w:val="22"/>
          <w:lang w:val="sl-SI"/>
        </w:rPr>
        <w:t>li palet</w:t>
      </w:r>
      <w:r w:rsidR="00102E72" w:rsidRPr="0022714D">
        <w:rPr>
          <w:rFonts w:ascii="Arial" w:eastAsia="Arial" w:hAnsi="Arial" w:cs="Arial"/>
          <w:sz w:val="22"/>
          <w:szCs w:val="22"/>
          <w:lang w:val="sl-SI"/>
        </w:rPr>
        <w:t>e</w:t>
      </w:r>
      <w:r w:rsidR="00331427" w:rsidRPr="0022714D">
        <w:rPr>
          <w:rFonts w:ascii="Arial" w:eastAsia="Arial" w:hAnsi="Arial" w:cs="Arial"/>
          <w:sz w:val="22"/>
          <w:szCs w:val="22"/>
          <w:lang w:val="sl-SI"/>
        </w:rPr>
        <w:t xml:space="preserve"> polne velikosti,</w:t>
      </w:r>
      <w:r w:rsidRPr="0022714D">
        <w:rPr>
          <w:rFonts w:ascii="Arial" w:eastAsia="Arial" w:hAnsi="Arial" w:cs="Arial"/>
          <w:sz w:val="22"/>
          <w:szCs w:val="22"/>
          <w:lang w:val="sl-SI"/>
        </w:rPr>
        <w:t xml:space="preserve">” </w:t>
      </w:r>
      <w:r w:rsidR="00102E72" w:rsidRPr="0022714D">
        <w:rPr>
          <w:rFonts w:ascii="Arial" w:eastAsia="Arial" w:hAnsi="Arial" w:cs="Arial"/>
          <w:sz w:val="22"/>
          <w:szCs w:val="22"/>
          <w:lang w:val="sl-SI"/>
        </w:rPr>
        <w:t xml:space="preserve">je dejal </w:t>
      </w:r>
      <w:r w:rsidRPr="0022714D">
        <w:rPr>
          <w:rFonts w:ascii="Arial" w:eastAsia="Arial" w:hAnsi="Arial" w:cs="Arial"/>
          <w:sz w:val="22"/>
          <w:szCs w:val="22"/>
          <w:lang w:val="sl-SI"/>
        </w:rPr>
        <w:t>Hall.</w:t>
      </w:r>
      <w:r w:rsidRPr="0022714D">
        <w:rPr>
          <w:rFonts w:ascii="Arial" w:eastAsia="Arial" w:hAnsi="Arial" w:cs="Arial"/>
          <w:sz w:val="22"/>
          <w:szCs w:val="22"/>
          <w:vertAlign w:val="superscript"/>
          <w:lang w:val="sl-SI"/>
        </w:rPr>
        <w:t>9</w:t>
      </w:r>
    </w:p>
    <w:p w14:paraId="597A3342"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577D7E73" w14:textId="171D5717" w:rsidR="008B2E65" w:rsidRPr="0022714D" w:rsidRDefault="009F46F8"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Med dodatne premišljene, </w:t>
      </w:r>
      <w:r w:rsidR="003E6A7F" w:rsidRPr="0022714D">
        <w:rPr>
          <w:rFonts w:ascii="Arial" w:eastAsia="Arial" w:hAnsi="Arial" w:cs="Arial"/>
          <w:sz w:val="22"/>
          <w:szCs w:val="22"/>
          <w:lang w:val="sl-SI"/>
        </w:rPr>
        <w:t xml:space="preserve">na uporabnika osredotočene </w:t>
      </w:r>
      <w:r w:rsidRPr="0022714D">
        <w:rPr>
          <w:rFonts w:ascii="Arial" w:eastAsia="Arial" w:hAnsi="Arial" w:cs="Arial"/>
          <w:sz w:val="22"/>
          <w:szCs w:val="22"/>
          <w:lang w:val="sl-SI"/>
        </w:rPr>
        <w:t xml:space="preserve">poteze sodi tudi nova, trpežna plastična obloga </w:t>
      </w:r>
      <w:r w:rsidR="003E6A7F" w:rsidRPr="0022714D">
        <w:rPr>
          <w:rFonts w:ascii="Arial" w:eastAsia="Arial" w:hAnsi="Arial" w:cs="Arial"/>
          <w:sz w:val="22"/>
          <w:szCs w:val="22"/>
          <w:lang w:val="sl-SI"/>
        </w:rPr>
        <w:t>kesona</w:t>
      </w:r>
      <w:r w:rsidRPr="0022714D">
        <w:rPr>
          <w:rFonts w:ascii="Arial" w:eastAsia="Arial" w:hAnsi="Arial" w:cs="Arial"/>
          <w:sz w:val="22"/>
          <w:szCs w:val="22"/>
          <w:lang w:val="sl-SI"/>
        </w:rPr>
        <w:t xml:space="preserve">, ki pomaga </w:t>
      </w:r>
      <w:r w:rsidR="00061F4B" w:rsidRPr="0022714D">
        <w:rPr>
          <w:rFonts w:ascii="Arial" w:eastAsia="Arial" w:hAnsi="Arial" w:cs="Arial"/>
          <w:sz w:val="22"/>
          <w:szCs w:val="22"/>
          <w:lang w:val="sl-SI"/>
        </w:rPr>
        <w:t xml:space="preserve">pred poškodbami </w:t>
      </w:r>
      <w:r w:rsidRPr="0022714D">
        <w:rPr>
          <w:rFonts w:ascii="Arial" w:eastAsia="Arial" w:hAnsi="Arial" w:cs="Arial"/>
          <w:sz w:val="22"/>
          <w:szCs w:val="22"/>
          <w:lang w:val="sl-SI"/>
        </w:rPr>
        <w:t xml:space="preserve">zaščititi tako </w:t>
      </w:r>
      <w:r w:rsidR="00A131C7" w:rsidRPr="0022714D">
        <w:rPr>
          <w:rFonts w:ascii="Arial" w:eastAsia="Arial" w:hAnsi="Arial" w:cs="Arial"/>
          <w:sz w:val="22"/>
          <w:szCs w:val="22"/>
          <w:lang w:val="sl-SI"/>
        </w:rPr>
        <w:t xml:space="preserve">pickupov keson </w:t>
      </w:r>
      <w:r w:rsidRPr="0022714D">
        <w:rPr>
          <w:rFonts w:ascii="Arial" w:eastAsia="Arial" w:hAnsi="Arial" w:cs="Arial"/>
          <w:sz w:val="22"/>
          <w:szCs w:val="22"/>
          <w:lang w:val="sl-SI"/>
        </w:rPr>
        <w:t>kot kolena lastnikov, ki klečijo na jeklen</w:t>
      </w:r>
      <w:r w:rsidR="00B859D4" w:rsidRPr="0022714D">
        <w:rPr>
          <w:rFonts w:ascii="Arial" w:eastAsia="Arial" w:hAnsi="Arial" w:cs="Arial"/>
          <w:sz w:val="22"/>
          <w:szCs w:val="22"/>
          <w:lang w:val="sl-SI"/>
        </w:rPr>
        <w:t>em dnu kesona</w:t>
      </w:r>
      <w:r w:rsidRPr="0022714D">
        <w:rPr>
          <w:rFonts w:ascii="Arial" w:eastAsia="Arial" w:hAnsi="Arial" w:cs="Arial"/>
          <w:sz w:val="22"/>
          <w:szCs w:val="22"/>
          <w:lang w:val="sl-SI"/>
        </w:rPr>
        <w:t xml:space="preserve">. Dodatne točke za privezovanje tovora </w:t>
      </w:r>
      <w:r w:rsidR="00CF3680" w:rsidRPr="0022714D">
        <w:rPr>
          <w:rFonts w:ascii="Arial" w:eastAsia="Arial" w:hAnsi="Arial" w:cs="Arial"/>
          <w:sz w:val="22"/>
          <w:szCs w:val="22"/>
          <w:lang w:val="sl-SI"/>
        </w:rPr>
        <w:t>–</w:t>
      </w:r>
      <w:r w:rsidRPr="0022714D">
        <w:rPr>
          <w:rFonts w:ascii="Arial" w:eastAsia="Arial" w:hAnsi="Arial" w:cs="Arial"/>
          <w:sz w:val="22"/>
          <w:szCs w:val="22"/>
          <w:lang w:val="sl-SI"/>
        </w:rPr>
        <w:t xml:space="preserve"> na močnih jeklenih cevnih vodilih </w:t>
      </w:r>
      <w:r w:rsidR="00CF3680" w:rsidRPr="0022714D">
        <w:rPr>
          <w:rFonts w:ascii="Arial" w:eastAsia="Arial" w:hAnsi="Arial" w:cs="Arial"/>
          <w:sz w:val="22"/>
          <w:szCs w:val="22"/>
          <w:lang w:val="sl-SI"/>
        </w:rPr>
        <w:t>–</w:t>
      </w:r>
      <w:r w:rsidRPr="0022714D">
        <w:rPr>
          <w:rFonts w:ascii="Arial" w:eastAsia="Arial" w:hAnsi="Arial" w:cs="Arial"/>
          <w:sz w:val="22"/>
          <w:szCs w:val="22"/>
          <w:lang w:val="sl-SI"/>
        </w:rPr>
        <w:t xml:space="preserve"> zagotavljajo priročn</w:t>
      </w:r>
      <w:r w:rsidR="0062685D" w:rsidRPr="0022714D">
        <w:rPr>
          <w:rFonts w:ascii="Arial" w:eastAsia="Arial" w:hAnsi="Arial" w:cs="Arial"/>
          <w:sz w:val="22"/>
          <w:szCs w:val="22"/>
          <w:lang w:val="sl-SI"/>
        </w:rPr>
        <w:t xml:space="preserve">o možnost </w:t>
      </w:r>
      <w:r w:rsidRPr="0022714D">
        <w:rPr>
          <w:rFonts w:ascii="Arial" w:eastAsia="Arial" w:hAnsi="Arial" w:cs="Arial"/>
          <w:sz w:val="22"/>
          <w:szCs w:val="22"/>
          <w:lang w:val="sl-SI"/>
        </w:rPr>
        <w:t>za zavarovanje tovora</w:t>
      </w:r>
      <w:r w:rsidR="008B2E65" w:rsidRPr="0022714D">
        <w:rPr>
          <w:rFonts w:ascii="Arial" w:eastAsia="Arial" w:hAnsi="Arial" w:cs="Arial"/>
          <w:sz w:val="22"/>
          <w:szCs w:val="22"/>
          <w:lang w:val="sl-SI"/>
        </w:rPr>
        <w:t>.</w:t>
      </w:r>
      <w:r w:rsidR="005672AB" w:rsidRPr="0022714D">
        <w:rPr>
          <w:rFonts w:ascii="Arial" w:eastAsia="Arial" w:hAnsi="Arial" w:cs="Arial"/>
          <w:sz w:val="22"/>
          <w:szCs w:val="22"/>
          <w:lang w:val="sl-SI"/>
        </w:rPr>
        <w:t xml:space="preserve"> </w:t>
      </w:r>
      <w:r w:rsidR="00C450D1" w:rsidRPr="0022714D">
        <w:rPr>
          <w:rFonts w:ascii="Arial" w:eastAsia="Arial" w:hAnsi="Arial" w:cs="Arial"/>
          <w:sz w:val="22"/>
          <w:szCs w:val="22"/>
          <w:lang w:val="sl-SI"/>
        </w:rPr>
        <w:t>Čvrsti</w:t>
      </w:r>
      <w:r w:rsidR="005672AB" w:rsidRPr="0022714D">
        <w:rPr>
          <w:rFonts w:ascii="Arial" w:eastAsia="Arial" w:hAnsi="Arial" w:cs="Arial"/>
          <w:sz w:val="22"/>
          <w:szCs w:val="22"/>
          <w:lang w:val="sl-SI"/>
        </w:rPr>
        <w:t xml:space="preserve">, prilagodljivi pokrovi </w:t>
      </w:r>
      <w:r w:rsidR="003E5F45" w:rsidRPr="0022714D">
        <w:rPr>
          <w:rFonts w:ascii="Arial" w:eastAsia="Arial" w:hAnsi="Arial" w:cs="Arial"/>
          <w:sz w:val="22"/>
          <w:szCs w:val="22"/>
          <w:lang w:val="sl-SI"/>
        </w:rPr>
        <w:t xml:space="preserve">ob stranicah kesona </w:t>
      </w:r>
      <w:r w:rsidR="005672AB" w:rsidRPr="0022714D">
        <w:rPr>
          <w:rFonts w:ascii="Arial" w:eastAsia="Arial" w:hAnsi="Arial" w:cs="Arial"/>
          <w:sz w:val="22"/>
          <w:szCs w:val="22"/>
          <w:lang w:val="sl-SI"/>
        </w:rPr>
        <w:t xml:space="preserve">in </w:t>
      </w:r>
      <w:r w:rsidR="003E5F45" w:rsidRPr="0022714D">
        <w:rPr>
          <w:rFonts w:ascii="Arial" w:eastAsia="Arial" w:hAnsi="Arial" w:cs="Arial"/>
          <w:sz w:val="22"/>
          <w:szCs w:val="22"/>
          <w:lang w:val="sl-SI"/>
        </w:rPr>
        <w:t>na ce</w:t>
      </w:r>
      <w:r w:rsidR="002805FF" w:rsidRPr="0022714D">
        <w:rPr>
          <w:rFonts w:ascii="Arial" w:eastAsia="Arial" w:hAnsi="Arial" w:cs="Arial"/>
          <w:sz w:val="22"/>
          <w:szCs w:val="22"/>
          <w:lang w:val="sl-SI"/>
        </w:rPr>
        <w:t>l</w:t>
      </w:r>
      <w:r w:rsidR="003E5F45" w:rsidRPr="0022714D">
        <w:rPr>
          <w:rFonts w:ascii="Arial" w:eastAsia="Arial" w:hAnsi="Arial" w:cs="Arial"/>
          <w:sz w:val="22"/>
          <w:szCs w:val="22"/>
          <w:lang w:val="sl-SI"/>
        </w:rPr>
        <w:t xml:space="preserve">otni širini </w:t>
      </w:r>
      <w:r w:rsidR="002805FF" w:rsidRPr="0022714D">
        <w:rPr>
          <w:rFonts w:ascii="Arial" w:eastAsia="Arial" w:hAnsi="Arial" w:cs="Arial"/>
          <w:sz w:val="22"/>
          <w:szCs w:val="22"/>
          <w:lang w:val="sl-SI"/>
        </w:rPr>
        <w:t>zadnjih vratc kesona</w:t>
      </w:r>
      <w:r w:rsidR="00273A3F" w:rsidRPr="0022714D">
        <w:rPr>
          <w:rFonts w:ascii="Arial" w:eastAsia="Arial" w:hAnsi="Arial" w:cs="Arial"/>
          <w:sz w:val="22"/>
          <w:szCs w:val="22"/>
          <w:lang w:val="sl-SI"/>
        </w:rPr>
        <w:t xml:space="preserve"> </w:t>
      </w:r>
      <w:r w:rsidR="005672AB" w:rsidRPr="0022714D">
        <w:rPr>
          <w:rFonts w:ascii="Arial" w:eastAsia="Arial" w:hAnsi="Arial" w:cs="Arial"/>
          <w:sz w:val="22"/>
          <w:szCs w:val="22"/>
          <w:lang w:val="sl-SI"/>
        </w:rPr>
        <w:t xml:space="preserve">skrivajo konstrukcijske pritrdilne točke za </w:t>
      </w:r>
      <w:r w:rsidR="00A66FD2" w:rsidRPr="0022714D">
        <w:rPr>
          <w:rFonts w:ascii="Arial" w:eastAsia="Arial" w:hAnsi="Arial" w:cs="Arial"/>
          <w:sz w:val="22"/>
          <w:szCs w:val="22"/>
          <w:lang w:val="sl-SI"/>
        </w:rPr>
        <w:t xml:space="preserve">prekrivala </w:t>
      </w:r>
      <w:r w:rsidR="005672AB" w:rsidRPr="0022714D">
        <w:rPr>
          <w:rFonts w:ascii="Arial" w:eastAsia="Arial" w:hAnsi="Arial" w:cs="Arial"/>
          <w:sz w:val="22"/>
          <w:szCs w:val="22"/>
          <w:lang w:val="sl-SI"/>
        </w:rPr>
        <w:t>in drugo dodatno opremo</w:t>
      </w:r>
      <w:r w:rsidR="005672AB" w:rsidRPr="0022714D">
        <w:rPr>
          <w:rFonts w:ascii="Arial" w:eastAsia="Arial" w:hAnsi="Arial" w:cs="Arial"/>
          <w:sz w:val="22"/>
          <w:szCs w:val="22"/>
          <w:lang w:val="sl-SI"/>
        </w:rPr>
        <w:t xml:space="preserve"> </w:t>
      </w:r>
      <w:r w:rsidR="00A66FD2" w:rsidRPr="0022714D">
        <w:rPr>
          <w:rFonts w:ascii="Arial" w:eastAsia="Arial" w:hAnsi="Arial" w:cs="Arial"/>
          <w:sz w:val="22"/>
          <w:szCs w:val="22"/>
          <w:lang w:val="sl-SI"/>
        </w:rPr>
        <w:t>iz poprodajnega programa</w:t>
      </w:r>
      <w:r w:rsidR="008B2E65" w:rsidRPr="0022714D">
        <w:rPr>
          <w:rFonts w:ascii="Arial" w:eastAsia="Arial" w:hAnsi="Arial" w:cs="Arial"/>
          <w:sz w:val="22"/>
          <w:szCs w:val="22"/>
          <w:lang w:val="sl-SI"/>
        </w:rPr>
        <w:t>.</w:t>
      </w:r>
    </w:p>
    <w:p w14:paraId="0468F5C5"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9A940EF" w14:textId="1FC64502" w:rsidR="008B2E65" w:rsidRPr="0022714D" w:rsidRDefault="00C44E6D"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Poleg tega Ranger ponuja nov sistem za upravljanje tovora, zasnovan </w:t>
      </w:r>
      <w:r w:rsidR="005C70CD" w:rsidRPr="0022714D">
        <w:rPr>
          <w:rFonts w:ascii="Arial" w:eastAsia="Arial" w:hAnsi="Arial" w:cs="Arial"/>
          <w:sz w:val="22"/>
          <w:szCs w:val="22"/>
          <w:lang w:val="sl-SI"/>
        </w:rPr>
        <w:t xml:space="preserve">s predelnimi </w:t>
      </w:r>
      <w:r w:rsidR="00D0634C" w:rsidRPr="0022714D">
        <w:rPr>
          <w:rFonts w:ascii="Arial" w:eastAsia="Arial" w:hAnsi="Arial" w:cs="Arial"/>
          <w:sz w:val="22"/>
          <w:szCs w:val="22"/>
          <w:lang w:val="sl-SI"/>
        </w:rPr>
        <w:t xml:space="preserve">ploskvami </w:t>
      </w:r>
      <w:r w:rsidRPr="0022714D">
        <w:rPr>
          <w:rFonts w:ascii="Arial" w:eastAsia="Arial" w:hAnsi="Arial" w:cs="Arial"/>
          <w:sz w:val="22"/>
          <w:szCs w:val="22"/>
          <w:lang w:val="sl-SI"/>
        </w:rPr>
        <w:t xml:space="preserve">za shranjevanje predmetov različnih velikosti </w:t>
      </w:r>
      <w:r w:rsidR="00D0634C" w:rsidRPr="0022714D">
        <w:rPr>
          <w:rFonts w:ascii="Arial" w:eastAsia="Arial" w:hAnsi="Arial" w:cs="Arial"/>
          <w:sz w:val="22"/>
          <w:szCs w:val="22"/>
          <w:lang w:val="sl-SI"/>
        </w:rPr>
        <w:t>–</w:t>
      </w:r>
      <w:r w:rsidRPr="0022714D">
        <w:rPr>
          <w:rFonts w:ascii="Arial" w:eastAsia="Arial" w:hAnsi="Arial" w:cs="Arial"/>
          <w:sz w:val="22"/>
          <w:szCs w:val="22"/>
          <w:lang w:val="sl-SI"/>
        </w:rPr>
        <w:t xml:space="preserve"> na primer lesa ali zabojčkov za orodje. Lastniki lahko ustvarijo tudi manjše predale za shranjevanje predmetov, ki bi jih sicer morali spraviti v kabin</w:t>
      </w:r>
      <w:r w:rsidR="001C143E">
        <w:rPr>
          <w:rFonts w:ascii="Arial" w:eastAsia="Arial" w:hAnsi="Arial" w:cs="Arial"/>
          <w:sz w:val="22"/>
          <w:szCs w:val="22"/>
          <w:lang w:val="sl-SI"/>
        </w:rPr>
        <w:t>i</w:t>
      </w:r>
      <w:r w:rsidR="00DC6815" w:rsidRPr="0022714D">
        <w:rPr>
          <w:rFonts w:ascii="Arial" w:eastAsia="Arial" w:hAnsi="Arial" w:cs="Arial"/>
          <w:sz w:val="22"/>
          <w:szCs w:val="22"/>
          <w:lang w:val="sl-SI"/>
        </w:rPr>
        <w:t xml:space="preserve">: to jim omogoča </w:t>
      </w:r>
      <w:r w:rsidR="00A57A2F" w:rsidRPr="0022714D">
        <w:rPr>
          <w:rFonts w:ascii="Arial" w:eastAsia="Arial" w:hAnsi="Arial" w:cs="Arial"/>
          <w:sz w:val="22"/>
          <w:szCs w:val="22"/>
          <w:lang w:val="sl-SI"/>
        </w:rPr>
        <w:t>sistem</w:t>
      </w:r>
      <w:r w:rsidR="00DC6815" w:rsidRPr="0022714D">
        <w:rPr>
          <w:rFonts w:ascii="Arial" w:eastAsia="Arial" w:hAnsi="Arial" w:cs="Arial"/>
          <w:sz w:val="22"/>
          <w:szCs w:val="22"/>
          <w:lang w:val="sl-SI"/>
        </w:rPr>
        <w:t xml:space="preserve"> </w:t>
      </w:r>
      <w:r w:rsidRPr="0022714D">
        <w:rPr>
          <w:rFonts w:ascii="Arial" w:eastAsia="Arial" w:hAnsi="Arial" w:cs="Arial"/>
          <w:sz w:val="22"/>
          <w:szCs w:val="22"/>
          <w:lang w:val="sl-SI"/>
        </w:rPr>
        <w:t xml:space="preserve">izjemno močnih vzmetnih zatičev, ki </w:t>
      </w:r>
      <w:r w:rsidR="008531D4" w:rsidRPr="0022714D">
        <w:rPr>
          <w:rFonts w:ascii="Arial" w:eastAsia="Arial" w:hAnsi="Arial" w:cs="Arial"/>
          <w:sz w:val="22"/>
          <w:szCs w:val="22"/>
          <w:lang w:val="sl-SI"/>
        </w:rPr>
        <w:t xml:space="preserve">jih </w:t>
      </w:r>
      <w:r w:rsidRPr="0022714D">
        <w:rPr>
          <w:rFonts w:ascii="Arial" w:eastAsia="Arial" w:hAnsi="Arial" w:cs="Arial"/>
          <w:sz w:val="22"/>
          <w:szCs w:val="22"/>
          <w:lang w:val="sl-SI"/>
        </w:rPr>
        <w:t>pritrdijo na vodila, privita na vsak</w:t>
      </w:r>
      <w:r w:rsidR="00CB6347">
        <w:rPr>
          <w:rFonts w:ascii="Arial" w:eastAsia="Arial" w:hAnsi="Arial" w:cs="Arial"/>
          <w:sz w:val="22"/>
          <w:szCs w:val="22"/>
          <w:lang w:val="sl-SI"/>
        </w:rPr>
        <w:t>i</w:t>
      </w:r>
      <w:r w:rsidRPr="0022714D">
        <w:rPr>
          <w:rFonts w:ascii="Arial" w:eastAsia="Arial" w:hAnsi="Arial" w:cs="Arial"/>
          <w:sz w:val="22"/>
          <w:szCs w:val="22"/>
          <w:lang w:val="sl-SI"/>
        </w:rPr>
        <w:t xml:space="preserve"> stran</w:t>
      </w:r>
      <w:r w:rsidR="00CB6347">
        <w:rPr>
          <w:rFonts w:ascii="Arial" w:eastAsia="Arial" w:hAnsi="Arial" w:cs="Arial"/>
          <w:sz w:val="22"/>
          <w:szCs w:val="22"/>
          <w:lang w:val="sl-SI"/>
        </w:rPr>
        <w:t>i</w:t>
      </w:r>
      <w:r w:rsidRPr="0022714D">
        <w:rPr>
          <w:rFonts w:ascii="Arial" w:eastAsia="Arial" w:hAnsi="Arial" w:cs="Arial"/>
          <w:sz w:val="22"/>
          <w:szCs w:val="22"/>
          <w:lang w:val="sl-SI"/>
        </w:rPr>
        <w:t xml:space="preserve"> tovornega prostora. </w:t>
      </w:r>
      <w:r w:rsidR="00300AA3" w:rsidRPr="0022714D">
        <w:rPr>
          <w:rFonts w:ascii="Arial" w:eastAsia="Arial" w:hAnsi="Arial" w:cs="Arial"/>
          <w:sz w:val="22"/>
          <w:szCs w:val="22"/>
          <w:lang w:val="sl-SI"/>
        </w:rPr>
        <w:t>Zadnja v</w:t>
      </w:r>
      <w:r w:rsidRPr="0022714D">
        <w:rPr>
          <w:rFonts w:ascii="Arial" w:eastAsia="Arial" w:hAnsi="Arial" w:cs="Arial"/>
          <w:sz w:val="22"/>
          <w:szCs w:val="22"/>
          <w:lang w:val="sl-SI"/>
        </w:rPr>
        <w:t xml:space="preserve">rata </w:t>
      </w:r>
      <w:r w:rsidR="00300AA3" w:rsidRPr="0022714D">
        <w:rPr>
          <w:rFonts w:ascii="Arial" w:eastAsia="Arial" w:hAnsi="Arial" w:cs="Arial"/>
          <w:sz w:val="22"/>
          <w:szCs w:val="22"/>
          <w:lang w:val="sl-SI"/>
        </w:rPr>
        <w:t xml:space="preserve">kesona </w:t>
      </w:r>
      <w:r w:rsidRPr="0022714D">
        <w:rPr>
          <w:rFonts w:ascii="Arial" w:eastAsia="Arial" w:hAnsi="Arial" w:cs="Arial"/>
          <w:sz w:val="22"/>
          <w:szCs w:val="22"/>
          <w:lang w:val="sl-SI"/>
        </w:rPr>
        <w:t>lahko služijo tudi kot mobilna delovna miza z vgrajenim ravnilom in žepi za objemke</w:t>
      </w:r>
      <w:r w:rsidR="00920F60" w:rsidRPr="0022714D">
        <w:rPr>
          <w:rFonts w:ascii="Arial" w:eastAsia="Arial" w:hAnsi="Arial" w:cs="Arial"/>
          <w:sz w:val="22"/>
          <w:szCs w:val="22"/>
          <w:lang w:val="sl-SI"/>
        </w:rPr>
        <w:t xml:space="preserve">, ki uporabniku omogočajo </w:t>
      </w:r>
      <w:r w:rsidRPr="0022714D">
        <w:rPr>
          <w:rFonts w:ascii="Arial" w:eastAsia="Arial" w:hAnsi="Arial" w:cs="Arial"/>
          <w:sz w:val="22"/>
          <w:szCs w:val="22"/>
          <w:lang w:val="sl-SI"/>
        </w:rPr>
        <w:t xml:space="preserve">merjenje, </w:t>
      </w:r>
      <w:r w:rsidR="00FE31F9" w:rsidRPr="0022714D">
        <w:rPr>
          <w:rFonts w:ascii="Arial" w:eastAsia="Arial" w:hAnsi="Arial" w:cs="Arial"/>
          <w:sz w:val="22"/>
          <w:szCs w:val="22"/>
          <w:lang w:val="sl-SI"/>
        </w:rPr>
        <w:t xml:space="preserve">pritrditev </w:t>
      </w:r>
      <w:r w:rsidRPr="0022714D">
        <w:rPr>
          <w:rFonts w:ascii="Arial" w:eastAsia="Arial" w:hAnsi="Arial" w:cs="Arial"/>
          <w:sz w:val="22"/>
          <w:szCs w:val="22"/>
          <w:lang w:val="sl-SI"/>
        </w:rPr>
        <w:t>in rezanje gradbenih materialov</w:t>
      </w:r>
      <w:r w:rsidR="008B2E65" w:rsidRPr="0022714D">
        <w:rPr>
          <w:rFonts w:ascii="Arial" w:eastAsia="Arial" w:hAnsi="Arial" w:cs="Arial"/>
          <w:sz w:val="22"/>
          <w:szCs w:val="22"/>
          <w:lang w:val="sl-SI"/>
        </w:rPr>
        <w:t>.</w:t>
      </w:r>
    </w:p>
    <w:p w14:paraId="7D2CFDC4"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42104C74" w14:textId="55C5BDAE" w:rsidR="008B2E65" w:rsidRPr="0022714D" w:rsidRDefault="00920F60"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Zunanja osvetlitev </w:t>
      </w:r>
      <w:r w:rsidRPr="0022714D">
        <w:rPr>
          <w:rFonts w:ascii="Arial" w:eastAsia="Arial" w:hAnsi="Arial" w:cs="Arial"/>
          <w:sz w:val="22"/>
          <w:szCs w:val="22"/>
          <w:lang w:val="sl-SI"/>
        </w:rPr>
        <w:t>–</w:t>
      </w:r>
      <w:r w:rsidRPr="0022714D">
        <w:rPr>
          <w:rFonts w:ascii="Arial" w:eastAsia="Arial" w:hAnsi="Arial" w:cs="Arial"/>
          <w:sz w:val="22"/>
          <w:szCs w:val="22"/>
          <w:lang w:val="sl-SI"/>
        </w:rPr>
        <w:t xml:space="preserve"> upravlja</w:t>
      </w:r>
      <w:r w:rsidRPr="0022714D">
        <w:rPr>
          <w:rFonts w:ascii="Arial" w:eastAsia="Arial" w:hAnsi="Arial" w:cs="Arial"/>
          <w:sz w:val="22"/>
          <w:szCs w:val="22"/>
          <w:lang w:val="sl-SI"/>
        </w:rPr>
        <w:t xml:space="preserve">ti jo je možno </w:t>
      </w:r>
      <w:r w:rsidRPr="0022714D">
        <w:rPr>
          <w:rFonts w:ascii="Arial" w:eastAsia="Arial" w:hAnsi="Arial" w:cs="Arial"/>
          <w:sz w:val="22"/>
          <w:szCs w:val="22"/>
          <w:lang w:val="sl-SI"/>
        </w:rPr>
        <w:t xml:space="preserve">prek zaslona SYNC™ v kabini ali aplikacije FordPass – zagotavlja 360-stopinjsko osvetlitev okoli </w:t>
      </w:r>
      <w:r w:rsidR="00221536" w:rsidRPr="0022714D">
        <w:rPr>
          <w:rFonts w:ascii="Arial" w:eastAsia="Arial" w:hAnsi="Arial" w:cs="Arial"/>
          <w:sz w:val="22"/>
          <w:szCs w:val="22"/>
          <w:lang w:val="sl-SI"/>
        </w:rPr>
        <w:t>vozila</w:t>
      </w:r>
      <w:r w:rsidRPr="0022714D">
        <w:rPr>
          <w:rFonts w:ascii="Arial" w:eastAsia="Arial" w:hAnsi="Arial" w:cs="Arial"/>
          <w:sz w:val="22"/>
          <w:szCs w:val="22"/>
          <w:lang w:val="sl-SI"/>
        </w:rPr>
        <w:t>, kar strankam omogoča boljšo vidljivost. Osvetlitev tovornega prostora je na voljo pod lev</w:t>
      </w:r>
      <w:r w:rsidR="00D32426" w:rsidRPr="0022714D">
        <w:rPr>
          <w:rFonts w:ascii="Arial" w:eastAsia="Arial" w:hAnsi="Arial" w:cs="Arial"/>
          <w:sz w:val="22"/>
          <w:szCs w:val="22"/>
          <w:lang w:val="sl-SI"/>
        </w:rPr>
        <w:t>im in desnim vodilom ter</w:t>
      </w:r>
      <w:r w:rsidRPr="0022714D">
        <w:rPr>
          <w:rFonts w:ascii="Arial" w:eastAsia="Arial" w:hAnsi="Arial" w:cs="Arial"/>
          <w:sz w:val="22"/>
          <w:szCs w:val="22"/>
          <w:lang w:val="sl-SI"/>
        </w:rPr>
        <w:t xml:space="preserve"> zagotavlja veliko svetlobe za dokončanje del</w:t>
      </w:r>
      <w:r w:rsidR="00DD121A" w:rsidRPr="0022714D">
        <w:rPr>
          <w:rFonts w:ascii="Arial" w:eastAsia="Arial" w:hAnsi="Arial" w:cs="Arial"/>
          <w:sz w:val="22"/>
          <w:szCs w:val="22"/>
          <w:lang w:val="sl-SI"/>
        </w:rPr>
        <w:t>, ko se zmrači,</w:t>
      </w:r>
      <w:r w:rsidRPr="0022714D">
        <w:rPr>
          <w:rFonts w:ascii="Arial" w:eastAsia="Arial" w:hAnsi="Arial" w:cs="Arial"/>
          <w:sz w:val="22"/>
          <w:szCs w:val="22"/>
          <w:lang w:val="sl-SI"/>
        </w:rPr>
        <w:t xml:space="preserve"> ali iskanje stvari </w:t>
      </w:r>
      <w:r w:rsidR="00DD121A" w:rsidRPr="0022714D">
        <w:rPr>
          <w:rFonts w:ascii="Arial" w:eastAsia="Arial" w:hAnsi="Arial" w:cs="Arial"/>
          <w:sz w:val="22"/>
          <w:szCs w:val="22"/>
          <w:lang w:val="sl-SI"/>
        </w:rPr>
        <w:t xml:space="preserve">na kesonu </w:t>
      </w:r>
      <w:r w:rsidRPr="0022714D">
        <w:rPr>
          <w:rFonts w:ascii="Arial" w:eastAsia="Arial" w:hAnsi="Arial" w:cs="Arial"/>
          <w:sz w:val="22"/>
          <w:szCs w:val="22"/>
          <w:lang w:val="sl-SI"/>
        </w:rPr>
        <w:t>ponoči</w:t>
      </w:r>
      <w:r w:rsidR="008B2E65" w:rsidRPr="0022714D">
        <w:rPr>
          <w:rFonts w:ascii="Arial" w:eastAsia="Arial" w:hAnsi="Arial" w:cs="Arial"/>
          <w:sz w:val="22"/>
          <w:szCs w:val="22"/>
          <w:lang w:val="sl-SI"/>
        </w:rPr>
        <w:t>.</w:t>
      </w:r>
    </w:p>
    <w:p w14:paraId="0651C88C"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A876480" w14:textId="441CC658" w:rsidR="008B2E65" w:rsidRPr="0022714D" w:rsidRDefault="00A24D3E" w:rsidP="00FB2454">
      <w:pPr>
        <w:pStyle w:val="Telobesedila"/>
        <w:widowControl w:val="0"/>
        <w:autoSpaceDE w:val="0"/>
        <w:autoSpaceDN w:val="0"/>
        <w:spacing w:after="0"/>
        <w:rPr>
          <w:rFonts w:ascii="Arial" w:eastAsia="Arial" w:hAnsi="Arial" w:cs="Arial"/>
          <w:b/>
          <w:bCs/>
          <w:sz w:val="22"/>
          <w:szCs w:val="22"/>
          <w:lang w:val="sl-SI"/>
        </w:rPr>
      </w:pPr>
      <w:r w:rsidRPr="0022714D">
        <w:rPr>
          <w:rFonts w:ascii="Arial" w:eastAsia="Arial" w:hAnsi="Arial" w:cs="Arial"/>
          <w:b/>
          <w:bCs/>
          <w:sz w:val="22"/>
          <w:szCs w:val="22"/>
          <w:lang w:val="sl-SI"/>
        </w:rPr>
        <w:t>Dodatna oprema, ki vam pomaga pri prilagajanju</w:t>
      </w:r>
    </w:p>
    <w:p w14:paraId="07273A7A"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06FB01BD" w14:textId="47FF13FA" w:rsidR="008B2E65" w:rsidRPr="0022714D" w:rsidRDefault="00A24D3E"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t xml:space="preserve">Kupci v Evropi bodo lahko </w:t>
      </w:r>
      <w:r w:rsidR="00E3689B" w:rsidRPr="0022714D">
        <w:rPr>
          <w:rFonts w:ascii="Arial" w:eastAsia="Arial" w:hAnsi="Arial" w:cs="Arial"/>
          <w:sz w:val="22"/>
          <w:szCs w:val="22"/>
          <w:lang w:val="sl-SI"/>
        </w:rPr>
        <w:t>že o</w:t>
      </w:r>
      <w:r w:rsidR="0022714D" w:rsidRPr="0022714D">
        <w:rPr>
          <w:rFonts w:ascii="Arial" w:eastAsia="Arial" w:hAnsi="Arial" w:cs="Arial"/>
          <w:sz w:val="22"/>
          <w:szCs w:val="22"/>
          <w:lang w:val="sl-SI"/>
        </w:rPr>
        <w:t>d</w:t>
      </w:r>
      <w:r w:rsidR="00E3689B" w:rsidRPr="0022714D">
        <w:rPr>
          <w:rFonts w:ascii="Arial" w:eastAsia="Arial" w:hAnsi="Arial" w:cs="Arial"/>
          <w:sz w:val="22"/>
          <w:szCs w:val="22"/>
          <w:lang w:val="sl-SI"/>
        </w:rPr>
        <w:t xml:space="preserve"> </w:t>
      </w:r>
      <w:r w:rsidRPr="0022714D">
        <w:rPr>
          <w:rFonts w:ascii="Arial" w:eastAsia="Arial" w:hAnsi="Arial" w:cs="Arial"/>
          <w:sz w:val="22"/>
          <w:szCs w:val="22"/>
          <w:lang w:val="sl-SI"/>
        </w:rPr>
        <w:t>začetk</w:t>
      </w:r>
      <w:r w:rsidR="0022714D" w:rsidRPr="0022714D">
        <w:rPr>
          <w:rFonts w:ascii="Arial" w:eastAsia="Arial" w:hAnsi="Arial" w:cs="Arial"/>
          <w:sz w:val="22"/>
          <w:szCs w:val="22"/>
          <w:lang w:val="sl-SI"/>
        </w:rPr>
        <w:t>a</w:t>
      </w:r>
      <w:r w:rsidRPr="0022714D">
        <w:rPr>
          <w:rFonts w:ascii="Arial" w:eastAsia="Arial" w:hAnsi="Arial" w:cs="Arial"/>
          <w:sz w:val="22"/>
          <w:szCs w:val="22"/>
          <w:lang w:val="sl-SI"/>
        </w:rPr>
        <w:t xml:space="preserve"> prodaje </w:t>
      </w:r>
      <w:r w:rsidR="0022714D" w:rsidRPr="0022714D">
        <w:rPr>
          <w:rFonts w:ascii="Arial" w:eastAsia="Arial" w:hAnsi="Arial" w:cs="Arial"/>
          <w:sz w:val="22"/>
          <w:szCs w:val="22"/>
          <w:lang w:val="sl-SI"/>
        </w:rPr>
        <w:t xml:space="preserve">svojega novega </w:t>
      </w:r>
      <w:r w:rsidRPr="0022714D">
        <w:rPr>
          <w:rFonts w:ascii="Arial" w:eastAsia="Arial" w:hAnsi="Arial" w:cs="Arial"/>
          <w:sz w:val="22"/>
          <w:szCs w:val="22"/>
          <w:lang w:val="sl-SI"/>
        </w:rPr>
        <w:t xml:space="preserve">Rangerja </w:t>
      </w:r>
      <w:r w:rsidR="00436755" w:rsidRPr="0022714D">
        <w:rPr>
          <w:rFonts w:ascii="Arial" w:eastAsia="Arial" w:hAnsi="Arial" w:cs="Arial"/>
          <w:sz w:val="22"/>
          <w:szCs w:val="22"/>
          <w:lang w:val="sl-SI"/>
        </w:rPr>
        <w:t xml:space="preserve">prilagodili </w:t>
      </w:r>
      <w:r w:rsidRPr="0022714D">
        <w:rPr>
          <w:rFonts w:ascii="Arial" w:eastAsia="Arial" w:hAnsi="Arial" w:cs="Arial"/>
          <w:sz w:val="22"/>
          <w:szCs w:val="22"/>
          <w:lang w:val="sl-SI"/>
        </w:rPr>
        <w:t xml:space="preserve">z več kot 150 tovarniško podprtimi dodatki za delo, </w:t>
      </w:r>
      <w:r w:rsidR="00436755" w:rsidRPr="0022714D">
        <w:rPr>
          <w:rFonts w:ascii="Arial" w:eastAsia="Arial" w:hAnsi="Arial" w:cs="Arial"/>
          <w:sz w:val="22"/>
          <w:szCs w:val="22"/>
          <w:lang w:val="sl-SI"/>
        </w:rPr>
        <w:t xml:space="preserve">mestno </w:t>
      </w:r>
      <w:r w:rsidR="00453BF2" w:rsidRPr="0022714D">
        <w:rPr>
          <w:rFonts w:ascii="Arial" w:eastAsia="Arial" w:hAnsi="Arial" w:cs="Arial"/>
          <w:sz w:val="22"/>
          <w:szCs w:val="22"/>
          <w:lang w:val="sl-SI"/>
        </w:rPr>
        <w:t xml:space="preserve">uporabo </w:t>
      </w:r>
      <w:r w:rsidRPr="0022714D">
        <w:rPr>
          <w:rFonts w:ascii="Arial" w:eastAsia="Arial" w:hAnsi="Arial" w:cs="Arial"/>
          <w:sz w:val="22"/>
          <w:szCs w:val="22"/>
          <w:lang w:val="sl-SI"/>
        </w:rPr>
        <w:t>in pustolovščine. Med</w:t>
      </w:r>
      <w:r w:rsidR="00D431AF" w:rsidRPr="0022714D">
        <w:rPr>
          <w:rFonts w:ascii="Arial" w:eastAsia="Arial" w:hAnsi="Arial" w:cs="Arial"/>
          <w:sz w:val="22"/>
          <w:szCs w:val="22"/>
          <w:lang w:val="sl-SI"/>
        </w:rPr>
        <w:t>nje</w:t>
      </w:r>
      <w:r w:rsidRPr="0022714D">
        <w:rPr>
          <w:rFonts w:ascii="Arial" w:eastAsia="Arial" w:hAnsi="Arial" w:cs="Arial"/>
          <w:sz w:val="22"/>
          <w:szCs w:val="22"/>
          <w:lang w:val="sl-SI"/>
        </w:rPr>
        <w:t xml:space="preserve"> </w:t>
      </w:r>
      <w:r w:rsidR="00D431AF" w:rsidRPr="0022714D">
        <w:rPr>
          <w:rFonts w:ascii="Arial" w:eastAsia="Arial" w:hAnsi="Arial" w:cs="Arial"/>
          <w:sz w:val="22"/>
          <w:szCs w:val="22"/>
          <w:lang w:val="sl-SI"/>
        </w:rPr>
        <w:t xml:space="preserve">sodijo tudi </w:t>
      </w:r>
      <w:r w:rsidRPr="0022714D">
        <w:rPr>
          <w:rFonts w:ascii="Arial" w:eastAsia="Arial" w:hAnsi="Arial" w:cs="Arial"/>
          <w:sz w:val="22"/>
          <w:szCs w:val="22"/>
          <w:lang w:val="sl-SI"/>
        </w:rPr>
        <w:t xml:space="preserve">dodatki, razviti v sodelovanju s svetovno terensko </w:t>
      </w:r>
      <w:r w:rsidR="00D431AF" w:rsidRPr="0022714D">
        <w:rPr>
          <w:rFonts w:ascii="Arial" w:eastAsia="Arial" w:hAnsi="Arial" w:cs="Arial"/>
          <w:sz w:val="22"/>
          <w:szCs w:val="22"/>
          <w:lang w:val="sl-SI"/>
        </w:rPr>
        <w:t>legendo</w:t>
      </w:r>
      <w:r w:rsidRPr="0022714D">
        <w:rPr>
          <w:rFonts w:ascii="Arial" w:eastAsia="Arial" w:hAnsi="Arial" w:cs="Arial"/>
          <w:sz w:val="22"/>
          <w:szCs w:val="22"/>
          <w:lang w:val="sl-SI"/>
        </w:rPr>
        <w:t>, podjetjem ARB 4x4</w:t>
      </w:r>
      <w:r w:rsidR="008B2E65" w:rsidRPr="0022714D">
        <w:rPr>
          <w:rFonts w:ascii="Arial" w:eastAsia="Arial" w:hAnsi="Arial" w:cs="Arial"/>
          <w:sz w:val="22"/>
          <w:szCs w:val="22"/>
          <w:lang w:val="sl-SI"/>
        </w:rPr>
        <w:t>.</w:t>
      </w:r>
    </w:p>
    <w:p w14:paraId="667E519A" w14:textId="77777777" w:rsidR="008B2E65" w:rsidRPr="0022714D" w:rsidRDefault="008B2E65" w:rsidP="00FB2454">
      <w:pPr>
        <w:pStyle w:val="Telobesedila"/>
        <w:widowControl w:val="0"/>
        <w:autoSpaceDE w:val="0"/>
        <w:autoSpaceDN w:val="0"/>
        <w:spacing w:after="0"/>
        <w:rPr>
          <w:rFonts w:ascii="Arial" w:eastAsia="Arial" w:hAnsi="Arial" w:cs="Arial"/>
          <w:sz w:val="22"/>
          <w:szCs w:val="22"/>
          <w:lang w:val="sl-SI"/>
        </w:rPr>
      </w:pPr>
    </w:p>
    <w:p w14:paraId="170D65A7" w14:textId="2F844D0F" w:rsidR="008B2E65" w:rsidRPr="0022714D" w:rsidRDefault="005A12D7" w:rsidP="00FB2454">
      <w:pPr>
        <w:pStyle w:val="Telobesedila"/>
        <w:widowControl w:val="0"/>
        <w:autoSpaceDE w:val="0"/>
        <w:autoSpaceDN w:val="0"/>
        <w:spacing w:after="0"/>
        <w:rPr>
          <w:rFonts w:ascii="Arial" w:eastAsia="Arial" w:hAnsi="Arial" w:cs="Arial"/>
          <w:sz w:val="22"/>
          <w:szCs w:val="22"/>
          <w:lang w:val="sl-SI"/>
        </w:rPr>
      </w:pPr>
      <w:r w:rsidRPr="0022714D">
        <w:rPr>
          <w:rFonts w:ascii="Arial" w:eastAsia="Arial" w:hAnsi="Arial" w:cs="Arial"/>
          <w:sz w:val="22"/>
          <w:szCs w:val="22"/>
          <w:lang w:val="sl-SI"/>
        </w:rPr>
        <w:lastRenderedPageBreak/>
        <w:t>Naslednjo generacijo Rangerja bodo od leta 2022 izdelovali v Fordovih tovarnah na Tajskem in v Južni Afriki, drugi trgi pa bodo objavljeni pozneje</w:t>
      </w:r>
      <w:r w:rsidR="008B2E65" w:rsidRPr="0022714D">
        <w:rPr>
          <w:rFonts w:ascii="Arial" w:eastAsia="Arial" w:hAnsi="Arial" w:cs="Arial"/>
          <w:sz w:val="22"/>
          <w:szCs w:val="22"/>
          <w:lang w:val="sl-SI"/>
        </w:rPr>
        <w:t>.</w:t>
      </w:r>
    </w:p>
    <w:p w14:paraId="35513175" w14:textId="77777777" w:rsidR="002565F8" w:rsidRPr="0022714D" w:rsidRDefault="002565F8" w:rsidP="00FB2454">
      <w:pPr>
        <w:pStyle w:val="Telobesedila"/>
        <w:spacing w:before="8"/>
        <w:rPr>
          <w:sz w:val="21"/>
          <w:lang w:val="sl-SI"/>
        </w:rPr>
      </w:pPr>
    </w:p>
    <w:p w14:paraId="016E39D9" w14:textId="77777777" w:rsidR="008C1535" w:rsidRPr="0022714D" w:rsidRDefault="002565F8" w:rsidP="00FB2454">
      <w:pPr>
        <w:jc w:val="center"/>
        <w:rPr>
          <w:rFonts w:ascii="Calibri"/>
          <w:i/>
          <w:sz w:val="22"/>
          <w:szCs w:val="22"/>
          <w:lang w:val="sl-SI"/>
        </w:rPr>
      </w:pPr>
      <w:r w:rsidRPr="0022714D">
        <w:rPr>
          <w:rFonts w:ascii="Calibri"/>
          <w:i/>
          <w:sz w:val="22"/>
          <w:szCs w:val="22"/>
          <w:lang w:val="sl-SI"/>
        </w:rPr>
        <w:t># # #</w:t>
      </w:r>
    </w:p>
    <w:p w14:paraId="529F4B88" w14:textId="7CADD9E6" w:rsidR="002565F8" w:rsidRPr="0022714D" w:rsidRDefault="002565F8" w:rsidP="00FB2454">
      <w:pPr>
        <w:jc w:val="center"/>
        <w:rPr>
          <w:rFonts w:ascii="Calibri"/>
          <w:i/>
          <w:lang w:val="sl-SI"/>
        </w:rPr>
      </w:pPr>
    </w:p>
    <w:p w14:paraId="2882080B" w14:textId="46E3F515" w:rsidR="008B2E65" w:rsidRPr="0022714D" w:rsidRDefault="008B2E65" w:rsidP="00FB2454">
      <w:pPr>
        <w:rPr>
          <w:rFonts w:ascii="Arial" w:hAnsi="Arial" w:cs="Arial"/>
          <w:lang w:val="sl-SI"/>
        </w:rPr>
      </w:pPr>
      <w:r w:rsidRPr="0022714D">
        <w:rPr>
          <w:rFonts w:ascii="Arial" w:hAnsi="Arial" w:cs="Arial"/>
          <w:vertAlign w:val="superscript"/>
          <w:lang w:val="sl-SI"/>
        </w:rPr>
        <w:t>1</w:t>
      </w:r>
      <w:r w:rsidRPr="0022714D">
        <w:rPr>
          <w:rFonts w:ascii="Arial" w:hAnsi="Arial" w:cs="Arial"/>
          <w:lang w:val="sl-SI"/>
        </w:rPr>
        <w:t xml:space="preserve"> </w:t>
      </w:r>
      <w:r w:rsidR="009C276E" w:rsidRPr="0022714D">
        <w:rPr>
          <w:rFonts w:ascii="Arial" w:hAnsi="Arial" w:cs="Arial"/>
          <w:lang w:val="sl-SI"/>
        </w:rPr>
        <w:t>Uradno homologirani podatki o porabi goriva in emisijah CO</w:t>
      </w:r>
      <w:r w:rsidR="009C276E" w:rsidRPr="0022714D">
        <w:rPr>
          <w:rFonts w:ascii="Arial" w:hAnsi="Arial" w:cs="Arial"/>
          <w:vertAlign w:val="subscript"/>
          <w:lang w:val="sl-SI"/>
        </w:rPr>
        <w:t>2</w:t>
      </w:r>
      <w:r w:rsidR="009C276E" w:rsidRPr="0022714D">
        <w:rPr>
          <w:rFonts w:ascii="Arial" w:hAnsi="Arial" w:cs="Arial"/>
          <w:lang w:val="sl-SI"/>
        </w:rPr>
        <w:t xml:space="preserve"> bodo objavljeni pred začetkom prodaje.</w:t>
      </w:r>
      <w:r w:rsidRPr="0022714D">
        <w:rPr>
          <w:rFonts w:ascii="Arial" w:hAnsi="Arial" w:cs="Arial"/>
          <w:lang w:val="sl-SI"/>
        </w:rPr>
        <w:t xml:space="preserve"> </w:t>
      </w:r>
      <w:r w:rsidR="001A0A99" w:rsidRPr="0022714D">
        <w:rPr>
          <w:rFonts w:ascii="Arial" w:hAnsi="Arial" w:cs="Arial"/>
          <w:lang w:val="sl-SI"/>
        </w:rPr>
        <w:t>Navedena poraba goriva/energije, emisije CO</w:t>
      </w:r>
      <w:r w:rsidR="001A0A99" w:rsidRPr="0022714D">
        <w:rPr>
          <w:rFonts w:ascii="Arial" w:hAnsi="Arial" w:cs="Arial"/>
          <w:vertAlign w:val="subscript"/>
          <w:lang w:val="sl-SI"/>
        </w:rPr>
        <w:t>2</w:t>
      </w:r>
      <w:r w:rsidR="001A0A99" w:rsidRPr="0022714D">
        <w:rPr>
          <w:rFonts w:ascii="Arial" w:hAnsi="Arial" w:cs="Arial"/>
          <w:lang w:val="sl-SI"/>
        </w:rPr>
        <w:t xml:space="preserve"> in doseg z električnim pogonom po WLTP so do</w:t>
      </w:r>
      <w:r w:rsidR="001452CC" w:rsidRPr="0022714D">
        <w:rPr>
          <w:rFonts w:ascii="Arial" w:hAnsi="Arial" w:cs="Arial"/>
          <w:lang w:val="sl-SI"/>
        </w:rPr>
        <w:t>l</w:t>
      </w:r>
      <w:r w:rsidR="001A0A99" w:rsidRPr="0022714D">
        <w:rPr>
          <w:rFonts w:ascii="Arial" w:hAnsi="Arial" w:cs="Arial"/>
          <w:lang w:val="sl-SI"/>
        </w:rPr>
        <w:t>očeni v skladu s tehničnimi zahtevami in specifikacijami zadnje različice Evropskih uredb (ES) 715/2007 in (EU) 2017/1151. Uporabljeni standardni preskusni postopki omogočajo primerjavo med različnimi tipi vozil in različnimi proizvajalci.</w:t>
      </w:r>
    </w:p>
    <w:p w14:paraId="1F7B564E" w14:textId="77777777" w:rsidR="008B2E65" w:rsidRPr="0022714D" w:rsidRDefault="008B2E65" w:rsidP="00FB2454">
      <w:pPr>
        <w:rPr>
          <w:rFonts w:ascii="Arial" w:hAnsi="Arial" w:cs="Arial"/>
          <w:lang w:val="sl-SI"/>
        </w:rPr>
      </w:pPr>
    </w:p>
    <w:p w14:paraId="59AAACAD" w14:textId="168AB027" w:rsidR="008B2E65" w:rsidRPr="0022714D" w:rsidRDefault="008B2E65" w:rsidP="00FB2454">
      <w:pPr>
        <w:rPr>
          <w:rFonts w:ascii="Arial" w:hAnsi="Arial" w:cs="Arial"/>
          <w:lang w:val="sl-SI"/>
        </w:rPr>
      </w:pPr>
      <w:r w:rsidRPr="0022714D">
        <w:rPr>
          <w:rFonts w:ascii="Arial" w:hAnsi="Arial" w:cs="Arial"/>
          <w:vertAlign w:val="superscript"/>
          <w:lang w:val="sl-SI"/>
        </w:rPr>
        <w:t>2</w:t>
      </w:r>
      <w:r w:rsidRPr="0022714D">
        <w:rPr>
          <w:rFonts w:ascii="Arial" w:hAnsi="Arial" w:cs="Arial"/>
          <w:lang w:val="sl-SI"/>
        </w:rPr>
        <w:t xml:space="preserve"> </w:t>
      </w:r>
      <w:r w:rsidR="009509A3" w:rsidRPr="0022714D">
        <w:rPr>
          <w:rFonts w:ascii="Arial" w:hAnsi="Arial" w:cs="Arial"/>
          <w:lang w:val="sl-SI"/>
        </w:rPr>
        <w:t xml:space="preserve">Ford </w:t>
      </w:r>
      <w:r w:rsidR="00BE3923" w:rsidRPr="0022714D">
        <w:rPr>
          <w:rFonts w:ascii="Arial" w:hAnsi="Arial" w:cs="Arial"/>
          <w:lang w:val="sl-SI"/>
        </w:rPr>
        <w:t xml:space="preserve">Evropa </w:t>
      </w:r>
      <w:r w:rsidR="009509A3" w:rsidRPr="0022714D">
        <w:rPr>
          <w:rFonts w:ascii="Arial" w:hAnsi="Arial" w:cs="Arial"/>
          <w:lang w:val="sl-SI"/>
        </w:rPr>
        <w:t xml:space="preserve">poroča o prodaji vozil na 20 evropskih tradicionalnih trgih, v katere so vključene naslednje države: </w:t>
      </w:r>
      <w:r w:rsidR="009509A3" w:rsidRPr="0022714D">
        <w:rPr>
          <w:rFonts w:ascii="Arial" w:hAnsi="Arial" w:cs="Arial"/>
          <w:szCs w:val="20"/>
          <w:lang w:val="sl-SI"/>
        </w:rPr>
        <w:t>Avstrija, Belgija, Češka republika, Danska, Finska, Francija, Grčija, Irska, Italija, Madžarska, Nemčija, Nizozemska, Norveška, Poljska, Portugalska, Romunija, Španija, Švedska, Švica in Velika Britanija.</w:t>
      </w:r>
    </w:p>
    <w:p w14:paraId="03AF477C" w14:textId="77777777" w:rsidR="008B2E65" w:rsidRPr="0022714D" w:rsidRDefault="008B2E65" w:rsidP="00FB2454">
      <w:pPr>
        <w:rPr>
          <w:rFonts w:ascii="Arial" w:hAnsi="Arial" w:cs="Arial"/>
          <w:lang w:val="sl-SI"/>
        </w:rPr>
      </w:pPr>
    </w:p>
    <w:p w14:paraId="78D75177" w14:textId="77777777" w:rsidR="00047C4F" w:rsidRPr="0022714D" w:rsidRDefault="00047C4F" w:rsidP="00047C4F">
      <w:pPr>
        <w:autoSpaceDE w:val="0"/>
        <w:autoSpaceDN w:val="0"/>
        <w:adjustRightInd w:val="0"/>
        <w:rPr>
          <w:rFonts w:ascii="Arial" w:hAnsi="Arial" w:cs="Arial"/>
          <w:lang w:val="sl-SI"/>
        </w:rPr>
      </w:pPr>
      <w:r w:rsidRPr="0022714D">
        <w:rPr>
          <w:rFonts w:ascii="Arial" w:hAnsi="Arial" w:cs="Arial"/>
          <w:vertAlign w:val="superscript"/>
          <w:lang w:val="sl-SI"/>
        </w:rPr>
        <w:t xml:space="preserve">3 </w:t>
      </w:r>
      <w:r w:rsidRPr="0022714D">
        <w:rPr>
          <w:rFonts w:ascii="Arial" w:hAnsi="Arial" w:cs="Arial"/>
          <w:szCs w:val="20"/>
          <w:lang w:val="sl-SI"/>
        </w:rPr>
        <w:t>Ne dopustite motenj med vožnjo! Če je le možno, uporabite glasovno upravljanje in med vožnjo ne uporabljajte ročnih naprav.</w:t>
      </w:r>
      <w:r w:rsidRPr="0022714D">
        <w:rPr>
          <w:rFonts w:ascii="Arial" w:hAnsi="Arial" w:cs="Arial"/>
          <w:szCs w:val="20"/>
          <w:shd w:val="clear" w:color="auto" w:fill="FFFFFF"/>
          <w:lang w:val="sl-SI"/>
        </w:rPr>
        <w:t xml:space="preserve"> </w:t>
      </w:r>
      <w:r w:rsidRPr="0022714D">
        <w:rPr>
          <w:rFonts w:ascii="Arial" w:hAnsi="Arial" w:cs="Arial"/>
          <w:szCs w:val="20"/>
          <w:lang w:val="sl-SI"/>
        </w:rPr>
        <w:t>Ko je izbrana prestava za vožnjo, so lahko nekatere možnosti blokirane. Nekatere funkcije niso združljive z vsemi telefoni.</w:t>
      </w:r>
    </w:p>
    <w:p w14:paraId="61965210" w14:textId="77777777" w:rsidR="008B2E65" w:rsidRPr="0022714D" w:rsidRDefault="008B2E65" w:rsidP="00FB2454">
      <w:pPr>
        <w:rPr>
          <w:rFonts w:ascii="Arial" w:hAnsi="Arial" w:cs="Arial"/>
          <w:lang w:val="sl-SI"/>
        </w:rPr>
      </w:pPr>
    </w:p>
    <w:p w14:paraId="5ED71617" w14:textId="541BBA40" w:rsidR="008B2E65" w:rsidRPr="0022714D" w:rsidRDefault="008B2E65" w:rsidP="00FB2454">
      <w:pPr>
        <w:rPr>
          <w:rFonts w:ascii="Arial" w:hAnsi="Arial" w:cs="Arial"/>
          <w:lang w:val="sl-SI"/>
        </w:rPr>
      </w:pPr>
      <w:r w:rsidRPr="0022714D">
        <w:rPr>
          <w:rFonts w:ascii="Arial" w:hAnsi="Arial" w:cs="Arial"/>
          <w:vertAlign w:val="superscript"/>
          <w:lang w:val="sl-SI"/>
        </w:rPr>
        <w:t>4</w:t>
      </w:r>
      <w:r w:rsidRPr="0022714D">
        <w:rPr>
          <w:rFonts w:ascii="Arial" w:hAnsi="Arial" w:cs="Arial"/>
          <w:lang w:val="sl-SI"/>
        </w:rPr>
        <w:t xml:space="preserve"> </w:t>
      </w:r>
      <w:r w:rsidR="0063005A" w:rsidRPr="0022714D">
        <w:rPr>
          <w:rStyle w:val="normaltextrun"/>
          <w:rFonts w:ascii="Arial" w:hAnsi="Arial" w:cs="Arial"/>
          <w:color w:val="000000"/>
          <w:szCs w:val="20"/>
          <w:shd w:val="clear" w:color="auto" w:fill="FFFFFF"/>
          <w:lang w:val="sl-SI"/>
        </w:rPr>
        <w:t>Za funkcije daljinskega upravljanja morajo biti na voljo modem FordPass Connect</w:t>
      </w:r>
      <w:r w:rsidR="005568C1"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(za doplačilo z izbranimi različicami vozil),</w:t>
      </w:r>
      <w:r w:rsidR="00155AF4"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aplikacija</w:t>
      </w:r>
      <w:r w:rsidR="00155AF4"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Ford Pass</w:t>
      </w:r>
      <w:r w:rsidR="00155AF4"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in povezane storitve (za podrobnosti glejte določila in pogoje FordPass).</w:t>
      </w:r>
      <w:r w:rsidR="00155AF4"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 xml:space="preserve">Povezane storitve in funkcije so odvisne od razpoložljivosti </w:t>
      </w:r>
      <w:r w:rsidR="00672E20" w:rsidRPr="0022714D">
        <w:rPr>
          <w:rStyle w:val="normaltextrun"/>
          <w:rFonts w:ascii="Arial" w:hAnsi="Arial" w:cs="Arial"/>
          <w:color w:val="000000"/>
          <w:szCs w:val="20"/>
          <w:shd w:val="clear" w:color="auto" w:fill="FFFFFF"/>
          <w:lang w:val="sl-SI"/>
        </w:rPr>
        <w:t xml:space="preserve">združljivega </w:t>
      </w:r>
      <w:r w:rsidR="0063005A" w:rsidRPr="0022714D">
        <w:rPr>
          <w:rStyle w:val="normaltextrun"/>
          <w:rFonts w:ascii="Arial" w:hAnsi="Arial" w:cs="Arial"/>
          <w:color w:val="000000"/>
          <w:szCs w:val="20"/>
          <w:shd w:val="clear" w:color="auto" w:fill="FFFFFF"/>
          <w:lang w:val="sl-SI"/>
        </w:rPr>
        <w:t>mobilnega omrežja. Zaradi razvoja tehnologij/mobilnih omrežij/zmogljivosti vozil</w:t>
      </w:r>
      <w:r w:rsidR="00672E20" w:rsidRPr="0022714D">
        <w:rPr>
          <w:rStyle w:val="normaltextrun"/>
          <w:rFonts w:ascii="Arial" w:hAnsi="Arial" w:cs="Arial"/>
          <w:color w:val="000000"/>
          <w:szCs w:val="20"/>
          <w:shd w:val="clear" w:color="auto" w:fill="FFFFFF"/>
          <w:lang w:val="sl-SI"/>
        </w:rPr>
        <w:t xml:space="preserve"> </w:t>
      </w:r>
      <w:r w:rsidR="0063005A" w:rsidRPr="0022714D">
        <w:rPr>
          <w:rStyle w:val="normaltextrun"/>
          <w:rFonts w:ascii="Arial" w:hAnsi="Arial" w:cs="Arial"/>
          <w:color w:val="000000"/>
          <w:szCs w:val="20"/>
          <w:shd w:val="clear" w:color="auto" w:fill="FFFFFF"/>
          <w:lang w:val="sl-SI"/>
        </w:rPr>
        <w:t>lahko pride do omejitve ali celo onemogočanja delovanja povezanih storitev in funkcij. Dostopna točka Wi-Fi ni vključena v povezane storitve.</w:t>
      </w:r>
    </w:p>
    <w:p w14:paraId="7C7747DE" w14:textId="77777777" w:rsidR="008B2E65" w:rsidRPr="0022714D" w:rsidRDefault="008B2E65" w:rsidP="00FB2454">
      <w:pPr>
        <w:rPr>
          <w:rFonts w:ascii="Arial" w:hAnsi="Arial" w:cs="Arial"/>
          <w:lang w:val="sl-SI"/>
        </w:rPr>
      </w:pPr>
    </w:p>
    <w:p w14:paraId="553D0165" w14:textId="1A73C98F" w:rsidR="0019760B" w:rsidRPr="0022714D" w:rsidRDefault="0019760B" w:rsidP="0019760B">
      <w:pPr>
        <w:autoSpaceDE w:val="0"/>
        <w:autoSpaceDN w:val="0"/>
        <w:adjustRightInd w:val="0"/>
        <w:rPr>
          <w:rFonts w:ascii="Arial" w:hAnsi="Arial" w:cs="Arial"/>
          <w:szCs w:val="20"/>
          <w:lang w:val="sl-SI" w:eastAsia="en-GB"/>
        </w:rPr>
      </w:pPr>
      <w:r w:rsidRPr="0022714D">
        <w:rPr>
          <w:rFonts w:ascii="Arial" w:hAnsi="Arial" w:cs="Arial"/>
          <w:szCs w:val="20"/>
          <w:vertAlign w:val="superscript"/>
          <w:lang w:val="sl-SI" w:eastAsia="en-GB"/>
        </w:rPr>
        <w:t xml:space="preserve">5 </w:t>
      </w:r>
      <w:r w:rsidRPr="0022714D">
        <w:rPr>
          <w:rFonts w:ascii="Arial" w:hAnsi="Arial" w:cs="Arial"/>
          <w:lang w:val="sl-SI"/>
        </w:rPr>
        <w:t xml:space="preserve">Aplikacija FordPass, združljiva z izbranimi platformami pametnih telefonov, </w:t>
      </w:r>
      <w:r w:rsidR="00013AD6" w:rsidRPr="0022714D">
        <w:rPr>
          <w:rFonts w:ascii="Arial" w:hAnsi="Arial" w:cs="Arial"/>
          <w:lang w:val="sl-SI"/>
        </w:rPr>
        <w:t>je</w:t>
      </w:r>
      <w:r w:rsidRPr="0022714D">
        <w:rPr>
          <w:rFonts w:ascii="Arial" w:hAnsi="Arial" w:cs="Arial"/>
          <w:lang w:val="sl-SI"/>
        </w:rPr>
        <w:t xml:space="preserve"> na voljo prek prenosa. Veljajo lahko tarife za prenos sporočil in podatkov.</w:t>
      </w:r>
    </w:p>
    <w:p w14:paraId="1C0BE599" w14:textId="77777777" w:rsidR="008B2E65" w:rsidRPr="0022714D" w:rsidRDefault="008B2E65" w:rsidP="00FB2454">
      <w:pPr>
        <w:rPr>
          <w:rFonts w:ascii="Arial" w:hAnsi="Arial" w:cs="Arial"/>
          <w:lang w:val="sl-SI"/>
        </w:rPr>
      </w:pPr>
    </w:p>
    <w:p w14:paraId="0F73E82A" w14:textId="4706655D" w:rsidR="008B2E65" w:rsidRPr="0022714D" w:rsidRDefault="008B2E65" w:rsidP="00FB2454">
      <w:pPr>
        <w:rPr>
          <w:rFonts w:ascii="Arial" w:hAnsi="Arial" w:cs="Arial"/>
          <w:lang w:val="sl-SI"/>
        </w:rPr>
      </w:pPr>
      <w:r w:rsidRPr="0022714D">
        <w:rPr>
          <w:rFonts w:ascii="Arial" w:hAnsi="Arial" w:cs="Arial"/>
          <w:vertAlign w:val="superscript"/>
          <w:lang w:val="sl-SI"/>
        </w:rPr>
        <w:t>6</w:t>
      </w:r>
      <w:r w:rsidRPr="0022714D">
        <w:rPr>
          <w:rFonts w:ascii="Arial" w:hAnsi="Arial" w:cs="Arial"/>
          <w:lang w:val="sl-SI"/>
        </w:rPr>
        <w:t xml:space="preserve"> </w:t>
      </w:r>
      <w:r w:rsidR="004B14E1" w:rsidRPr="0022714D">
        <w:rPr>
          <w:rFonts w:ascii="Arial" w:hAnsi="Arial" w:cs="Arial"/>
          <w:szCs w:val="20"/>
          <w:lang w:val="sl-SI"/>
        </w:rPr>
        <w:t>V državah, kjer je to dovoljeno z zakonom</w:t>
      </w:r>
      <w:r w:rsidRPr="0022714D">
        <w:rPr>
          <w:rFonts w:ascii="Arial" w:hAnsi="Arial" w:cs="Arial"/>
          <w:lang w:val="sl-SI"/>
        </w:rPr>
        <w:t>.</w:t>
      </w:r>
    </w:p>
    <w:p w14:paraId="6C9E54F8" w14:textId="77777777" w:rsidR="008B2E65" w:rsidRPr="0022714D" w:rsidRDefault="008B2E65" w:rsidP="00FB2454">
      <w:pPr>
        <w:rPr>
          <w:rFonts w:ascii="Arial" w:hAnsi="Arial" w:cs="Arial"/>
          <w:lang w:val="sl-SI"/>
        </w:rPr>
      </w:pPr>
    </w:p>
    <w:p w14:paraId="5124F2CC" w14:textId="77777777" w:rsidR="006700BC" w:rsidRPr="0022714D" w:rsidRDefault="006700BC" w:rsidP="006700BC">
      <w:pPr>
        <w:autoSpaceDE w:val="0"/>
        <w:autoSpaceDN w:val="0"/>
        <w:adjustRightInd w:val="0"/>
        <w:rPr>
          <w:rFonts w:ascii="Arial" w:hAnsi="Arial" w:cs="Arial"/>
          <w:szCs w:val="20"/>
          <w:lang w:val="sl-SI"/>
        </w:rPr>
      </w:pPr>
      <w:r w:rsidRPr="0022714D">
        <w:rPr>
          <w:rFonts w:ascii="Arial" w:hAnsi="Arial" w:cs="Arial"/>
          <w:szCs w:val="20"/>
          <w:vertAlign w:val="superscript"/>
          <w:lang w:val="sl-SI" w:eastAsia="en-GB"/>
        </w:rPr>
        <w:t xml:space="preserve">7 </w:t>
      </w:r>
      <w:r w:rsidRPr="0022714D">
        <w:rPr>
          <w:rFonts w:ascii="Arial" w:hAnsi="Arial" w:cs="Arial"/>
          <w:szCs w:val="20"/>
          <w:lang w:val="sl-SI"/>
        </w:rPr>
        <w:t>Asistenčne funkcije so namenjene le za pomoč vozniku in ne nadomeščajo njegove pozornosti, presoje ter odgovornosti za upravljanje in nadzor vozila. Prav tako niso nadomestek za varno vožnjo. Za podrobnosti in omejitve sistemov glejte Navodila za uporabo</w:t>
      </w:r>
      <w:r w:rsidRPr="0022714D">
        <w:rPr>
          <w:rFonts w:ascii="Arial" w:hAnsi="Arial" w:cs="Arial"/>
          <w:szCs w:val="20"/>
          <w:lang w:val="sl-SI" w:eastAsia="en-GB"/>
        </w:rPr>
        <w:t>.</w:t>
      </w:r>
    </w:p>
    <w:p w14:paraId="42D979B6" w14:textId="77777777" w:rsidR="008B2E65" w:rsidRPr="0022714D" w:rsidRDefault="008B2E65" w:rsidP="00FB2454">
      <w:pPr>
        <w:rPr>
          <w:rFonts w:ascii="Arial" w:hAnsi="Arial" w:cs="Arial"/>
          <w:lang w:val="sl-SI"/>
        </w:rPr>
      </w:pPr>
    </w:p>
    <w:p w14:paraId="2C1F03CD" w14:textId="44FF355B" w:rsidR="008B2E65" w:rsidRPr="0022714D" w:rsidRDefault="008B2E65" w:rsidP="00FB2454">
      <w:pPr>
        <w:rPr>
          <w:rFonts w:ascii="Arial" w:hAnsi="Arial" w:cs="Arial"/>
          <w:lang w:val="sl-SI"/>
        </w:rPr>
      </w:pPr>
      <w:r w:rsidRPr="0022714D">
        <w:rPr>
          <w:rFonts w:ascii="Arial" w:hAnsi="Arial" w:cs="Arial"/>
          <w:vertAlign w:val="superscript"/>
          <w:lang w:val="sl-SI"/>
        </w:rPr>
        <w:t>8</w:t>
      </w:r>
      <w:r w:rsidRPr="0022714D">
        <w:rPr>
          <w:rFonts w:ascii="Arial" w:hAnsi="Arial" w:cs="Arial"/>
          <w:lang w:val="sl-SI"/>
        </w:rPr>
        <w:t xml:space="preserve"> </w:t>
      </w:r>
      <w:r w:rsidR="0025408E" w:rsidRPr="0022714D">
        <w:rPr>
          <w:rFonts w:ascii="Arial" w:hAnsi="Arial" w:cs="Arial"/>
          <w:lang w:val="sl-SI"/>
        </w:rPr>
        <w:t xml:space="preserve">Polnjenje s standardom </w:t>
      </w:r>
      <w:r w:rsidRPr="0022714D">
        <w:rPr>
          <w:rFonts w:ascii="Arial" w:hAnsi="Arial" w:cs="Arial"/>
          <w:lang w:val="sl-SI"/>
        </w:rPr>
        <w:t xml:space="preserve">Qi </w:t>
      </w:r>
      <w:r w:rsidR="0025408E" w:rsidRPr="0022714D">
        <w:rPr>
          <w:rFonts w:ascii="Arial" w:hAnsi="Arial" w:cs="Arial"/>
          <w:lang w:val="sl-SI"/>
        </w:rPr>
        <w:t>morda ni združljivo z vsemi mobilnimi telefoni</w:t>
      </w:r>
      <w:r w:rsidRPr="0022714D">
        <w:rPr>
          <w:rFonts w:ascii="Arial" w:hAnsi="Arial" w:cs="Arial"/>
          <w:lang w:val="sl-SI"/>
        </w:rPr>
        <w:t>.</w:t>
      </w:r>
    </w:p>
    <w:p w14:paraId="3CE18A4B" w14:textId="77777777" w:rsidR="008B2E65" w:rsidRPr="0022714D" w:rsidRDefault="008B2E65" w:rsidP="00FB2454">
      <w:pPr>
        <w:rPr>
          <w:rFonts w:ascii="Arial" w:hAnsi="Arial" w:cs="Arial"/>
          <w:lang w:val="sl-SI"/>
        </w:rPr>
      </w:pPr>
    </w:p>
    <w:p w14:paraId="334710A8" w14:textId="191579CD" w:rsidR="006C5096" w:rsidRPr="0022714D" w:rsidRDefault="0019760B" w:rsidP="006C5096">
      <w:pPr>
        <w:autoSpaceDE w:val="0"/>
        <w:autoSpaceDN w:val="0"/>
        <w:adjustRightInd w:val="0"/>
        <w:rPr>
          <w:rFonts w:ascii="Arial" w:hAnsi="Arial" w:cs="Arial"/>
          <w:lang w:val="sl-SI"/>
        </w:rPr>
      </w:pPr>
      <w:r w:rsidRPr="0022714D">
        <w:rPr>
          <w:rFonts w:ascii="Arial" w:hAnsi="Arial" w:cs="Arial"/>
          <w:vertAlign w:val="superscript"/>
          <w:lang w:val="sl-SI"/>
        </w:rPr>
        <w:t>9</w:t>
      </w:r>
      <w:r w:rsidR="006C5096" w:rsidRPr="0022714D">
        <w:rPr>
          <w:rFonts w:ascii="Arial" w:hAnsi="Arial" w:cs="Arial"/>
          <w:vertAlign w:val="superscript"/>
          <w:lang w:val="sl-SI"/>
        </w:rPr>
        <w:t xml:space="preserve"> </w:t>
      </w:r>
      <w:r w:rsidR="006C5096" w:rsidRPr="0022714D">
        <w:rPr>
          <w:rFonts w:ascii="Arial" w:hAnsi="Arial" w:cs="Arial"/>
          <w:szCs w:val="20"/>
          <w:lang w:val="sl-SI" w:eastAsia="en-GB"/>
        </w:rPr>
        <w:t>Tovor in razpoložljiva količina za prevoz sta omejena z maso in porazdelitvijo mase</w:t>
      </w:r>
      <w:r w:rsidR="006C5096" w:rsidRPr="0022714D">
        <w:rPr>
          <w:rFonts w:ascii="Arial" w:hAnsi="Arial" w:cs="Arial"/>
          <w:szCs w:val="20"/>
          <w:lang w:val="sl-SI"/>
        </w:rPr>
        <w:t>.</w:t>
      </w:r>
    </w:p>
    <w:p w14:paraId="49D34DF4" w14:textId="77777777" w:rsidR="008B2E65" w:rsidRPr="0022714D" w:rsidRDefault="008B2E65" w:rsidP="00FB2454">
      <w:pPr>
        <w:rPr>
          <w:rFonts w:ascii="Arial" w:hAnsi="Arial" w:cs="Arial"/>
          <w:lang w:val="sl-SI"/>
        </w:rPr>
      </w:pPr>
    </w:p>
    <w:sectPr w:rsidR="008B2E65" w:rsidRPr="0022714D"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928B" w14:textId="77777777" w:rsidR="00684EC7" w:rsidRDefault="00684EC7">
      <w:r>
        <w:separator/>
      </w:r>
    </w:p>
  </w:endnote>
  <w:endnote w:type="continuationSeparator" w:id="0">
    <w:p w14:paraId="222552DD" w14:textId="77777777" w:rsidR="00684EC7" w:rsidRDefault="00684EC7">
      <w:r>
        <w:continuationSeparator/>
      </w:r>
    </w:p>
  </w:endnote>
  <w:endnote w:type="continuationNotice" w:id="1">
    <w:p w14:paraId="58049BF4" w14:textId="77777777" w:rsidR="00684EC7" w:rsidRDefault="0068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382D6888" w14:textId="77777777" w:rsidR="006E5C92" w:rsidRPr="002F307B" w:rsidRDefault="006E5C92" w:rsidP="006E5C92">
          <w:pPr>
            <w:jc w:val="center"/>
            <w:rPr>
              <w:rFonts w:ascii="Arial" w:eastAsia="Calibri" w:hAnsi="Arial" w:cs="Arial"/>
              <w:color w:val="000000"/>
              <w:sz w:val="18"/>
              <w:szCs w:val="18"/>
              <w:lang w:val="it-IT" w:eastAsia="en-GB"/>
            </w:rPr>
          </w:pPr>
          <w:r w:rsidRPr="002F307B">
            <w:rPr>
              <w:rFonts w:ascii="Arial" w:eastAsia="Calibri" w:hAnsi="Arial" w:cs="Arial"/>
              <w:color w:val="000000"/>
              <w:sz w:val="18"/>
              <w:szCs w:val="18"/>
              <w:lang w:val="sl-SI" w:eastAsia="en-GB"/>
            </w:rPr>
            <w:t>Sporočila za medije, gradiva ter fotografije in videoposnetki:</w:t>
          </w:r>
          <w:r w:rsidRPr="002F307B">
            <w:rPr>
              <w:rFonts w:ascii="Arial" w:eastAsia="Calibri" w:hAnsi="Arial" w:cs="Arial"/>
              <w:color w:val="000000"/>
              <w:sz w:val="18"/>
              <w:szCs w:val="18"/>
              <w:lang w:val="it-IT" w:eastAsia="en-GB"/>
            </w:rPr>
            <w:t xml:space="preserve"> </w:t>
          </w:r>
          <w:hyperlink r:id="rId1" w:history="1">
            <w:r w:rsidRPr="002F307B">
              <w:rPr>
                <w:rStyle w:val="Hiperpovezava"/>
                <w:rFonts w:ascii="Arial" w:eastAsia="Calibri" w:hAnsi="Arial" w:cs="Arial"/>
                <w:sz w:val="18"/>
                <w:szCs w:val="18"/>
                <w:lang w:val="it-IT" w:eastAsia="en-GB"/>
              </w:rPr>
              <w:t>www.fordmedia.eu</w:t>
            </w:r>
          </w:hyperlink>
          <w:r w:rsidRPr="002F307B">
            <w:rPr>
              <w:rFonts w:ascii="Arial" w:eastAsia="Calibri" w:hAnsi="Arial" w:cs="Arial"/>
              <w:color w:val="000000"/>
              <w:sz w:val="18"/>
              <w:szCs w:val="18"/>
              <w:lang w:val="it-IT"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it-IT" w:eastAsia="en-GB"/>
            </w:rPr>
            <w:t xml:space="preserve"> </w:t>
          </w:r>
          <w:hyperlink r:id="rId2" w:history="1">
            <w:r w:rsidRPr="002F307B">
              <w:rPr>
                <w:rStyle w:val="Hiperpovezava"/>
                <w:rFonts w:ascii="Arial" w:eastAsia="Calibri" w:hAnsi="Arial" w:cs="Arial"/>
                <w:sz w:val="18"/>
                <w:szCs w:val="18"/>
                <w:lang w:val="it-IT" w:eastAsia="en-GB"/>
              </w:rPr>
              <w:t>www.media.ford.com</w:t>
            </w:r>
          </w:hyperlink>
          <w:r w:rsidRPr="002F307B">
            <w:rPr>
              <w:rFonts w:ascii="Arial" w:eastAsia="Calibri" w:hAnsi="Arial" w:cs="Arial"/>
              <w:color w:val="000000"/>
              <w:sz w:val="18"/>
              <w:szCs w:val="18"/>
              <w:lang w:val="it-IT" w:eastAsia="en-GB"/>
            </w:rPr>
            <w:t xml:space="preserve">. </w:t>
          </w:r>
        </w:p>
        <w:p w14:paraId="4BA6DFBC" w14:textId="410FF77B" w:rsidR="004217E8" w:rsidRDefault="006E5C92" w:rsidP="006E5C92">
          <w:pPr>
            <w:pStyle w:val="Noga"/>
            <w:jc w:val="center"/>
          </w:pPr>
          <w:r w:rsidRPr="002F307B">
            <w:rPr>
              <w:rFonts w:ascii="Arial" w:eastAsia="Calibri" w:hAnsi="Arial" w:cs="Arial"/>
              <w:color w:val="000000"/>
              <w:sz w:val="18"/>
              <w:szCs w:val="18"/>
              <w:lang w:val="sl-SI" w:eastAsia="en-GB"/>
            </w:rPr>
            <w:t>Spremljajte nas:</w:t>
          </w:r>
          <w:r w:rsidRPr="002F307B">
            <w:rPr>
              <w:rFonts w:ascii="Arial" w:eastAsia="Calibri" w:hAnsi="Arial" w:cs="Arial"/>
              <w:color w:val="000000"/>
              <w:sz w:val="18"/>
              <w:szCs w:val="18"/>
              <w:lang w:val="de-DE" w:eastAsia="en-GB"/>
            </w:rPr>
            <w:t xml:space="preserve"> </w:t>
          </w:r>
          <w:hyperlink r:id="rId3" w:history="1">
            <w:r w:rsidRPr="002F307B">
              <w:rPr>
                <w:rStyle w:val="Hiperpovezava"/>
                <w:rFonts w:ascii="Arial" w:eastAsia="Calibri" w:hAnsi="Arial" w:cs="Arial"/>
                <w:sz w:val="18"/>
                <w:szCs w:val="18"/>
                <w:lang w:val="de-DE" w:eastAsia="en-GB"/>
              </w:rPr>
              <w:t>www.twitter.com/FordEu</w:t>
            </w:r>
          </w:hyperlink>
          <w:r w:rsidRPr="002F307B">
            <w:rPr>
              <w:rFonts w:ascii="Arial" w:eastAsia="Calibri" w:hAnsi="Arial" w:cs="Arial"/>
              <w:color w:val="000000"/>
              <w:sz w:val="18"/>
              <w:szCs w:val="18"/>
              <w:u w:val="single"/>
              <w:lang w:val="de-DE"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de-DE" w:eastAsia="en-GB"/>
            </w:rPr>
            <w:t xml:space="preserve"> </w:t>
          </w:r>
          <w:hyperlink r:id="rId4" w:history="1">
            <w:r w:rsidRPr="002F307B">
              <w:rPr>
                <w:rStyle w:val="Hiperpovezava"/>
                <w:rFonts w:ascii="Arial" w:eastAsia="Calibri" w:hAnsi="Arial" w:cs="Arial"/>
                <w:sz w:val="18"/>
                <w:szCs w:val="18"/>
                <w:lang w:val="de-DE" w:eastAsia="en-GB"/>
              </w:rPr>
              <w:t>www.youtube.com/fordofeurope</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1C8260AF" w14:textId="77777777" w:rsidR="00C4440B" w:rsidRPr="002F307B" w:rsidRDefault="00C4440B" w:rsidP="00C4440B">
    <w:pPr>
      <w:jc w:val="center"/>
      <w:rPr>
        <w:rFonts w:ascii="Arial" w:eastAsia="Calibri" w:hAnsi="Arial" w:cs="Arial"/>
        <w:color w:val="000000"/>
        <w:sz w:val="18"/>
        <w:szCs w:val="18"/>
        <w:lang w:val="it-IT" w:eastAsia="en-GB"/>
      </w:rPr>
    </w:pPr>
    <w:r w:rsidRPr="002F307B">
      <w:rPr>
        <w:rFonts w:ascii="Arial" w:eastAsia="Calibri" w:hAnsi="Arial" w:cs="Arial"/>
        <w:color w:val="000000"/>
        <w:sz w:val="18"/>
        <w:szCs w:val="18"/>
        <w:lang w:val="sl-SI" w:eastAsia="en-GB"/>
      </w:rPr>
      <w:t>Sporočila za medije, gradiva ter fotografije in videoposnetki:</w:t>
    </w:r>
    <w:r w:rsidRPr="002F307B">
      <w:rPr>
        <w:rFonts w:ascii="Arial" w:eastAsia="Calibri" w:hAnsi="Arial" w:cs="Arial"/>
        <w:color w:val="000000"/>
        <w:sz w:val="18"/>
        <w:szCs w:val="18"/>
        <w:lang w:val="it-IT" w:eastAsia="en-GB"/>
      </w:rPr>
      <w:t xml:space="preserve"> </w:t>
    </w:r>
    <w:hyperlink r:id="rId1" w:history="1">
      <w:r w:rsidRPr="002F307B">
        <w:rPr>
          <w:rStyle w:val="Hiperpovezava"/>
          <w:rFonts w:ascii="Arial" w:eastAsia="Calibri" w:hAnsi="Arial" w:cs="Arial"/>
          <w:sz w:val="18"/>
          <w:szCs w:val="18"/>
          <w:lang w:val="it-IT" w:eastAsia="en-GB"/>
        </w:rPr>
        <w:t>www.fordmedia.eu</w:t>
      </w:r>
    </w:hyperlink>
    <w:r w:rsidRPr="002F307B">
      <w:rPr>
        <w:rFonts w:ascii="Arial" w:eastAsia="Calibri" w:hAnsi="Arial" w:cs="Arial"/>
        <w:color w:val="000000"/>
        <w:sz w:val="18"/>
        <w:szCs w:val="18"/>
        <w:lang w:val="it-IT"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it-IT" w:eastAsia="en-GB"/>
      </w:rPr>
      <w:t xml:space="preserve"> </w:t>
    </w:r>
    <w:hyperlink r:id="rId2" w:history="1">
      <w:r w:rsidRPr="002F307B">
        <w:rPr>
          <w:rStyle w:val="Hiperpovezava"/>
          <w:rFonts w:ascii="Arial" w:eastAsia="Calibri" w:hAnsi="Arial" w:cs="Arial"/>
          <w:sz w:val="18"/>
          <w:szCs w:val="18"/>
          <w:lang w:val="it-IT" w:eastAsia="en-GB"/>
        </w:rPr>
        <w:t>www.media.ford.com</w:t>
      </w:r>
    </w:hyperlink>
    <w:r w:rsidRPr="002F307B">
      <w:rPr>
        <w:rFonts w:ascii="Arial" w:eastAsia="Calibri" w:hAnsi="Arial" w:cs="Arial"/>
        <w:color w:val="000000"/>
        <w:sz w:val="18"/>
        <w:szCs w:val="18"/>
        <w:lang w:val="it-IT" w:eastAsia="en-GB"/>
      </w:rPr>
      <w:t xml:space="preserve">. </w:t>
    </w:r>
  </w:p>
  <w:p w14:paraId="249B2CEF" w14:textId="50C3E8C6" w:rsidR="008A1DF4" w:rsidRPr="008A1DF4" w:rsidRDefault="00C4440B" w:rsidP="00C4440B">
    <w:pPr>
      <w:pStyle w:val="Noga"/>
      <w:jc w:val="center"/>
      <w:rPr>
        <w:rFonts w:ascii="Arial" w:hAnsi="Arial" w:cs="Arial"/>
        <w:sz w:val="18"/>
        <w:szCs w:val="18"/>
      </w:rPr>
    </w:pPr>
    <w:r w:rsidRPr="002F307B">
      <w:rPr>
        <w:rFonts w:ascii="Arial" w:eastAsia="Calibri" w:hAnsi="Arial" w:cs="Arial"/>
        <w:color w:val="000000"/>
        <w:sz w:val="18"/>
        <w:szCs w:val="18"/>
        <w:lang w:val="sl-SI" w:eastAsia="en-GB"/>
      </w:rPr>
      <w:t>Spremljajte nas:</w:t>
    </w:r>
    <w:r w:rsidRPr="002F307B">
      <w:rPr>
        <w:rFonts w:ascii="Arial" w:eastAsia="Calibri" w:hAnsi="Arial" w:cs="Arial"/>
        <w:color w:val="000000"/>
        <w:sz w:val="18"/>
        <w:szCs w:val="18"/>
        <w:lang w:val="de-DE" w:eastAsia="en-GB"/>
      </w:rPr>
      <w:t xml:space="preserve"> </w:t>
    </w:r>
    <w:hyperlink r:id="rId3" w:history="1">
      <w:r w:rsidRPr="002F307B">
        <w:rPr>
          <w:rStyle w:val="Hiperpovezava"/>
          <w:rFonts w:ascii="Arial" w:eastAsia="Calibri" w:hAnsi="Arial" w:cs="Arial"/>
          <w:sz w:val="18"/>
          <w:szCs w:val="18"/>
          <w:lang w:val="de-DE" w:eastAsia="en-GB"/>
        </w:rPr>
        <w:t>www.twitter.com/FordEu</w:t>
      </w:r>
    </w:hyperlink>
    <w:r w:rsidRPr="002F307B">
      <w:rPr>
        <w:rFonts w:ascii="Arial" w:eastAsia="Calibri" w:hAnsi="Arial" w:cs="Arial"/>
        <w:color w:val="000000"/>
        <w:sz w:val="18"/>
        <w:szCs w:val="18"/>
        <w:u w:val="single"/>
        <w:lang w:val="de-DE" w:eastAsia="en-GB"/>
      </w:rPr>
      <w:t xml:space="preserve"> </w:t>
    </w:r>
    <w:r w:rsidRPr="002F307B">
      <w:rPr>
        <w:rFonts w:ascii="Arial" w:eastAsia="Calibri" w:hAnsi="Arial" w:cs="Arial"/>
        <w:color w:val="000000"/>
        <w:sz w:val="18"/>
        <w:szCs w:val="18"/>
        <w:lang w:val="sl-SI" w:eastAsia="en-GB"/>
      </w:rPr>
      <w:t>ali</w:t>
    </w:r>
    <w:r w:rsidRPr="002F307B">
      <w:rPr>
        <w:rFonts w:ascii="Arial" w:eastAsia="Calibri" w:hAnsi="Arial" w:cs="Arial"/>
        <w:color w:val="000000"/>
        <w:sz w:val="18"/>
        <w:szCs w:val="18"/>
        <w:lang w:val="de-DE" w:eastAsia="en-GB"/>
      </w:rPr>
      <w:t xml:space="preserve"> </w:t>
    </w:r>
    <w:hyperlink r:id="rId4" w:history="1">
      <w:r w:rsidRPr="002F307B">
        <w:rPr>
          <w:rStyle w:val="Hiperpovezava"/>
          <w:rFonts w:ascii="Arial" w:eastAsia="Calibri" w:hAnsi="Arial" w:cs="Arial"/>
          <w:sz w:val="18"/>
          <w:szCs w:val="18"/>
          <w:lang w:val="de-DE" w:eastAsia="en-GB"/>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1F03" w14:textId="77777777" w:rsidR="00684EC7" w:rsidRDefault="00684EC7">
      <w:r>
        <w:separator/>
      </w:r>
    </w:p>
  </w:footnote>
  <w:footnote w:type="continuationSeparator" w:id="0">
    <w:p w14:paraId="2F79BAE3" w14:textId="77777777" w:rsidR="00684EC7" w:rsidRDefault="00684EC7">
      <w:r>
        <w:continuationSeparator/>
      </w:r>
    </w:p>
  </w:footnote>
  <w:footnote w:type="continuationNotice" w:id="1">
    <w:p w14:paraId="589C8D2A" w14:textId="77777777" w:rsidR="00684EC7" w:rsidRDefault="00684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48769FD5"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684EC7"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684EC7"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F38E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3016FD">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161BD3"/>
    <w:multiLevelType w:val="hybridMultilevel"/>
    <w:tmpl w:val="49943578"/>
    <w:lvl w:ilvl="0" w:tplc="8E2E0600">
      <w:numFmt w:val="bullet"/>
      <w:lvlText w:val=""/>
      <w:lvlJc w:val="left"/>
      <w:pPr>
        <w:ind w:left="476" w:hanging="361"/>
      </w:pPr>
      <w:rPr>
        <w:rFonts w:ascii="Symbol" w:eastAsia="Symbol" w:hAnsi="Symbol" w:cs="Symbol" w:hint="default"/>
        <w:w w:val="100"/>
        <w:sz w:val="22"/>
        <w:szCs w:val="22"/>
      </w:rPr>
    </w:lvl>
    <w:lvl w:ilvl="1" w:tplc="9F2AA6A6">
      <w:numFmt w:val="bullet"/>
      <w:lvlText w:val="•"/>
      <w:lvlJc w:val="left"/>
      <w:pPr>
        <w:ind w:left="1456" w:hanging="361"/>
      </w:pPr>
      <w:rPr>
        <w:rFonts w:hint="default"/>
      </w:rPr>
    </w:lvl>
    <w:lvl w:ilvl="2" w:tplc="9E1C00B8">
      <w:numFmt w:val="bullet"/>
      <w:lvlText w:val="•"/>
      <w:lvlJc w:val="left"/>
      <w:pPr>
        <w:ind w:left="2432" w:hanging="361"/>
      </w:pPr>
      <w:rPr>
        <w:rFonts w:hint="default"/>
      </w:rPr>
    </w:lvl>
    <w:lvl w:ilvl="3" w:tplc="F1563288">
      <w:numFmt w:val="bullet"/>
      <w:lvlText w:val="•"/>
      <w:lvlJc w:val="left"/>
      <w:pPr>
        <w:ind w:left="3408" w:hanging="361"/>
      </w:pPr>
      <w:rPr>
        <w:rFonts w:hint="default"/>
      </w:rPr>
    </w:lvl>
    <w:lvl w:ilvl="4" w:tplc="1318C510">
      <w:numFmt w:val="bullet"/>
      <w:lvlText w:val="•"/>
      <w:lvlJc w:val="left"/>
      <w:pPr>
        <w:ind w:left="4384" w:hanging="361"/>
      </w:pPr>
      <w:rPr>
        <w:rFonts w:hint="default"/>
      </w:rPr>
    </w:lvl>
    <w:lvl w:ilvl="5" w:tplc="9C364B98">
      <w:numFmt w:val="bullet"/>
      <w:lvlText w:val="•"/>
      <w:lvlJc w:val="left"/>
      <w:pPr>
        <w:ind w:left="5360" w:hanging="361"/>
      </w:pPr>
      <w:rPr>
        <w:rFonts w:hint="default"/>
      </w:rPr>
    </w:lvl>
    <w:lvl w:ilvl="6" w:tplc="75386A3A">
      <w:numFmt w:val="bullet"/>
      <w:lvlText w:val="•"/>
      <w:lvlJc w:val="left"/>
      <w:pPr>
        <w:ind w:left="6336" w:hanging="361"/>
      </w:pPr>
      <w:rPr>
        <w:rFonts w:hint="default"/>
      </w:rPr>
    </w:lvl>
    <w:lvl w:ilvl="7" w:tplc="9C504A9C">
      <w:numFmt w:val="bullet"/>
      <w:lvlText w:val="•"/>
      <w:lvlJc w:val="left"/>
      <w:pPr>
        <w:ind w:left="7312" w:hanging="361"/>
      </w:pPr>
      <w:rPr>
        <w:rFonts w:hint="default"/>
      </w:rPr>
    </w:lvl>
    <w:lvl w:ilvl="8" w:tplc="B87AB1CC">
      <w:numFmt w:val="bullet"/>
      <w:lvlText w:val="•"/>
      <w:lvlJc w:val="left"/>
      <w:pPr>
        <w:ind w:left="8288" w:hanging="361"/>
      </w:pPr>
      <w:rPr>
        <w:rFonts w:hint="default"/>
      </w:rPr>
    </w:lvl>
  </w:abstractNum>
  <w:abstractNum w:abstractNumId="2" w15:restartNumberingAfterBreak="0">
    <w:nsid w:val="132649CA"/>
    <w:multiLevelType w:val="hybridMultilevel"/>
    <w:tmpl w:val="10A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24160"/>
    <w:multiLevelType w:val="hybridMultilevel"/>
    <w:tmpl w:val="845E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255FCE"/>
    <w:multiLevelType w:val="hybridMultilevel"/>
    <w:tmpl w:val="6D362898"/>
    <w:lvl w:ilvl="0" w:tplc="2CCE3166">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C4630"/>
    <w:multiLevelType w:val="hybridMultilevel"/>
    <w:tmpl w:val="A346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647B8"/>
    <w:multiLevelType w:val="hybridMultilevel"/>
    <w:tmpl w:val="E24E86A0"/>
    <w:lvl w:ilvl="0" w:tplc="00342B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CFF72A8"/>
    <w:multiLevelType w:val="hybridMultilevel"/>
    <w:tmpl w:val="830015AE"/>
    <w:lvl w:ilvl="0" w:tplc="12C80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B5CDD"/>
    <w:multiLevelType w:val="hybridMultilevel"/>
    <w:tmpl w:val="AB8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159E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B7186E"/>
    <w:multiLevelType w:val="hybridMultilevel"/>
    <w:tmpl w:val="DA741558"/>
    <w:lvl w:ilvl="0" w:tplc="76F4D8C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E73C8"/>
    <w:multiLevelType w:val="hybridMultilevel"/>
    <w:tmpl w:val="036CB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380457"/>
    <w:multiLevelType w:val="hybridMultilevel"/>
    <w:tmpl w:val="4444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C2341"/>
    <w:multiLevelType w:val="hybridMultilevel"/>
    <w:tmpl w:val="705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F63A4"/>
    <w:multiLevelType w:val="hybridMultilevel"/>
    <w:tmpl w:val="070E2880"/>
    <w:lvl w:ilvl="0" w:tplc="17EE63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65840"/>
    <w:multiLevelType w:val="hybridMultilevel"/>
    <w:tmpl w:val="1B3626FE"/>
    <w:lvl w:ilvl="0" w:tplc="EA74E8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26345"/>
    <w:multiLevelType w:val="hybridMultilevel"/>
    <w:tmpl w:val="98DEE7FA"/>
    <w:lvl w:ilvl="0" w:tplc="E4B81F8C">
      <w:start w:val="1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50574"/>
    <w:multiLevelType w:val="hybridMultilevel"/>
    <w:tmpl w:val="97621E64"/>
    <w:lvl w:ilvl="0" w:tplc="EFECDD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8"/>
  </w:num>
  <w:num w:numId="4">
    <w:abstractNumId w:val="6"/>
  </w:num>
  <w:num w:numId="5">
    <w:abstractNumId w:val="16"/>
  </w:num>
  <w:num w:numId="6">
    <w:abstractNumId w:val="9"/>
  </w:num>
  <w:num w:numId="7">
    <w:abstractNumId w:val="12"/>
  </w:num>
  <w:num w:numId="8">
    <w:abstractNumId w:val="12"/>
  </w:num>
  <w:num w:numId="9">
    <w:abstractNumId w:val="0"/>
  </w:num>
  <w:num w:numId="10">
    <w:abstractNumId w:val="18"/>
  </w:num>
  <w:num w:numId="11">
    <w:abstractNumId w:val="10"/>
  </w:num>
  <w:num w:numId="12">
    <w:abstractNumId w:val="4"/>
  </w:num>
  <w:num w:numId="13">
    <w:abstractNumId w:val="21"/>
  </w:num>
  <w:num w:numId="14">
    <w:abstractNumId w:val="19"/>
  </w:num>
  <w:num w:numId="15">
    <w:abstractNumId w:val="13"/>
  </w:num>
  <w:num w:numId="16">
    <w:abstractNumId w:val="17"/>
  </w:num>
  <w:num w:numId="17">
    <w:abstractNumId w:val="15"/>
  </w:num>
  <w:num w:numId="18">
    <w:abstractNumId w:val="14"/>
  </w:num>
  <w:num w:numId="19">
    <w:abstractNumId w:val="2"/>
  </w:num>
  <w:num w:numId="20">
    <w:abstractNumId w:val="5"/>
  </w:num>
  <w:num w:numId="21">
    <w:abstractNumId w:val="7"/>
  </w:num>
  <w:num w:numId="22">
    <w:abstractNumId w:val="11"/>
  </w:num>
  <w:num w:numId="23">
    <w:abstractNumId w:val="2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B9A"/>
    <w:rsid w:val="00001BBD"/>
    <w:rsid w:val="00002E9F"/>
    <w:rsid w:val="0000332C"/>
    <w:rsid w:val="00003B28"/>
    <w:rsid w:val="000044B2"/>
    <w:rsid w:val="000051E9"/>
    <w:rsid w:val="000052FE"/>
    <w:rsid w:val="00005B4D"/>
    <w:rsid w:val="000101F4"/>
    <w:rsid w:val="000103CF"/>
    <w:rsid w:val="00010F60"/>
    <w:rsid w:val="00013AD6"/>
    <w:rsid w:val="00014FD5"/>
    <w:rsid w:val="000155C4"/>
    <w:rsid w:val="0001741E"/>
    <w:rsid w:val="0002159C"/>
    <w:rsid w:val="00021809"/>
    <w:rsid w:val="000241F4"/>
    <w:rsid w:val="00025D86"/>
    <w:rsid w:val="0002694F"/>
    <w:rsid w:val="0003033A"/>
    <w:rsid w:val="00030872"/>
    <w:rsid w:val="00030CEA"/>
    <w:rsid w:val="00031575"/>
    <w:rsid w:val="00035183"/>
    <w:rsid w:val="0003526C"/>
    <w:rsid w:val="000354BC"/>
    <w:rsid w:val="0003577C"/>
    <w:rsid w:val="00036696"/>
    <w:rsid w:val="000430B1"/>
    <w:rsid w:val="00043B42"/>
    <w:rsid w:val="000457C7"/>
    <w:rsid w:val="000460D6"/>
    <w:rsid w:val="00046515"/>
    <w:rsid w:val="00046A2D"/>
    <w:rsid w:val="00047C4F"/>
    <w:rsid w:val="000501ED"/>
    <w:rsid w:val="00050ABA"/>
    <w:rsid w:val="00050DC2"/>
    <w:rsid w:val="00051E29"/>
    <w:rsid w:val="00052B3E"/>
    <w:rsid w:val="000550A2"/>
    <w:rsid w:val="0006148A"/>
    <w:rsid w:val="00061C0F"/>
    <w:rsid w:val="00061F4B"/>
    <w:rsid w:val="00062C82"/>
    <w:rsid w:val="0006389B"/>
    <w:rsid w:val="000645BD"/>
    <w:rsid w:val="00064EF2"/>
    <w:rsid w:val="00065AE7"/>
    <w:rsid w:val="00066F77"/>
    <w:rsid w:val="000701D8"/>
    <w:rsid w:val="00070BBC"/>
    <w:rsid w:val="00073627"/>
    <w:rsid w:val="0007470C"/>
    <w:rsid w:val="00074D61"/>
    <w:rsid w:val="00077574"/>
    <w:rsid w:val="0008091B"/>
    <w:rsid w:val="00084F44"/>
    <w:rsid w:val="0008510A"/>
    <w:rsid w:val="00086B45"/>
    <w:rsid w:val="00092620"/>
    <w:rsid w:val="00092664"/>
    <w:rsid w:val="000927EC"/>
    <w:rsid w:val="00097C38"/>
    <w:rsid w:val="000A04CE"/>
    <w:rsid w:val="000A055E"/>
    <w:rsid w:val="000A1066"/>
    <w:rsid w:val="000A10F1"/>
    <w:rsid w:val="000A12EF"/>
    <w:rsid w:val="000A3415"/>
    <w:rsid w:val="000A3896"/>
    <w:rsid w:val="000A48E1"/>
    <w:rsid w:val="000A4F07"/>
    <w:rsid w:val="000A7614"/>
    <w:rsid w:val="000B20AF"/>
    <w:rsid w:val="000B34DD"/>
    <w:rsid w:val="000B4340"/>
    <w:rsid w:val="000B45E7"/>
    <w:rsid w:val="000B68CF"/>
    <w:rsid w:val="000B69E9"/>
    <w:rsid w:val="000B6AD3"/>
    <w:rsid w:val="000C0AC9"/>
    <w:rsid w:val="000C1841"/>
    <w:rsid w:val="000C1D69"/>
    <w:rsid w:val="000C239A"/>
    <w:rsid w:val="000C2461"/>
    <w:rsid w:val="000C42E8"/>
    <w:rsid w:val="000C5C8C"/>
    <w:rsid w:val="000C6812"/>
    <w:rsid w:val="000C7DF4"/>
    <w:rsid w:val="000D1217"/>
    <w:rsid w:val="000D666D"/>
    <w:rsid w:val="000D7FAA"/>
    <w:rsid w:val="000E0F03"/>
    <w:rsid w:val="000E2171"/>
    <w:rsid w:val="000E2441"/>
    <w:rsid w:val="000E2487"/>
    <w:rsid w:val="000E4BFA"/>
    <w:rsid w:val="000F0B22"/>
    <w:rsid w:val="000F3FCF"/>
    <w:rsid w:val="000F4A56"/>
    <w:rsid w:val="00100DD1"/>
    <w:rsid w:val="001010F2"/>
    <w:rsid w:val="00101713"/>
    <w:rsid w:val="00101ADF"/>
    <w:rsid w:val="00101BB1"/>
    <w:rsid w:val="00102E72"/>
    <w:rsid w:val="001033CB"/>
    <w:rsid w:val="001043E5"/>
    <w:rsid w:val="0010518E"/>
    <w:rsid w:val="0010693E"/>
    <w:rsid w:val="0010792C"/>
    <w:rsid w:val="00107A23"/>
    <w:rsid w:val="00107C67"/>
    <w:rsid w:val="00110C35"/>
    <w:rsid w:val="001132CC"/>
    <w:rsid w:val="0011385A"/>
    <w:rsid w:val="00114532"/>
    <w:rsid w:val="001179AD"/>
    <w:rsid w:val="00120C97"/>
    <w:rsid w:val="001214B2"/>
    <w:rsid w:val="00121507"/>
    <w:rsid w:val="00121BA3"/>
    <w:rsid w:val="00122B66"/>
    <w:rsid w:val="001232D5"/>
    <w:rsid w:val="00123596"/>
    <w:rsid w:val="00123CE0"/>
    <w:rsid w:val="001257CC"/>
    <w:rsid w:val="00125F1F"/>
    <w:rsid w:val="00126A43"/>
    <w:rsid w:val="00127EBA"/>
    <w:rsid w:val="0013102B"/>
    <w:rsid w:val="00131DAD"/>
    <w:rsid w:val="00131E1E"/>
    <w:rsid w:val="00133182"/>
    <w:rsid w:val="001336B3"/>
    <w:rsid w:val="00134150"/>
    <w:rsid w:val="001351FE"/>
    <w:rsid w:val="001356EE"/>
    <w:rsid w:val="001366DC"/>
    <w:rsid w:val="00136DEA"/>
    <w:rsid w:val="00140056"/>
    <w:rsid w:val="001400DC"/>
    <w:rsid w:val="00141293"/>
    <w:rsid w:val="001413CE"/>
    <w:rsid w:val="00141EE2"/>
    <w:rsid w:val="0014333E"/>
    <w:rsid w:val="00143753"/>
    <w:rsid w:val="0014468C"/>
    <w:rsid w:val="00144B2C"/>
    <w:rsid w:val="001452CC"/>
    <w:rsid w:val="001454F2"/>
    <w:rsid w:val="00146B55"/>
    <w:rsid w:val="00146DB8"/>
    <w:rsid w:val="00147688"/>
    <w:rsid w:val="00147882"/>
    <w:rsid w:val="0015103A"/>
    <w:rsid w:val="00154F13"/>
    <w:rsid w:val="0015509E"/>
    <w:rsid w:val="00155444"/>
    <w:rsid w:val="00155AF4"/>
    <w:rsid w:val="00155EBC"/>
    <w:rsid w:val="00156908"/>
    <w:rsid w:val="00156E53"/>
    <w:rsid w:val="00157086"/>
    <w:rsid w:val="00157F19"/>
    <w:rsid w:val="00160E88"/>
    <w:rsid w:val="00162322"/>
    <w:rsid w:val="0016600F"/>
    <w:rsid w:val="00166545"/>
    <w:rsid w:val="0016767A"/>
    <w:rsid w:val="00173FD9"/>
    <w:rsid w:val="00174EB4"/>
    <w:rsid w:val="001770A8"/>
    <w:rsid w:val="00177896"/>
    <w:rsid w:val="0018223B"/>
    <w:rsid w:val="0018276F"/>
    <w:rsid w:val="00184DD0"/>
    <w:rsid w:val="00185303"/>
    <w:rsid w:val="00186432"/>
    <w:rsid w:val="00190596"/>
    <w:rsid w:val="0019140E"/>
    <w:rsid w:val="00191544"/>
    <w:rsid w:val="00191E20"/>
    <w:rsid w:val="00193F42"/>
    <w:rsid w:val="001971EB"/>
    <w:rsid w:val="0019760B"/>
    <w:rsid w:val="001A0A99"/>
    <w:rsid w:val="001A2415"/>
    <w:rsid w:val="001A29F1"/>
    <w:rsid w:val="001A340C"/>
    <w:rsid w:val="001A5C5E"/>
    <w:rsid w:val="001A78C0"/>
    <w:rsid w:val="001A7CDC"/>
    <w:rsid w:val="001B01B7"/>
    <w:rsid w:val="001B0A2C"/>
    <w:rsid w:val="001B1014"/>
    <w:rsid w:val="001B29B8"/>
    <w:rsid w:val="001B6874"/>
    <w:rsid w:val="001C0710"/>
    <w:rsid w:val="001C143E"/>
    <w:rsid w:val="001C16AB"/>
    <w:rsid w:val="001C16E4"/>
    <w:rsid w:val="001C20BD"/>
    <w:rsid w:val="001C38B1"/>
    <w:rsid w:val="001C4203"/>
    <w:rsid w:val="001C4FC7"/>
    <w:rsid w:val="001C573C"/>
    <w:rsid w:val="001C57F3"/>
    <w:rsid w:val="001D2E3D"/>
    <w:rsid w:val="001D4844"/>
    <w:rsid w:val="001D5206"/>
    <w:rsid w:val="001D528F"/>
    <w:rsid w:val="001D6AA5"/>
    <w:rsid w:val="001D6AE5"/>
    <w:rsid w:val="001E093B"/>
    <w:rsid w:val="001E2063"/>
    <w:rsid w:val="001E2177"/>
    <w:rsid w:val="001E37AC"/>
    <w:rsid w:val="001E3BEA"/>
    <w:rsid w:val="001E4705"/>
    <w:rsid w:val="001E6922"/>
    <w:rsid w:val="001E6A85"/>
    <w:rsid w:val="001E6C4E"/>
    <w:rsid w:val="001E72EC"/>
    <w:rsid w:val="001F1FBC"/>
    <w:rsid w:val="001F3CEB"/>
    <w:rsid w:val="001F3F33"/>
    <w:rsid w:val="001F4197"/>
    <w:rsid w:val="001F49A5"/>
    <w:rsid w:val="001F4E19"/>
    <w:rsid w:val="002000AA"/>
    <w:rsid w:val="00202821"/>
    <w:rsid w:val="0020446F"/>
    <w:rsid w:val="00204571"/>
    <w:rsid w:val="00204E24"/>
    <w:rsid w:val="002108EF"/>
    <w:rsid w:val="00211C99"/>
    <w:rsid w:val="00212099"/>
    <w:rsid w:val="002129C8"/>
    <w:rsid w:val="00213DD2"/>
    <w:rsid w:val="00214602"/>
    <w:rsid w:val="00215362"/>
    <w:rsid w:val="00216ED2"/>
    <w:rsid w:val="00221536"/>
    <w:rsid w:val="0022223F"/>
    <w:rsid w:val="00222F41"/>
    <w:rsid w:val="00223283"/>
    <w:rsid w:val="00223525"/>
    <w:rsid w:val="002240FA"/>
    <w:rsid w:val="00225DC1"/>
    <w:rsid w:val="0022714D"/>
    <w:rsid w:val="00230359"/>
    <w:rsid w:val="002307BD"/>
    <w:rsid w:val="00231917"/>
    <w:rsid w:val="00232317"/>
    <w:rsid w:val="002354AE"/>
    <w:rsid w:val="002356EB"/>
    <w:rsid w:val="002372F5"/>
    <w:rsid w:val="00237AF4"/>
    <w:rsid w:val="00240E1D"/>
    <w:rsid w:val="00242727"/>
    <w:rsid w:val="002431E4"/>
    <w:rsid w:val="00244695"/>
    <w:rsid w:val="00247112"/>
    <w:rsid w:val="0024752C"/>
    <w:rsid w:val="00247974"/>
    <w:rsid w:val="00250F46"/>
    <w:rsid w:val="00251EE4"/>
    <w:rsid w:val="00252877"/>
    <w:rsid w:val="00252CDC"/>
    <w:rsid w:val="0025408E"/>
    <w:rsid w:val="002545BB"/>
    <w:rsid w:val="00255E7C"/>
    <w:rsid w:val="00256407"/>
    <w:rsid w:val="002565F8"/>
    <w:rsid w:val="00257378"/>
    <w:rsid w:val="00257420"/>
    <w:rsid w:val="00261C9B"/>
    <w:rsid w:val="002622BA"/>
    <w:rsid w:val="00265501"/>
    <w:rsid w:val="0026754F"/>
    <w:rsid w:val="00267F08"/>
    <w:rsid w:val="002701AE"/>
    <w:rsid w:val="00273143"/>
    <w:rsid w:val="00273A3F"/>
    <w:rsid w:val="00273FF8"/>
    <w:rsid w:val="002751C7"/>
    <w:rsid w:val="00275373"/>
    <w:rsid w:val="00276987"/>
    <w:rsid w:val="00276F01"/>
    <w:rsid w:val="002805FF"/>
    <w:rsid w:val="00280E1E"/>
    <w:rsid w:val="002838D5"/>
    <w:rsid w:val="0028435B"/>
    <w:rsid w:val="002858BB"/>
    <w:rsid w:val="00285D93"/>
    <w:rsid w:val="00286103"/>
    <w:rsid w:val="002877C5"/>
    <w:rsid w:val="0029084C"/>
    <w:rsid w:val="00292078"/>
    <w:rsid w:val="002949CD"/>
    <w:rsid w:val="00294DAC"/>
    <w:rsid w:val="002A2588"/>
    <w:rsid w:val="002A5218"/>
    <w:rsid w:val="002A5B35"/>
    <w:rsid w:val="002A67A8"/>
    <w:rsid w:val="002B163C"/>
    <w:rsid w:val="002B2048"/>
    <w:rsid w:val="002B372A"/>
    <w:rsid w:val="002B4490"/>
    <w:rsid w:val="002B54D8"/>
    <w:rsid w:val="002C1691"/>
    <w:rsid w:val="002C1C01"/>
    <w:rsid w:val="002C2569"/>
    <w:rsid w:val="002C2C0F"/>
    <w:rsid w:val="002C45A6"/>
    <w:rsid w:val="002C5F3F"/>
    <w:rsid w:val="002C70F2"/>
    <w:rsid w:val="002D07A1"/>
    <w:rsid w:val="002D30F8"/>
    <w:rsid w:val="002D3324"/>
    <w:rsid w:val="002D440D"/>
    <w:rsid w:val="002D4D95"/>
    <w:rsid w:val="002D534D"/>
    <w:rsid w:val="002D6C2F"/>
    <w:rsid w:val="002D7077"/>
    <w:rsid w:val="002D74A8"/>
    <w:rsid w:val="002E06E6"/>
    <w:rsid w:val="002E2BA7"/>
    <w:rsid w:val="002E2D40"/>
    <w:rsid w:val="002E59B9"/>
    <w:rsid w:val="002E5A16"/>
    <w:rsid w:val="002E5E1F"/>
    <w:rsid w:val="002E7D6A"/>
    <w:rsid w:val="002F7930"/>
    <w:rsid w:val="0030035A"/>
    <w:rsid w:val="00300AA3"/>
    <w:rsid w:val="00300EF9"/>
    <w:rsid w:val="0030153C"/>
    <w:rsid w:val="003016FD"/>
    <w:rsid w:val="00301AA6"/>
    <w:rsid w:val="00301AB9"/>
    <w:rsid w:val="00302638"/>
    <w:rsid w:val="0030441F"/>
    <w:rsid w:val="00304A6F"/>
    <w:rsid w:val="00304DC7"/>
    <w:rsid w:val="00306F1A"/>
    <w:rsid w:val="00311374"/>
    <w:rsid w:val="00313353"/>
    <w:rsid w:val="003149AE"/>
    <w:rsid w:val="0031543C"/>
    <w:rsid w:val="00315ADB"/>
    <w:rsid w:val="00315DA3"/>
    <w:rsid w:val="00315F7F"/>
    <w:rsid w:val="00317F04"/>
    <w:rsid w:val="00320544"/>
    <w:rsid w:val="00320CC5"/>
    <w:rsid w:val="00320E18"/>
    <w:rsid w:val="00321716"/>
    <w:rsid w:val="00321EC8"/>
    <w:rsid w:val="00322A43"/>
    <w:rsid w:val="00326070"/>
    <w:rsid w:val="00327B24"/>
    <w:rsid w:val="003313E5"/>
    <w:rsid w:val="00331427"/>
    <w:rsid w:val="00331BDB"/>
    <w:rsid w:val="00331E46"/>
    <w:rsid w:val="00332D0E"/>
    <w:rsid w:val="00333EEE"/>
    <w:rsid w:val="003357B0"/>
    <w:rsid w:val="00340904"/>
    <w:rsid w:val="00341315"/>
    <w:rsid w:val="0034157D"/>
    <w:rsid w:val="00342744"/>
    <w:rsid w:val="00343269"/>
    <w:rsid w:val="00344529"/>
    <w:rsid w:val="00345676"/>
    <w:rsid w:val="00346512"/>
    <w:rsid w:val="00351E37"/>
    <w:rsid w:val="00352BCC"/>
    <w:rsid w:val="00353395"/>
    <w:rsid w:val="00353B01"/>
    <w:rsid w:val="003541DD"/>
    <w:rsid w:val="0036169E"/>
    <w:rsid w:val="00362871"/>
    <w:rsid w:val="003630D3"/>
    <w:rsid w:val="00363499"/>
    <w:rsid w:val="00365067"/>
    <w:rsid w:val="003659AC"/>
    <w:rsid w:val="00366141"/>
    <w:rsid w:val="00366687"/>
    <w:rsid w:val="00370F0D"/>
    <w:rsid w:val="00372873"/>
    <w:rsid w:val="003751D8"/>
    <w:rsid w:val="00375424"/>
    <w:rsid w:val="00376B0D"/>
    <w:rsid w:val="00377406"/>
    <w:rsid w:val="00380D8D"/>
    <w:rsid w:val="003813D7"/>
    <w:rsid w:val="003814A4"/>
    <w:rsid w:val="00381B87"/>
    <w:rsid w:val="00381EF2"/>
    <w:rsid w:val="00384B13"/>
    <w:rsid w:val="00384EAF"/>
    <w:rsid w:val="0038514B"/>
    <w:rsid w:val="003862A9"/>
    <w:rsid w:val="003870DD"/>
    <w:rsid w:val="00390320"/>
    <w:rsid w:val="0039300E"/>
    <w:rsid w:val="00393A4C"/>
    <w:rsid w:val="00394072"/>
    <w:rsid w:val="00395200"/>
    <w:rsid w:val="003961F1"/>
    <w:rsid w:val="00396366"/>
    <w:rsid w:val="0039662F"/>
    <w:rsid w:val="003A05DD"/>
    <w:rsid w:val="003A07E7"/>
    <w:rsid w:val="003A2696"/>
    <w:rsid w:val="003A2BD0"/>
    <w:rsid w:val="003A2EE0"/>
    <w:rsid w:val="003A367C"/>
    <w:rsid w:val="003A3733"/>
    <w:rsid w:val="003A4888"/>
    <w:rsid w:val="003A50EF"/>
    <w:rsid w:val="003A5715"/>
    <w:rsid w:val="003A661B"/>
    <w:rsid w:val="003A6864"/>
    <w:rsid w:val="003A76CD"/>
    <w:rsid w:val="003A7D39"/>
    <w:rsid w:val="003A7E5B"/>
    <w:rsid w:val="003B2CF3"/>
    <w:rsid w:val="003B3156"/>
    <w:rsid w:val="003B493D"/>
    <w:rsid w:val="003B50B7"/>
    <w:rsid w:val="003B5885"/>
    <w:rsid w:val="003B66E5"/>
    <w:rsid w:val="003B6847"/>
    <w:rsid w:val="003B7B08"/>
    <w:rsid w:val="003C046C"/>
    <w:rsid w:val="003C0D43"/>
    <w:rsid w:val="003C0F90"/>
    <w:rsid w:val="003C13B1"/>
    <w:rsid w:val="003C1FEE"/>
    <w:rsid w:val="003C6026"/>
    <w:rsid w:val="003C6C0E"/>
    <w:rsid w:val="003C6EB6"/>
    <w:rsid w:val="003C7AA0"/>
    <w:rsid w:val="003C7F26"/>
    <w:rsid w:val="003D0684"/>
    <w:rsid w:val="003D0CDF"/>
    <w:rsid w:val="003D17C2"/>
    <w:rsid w:val="003D2324"/>
    <w:rsid w:val="003D3E7A"/>
    <w:rsid w:val="003D46EA"/>
    <w:rsid w:val="003D56B5"/>
    <w:rsid w:val="003D65C7"/>
    <w:rsid w:val="003D7139"/>
    <w:rsid w:val="003E0547"/>
    <w:rsid w:val="003E1378"/>
    <w:rsid w:val="003E429D"/>
    <w:rsid w:val="003E5F45"/>
    <w:rsid w:val="003E6A7F"/>
    <w:rsid w:val="003E745A"/>
    <w:rsid w:val="003F2714"/>
    <w:rsid w:val="003F43F7"/>
    <w:rsid w:val="003F457A"/>
    <w:rsid w:val="003F66FE"/>
    <w:rsid w:val="00400AE1"/>
    <w:rsid w:val="004010D4"/>
    <w:rsid w:val="00401A9C"/>
    <w:rsid w:val="00401BDE"/>
    <w:rsid w:val="00403D53"/>
    <w:rsid w:val="004040C2"/>
    <w:rsid w:val="0040759F"/>
    <w:rsid w:val="004102E2"/>
    <w:rsid w:val="00411468"/>
    <w:rsid w:val="00412D3F"/>
    <w:rsid w:val="004133C6"/>
    <w:rsid w:val="00413E27"/>
    <w:rsid w:val="00413F8E"/>
    <w:rsid w:val="00413FF8"/>
    <w:rsid w:val="00414E36"/>
    <w:rsid w:val="00414E62"/>
    <w:rsid w:val="004151E2"/>
    <w:rsid w:val="00415293"/>
    <w:rsid w:val="00415545"/>
    <w:rsid w:val="00416EBB"/>
    <w:rsid w:val="0042177A"/>
    <w:rsid w:val="004217E8"/>
    <w:rsid w:val="00421B0E"/>
    <w:rsid w:val="004221A1"/>
    <w:rsid w:val="00423855"/>
    <w:rsid w:val="00423D74"/>
    <w:rsid w:val="00424553"/>
    <w:rsid w:val="004246CD"/>
    <w:rsid w:val="00424F01"/>
    <w:rsid w:val="00424FD5"/>
    <w:rsid w:val="00425E53"/>
    <w:rsid w:val="00430428"/>
    <w:rsid w:val="004304C4"/>
    <w:rsid w:val="00430C1F"/>
    <w:rsid w:val="00432160"/>
    <w:rsid w:val="0043230F"/>
    <w:rsid w:val="00432AA3"/>
    <w:rsid w:val="0043521C"/>
    <w:rsid w:val="00435981"/>
    <w:rsid w:val="00435D77"/>
    <w:rsid w:val="00436202"/>
    <w:rsid w:val="00436729"/>
    <w:rsid w:val="00436755"/>
    <w:rsid w:val="00437788"/>
    <w:rsid w:val="0044002D"/>
    <w:rsid w:val="004410D8"/>
    <w:rsid w:val="00441411"/>
    <w:rsid w:val="00441FCE"/>
    <w:rsid w:val="0044272A"/>
    <w:rsid w:val="00443ACF"/>
    <w:rsid w:val="00443E77"/>
    <w:rsid w:val="004454A6"/>
    <w:rsid w:val="00445C28"/>
    <w:rsid w:val="00452354"/>
    <w:rsid w:val="0045330C"/>
    <w:rsid w:val="00453BF2"/>
    <w:rsid w:val="00455AA5"/>
    <w:rsid w:val="00455BD3"/>
    <w:rsid w:val="00455C89"/>
    <w:rsid w:val="00457395"/>
    <w:rsid w:val="00457B1C"/>
    <w:rsid w:val="00460FC5"/>
    <w:rsid w:val="004637E8"/>
    <w:rsid w:val="00463BB2"/>
    <w:rsid w:val="00466C38"/>
    <w:rsid w:val="00471810"/>
    <w:rsid w:val="00472BEE"/>
    <w:rsid w:val="00474496"/>
    <w:rsid w:val="004751A1"/>
    <w:rsid w:val="004752EA"/>
    <w:rsid w:val="00475630"/>
    <w:rsid w:val="00475AD2"/>
    <w:rsid w:val="00475EAD"/>
    <w:rsid w:val="0048215F"/>
    <w:rsid w:val="00482F56"/>
    <w:rsid w:val="004842BD"/>
    <w:rsid w:val="004914E1"/>
    <w:rsid w:val="0049188E"/>
    <w:rsid w:val="00495A00"/>
    <w:rsid w:val="004A10B7"/>
    <w:rsid w:val="004A2D1D"/>
    <w:rsid w:val="004A32FF"/>
    <w:rsid w:val="004A5282"/>
    <w:rsid w:val="004A5FD8"/>
    <w:rsid w:val="004A61CA"/>
    <w:rsid w:val="004A7066"/>
    <w:rsid w:val="004A7953"/>
    <w:rsid w:val="004B0B37"/>
    <w:rsid w:val="004B0D63"/>
    <w:rsid w:val="004B1325"/>
    <w:rsid w:val="004B14E1"/>
    <w:rsid w:val="004B2A1B"/>
    <w:rsid w:val="004B3CB8"/>
    <w:rsid w:val="004B47F8"/>
    <w:rsid w:val="004B4F9C"/>
    <w:rsid w:val="004B5374"/>
    <w:rsid w:val="004B5F11"/>
    <w:rsid w:val="004B741B"/>
    <w:rsid w:val="004B7656"/>
    <w:rsid w:val="004B7D9F"/>
    <w:rsid w:val="004C02E5"/>
    <w:rsid w:val="004C13B7"/>
    <w:rsid w:val="004C1E7E"/>
    <w:rsid w:val="004C276F"/>
    <w:rsid w:val="004C2E0F"/>
    <w:rsid w:val="004C3FAE"/>
    <w:rsid w:val="004C417D"/>
    <w:rsid w:val="004C4A2C"/>
    <w:rsid w:val="004C56EF"/>
    <w:rsid w:val="004C5E7A"/>
    <w:rsid w:val="004D04A4"/>
    <w:rsid w:val="004D127F"/>
    <w:rsid w:val="004D15A4"/>
    <w:rsid w:val="004D4008"/>
    <w:rsid w:val="004D40FB"/>
    <w:rsid w:val="004D450F"/>
    <w:rsid w:val="004D6858"/>
    <w:rsid w:val="004D6AA4"/>
    <w:rsid w:val="004D6F1E"/>
    <w:rsid w:val="004E1D0C"/>
    <w:rsid w:val="004E20CF"/>
    <w:rsid w:val="004E21AA"/>
    <w:rsid w:val="004E242D"/>
    <w:rsid w:val="004E2C04"/>
    <w:rsid w:val="004E33DD"/>
    <w:rsid w:val="004E6187"/>
    <w:rsid w:val="004E68D8"/>
    <w:rsid w:val="004E6A44"/>
    <w:rsid w:val="004F114C"/>
    <w:rsid w:val="004F15EE"/>
    <w:rsid w:val="004F1676"/>
    <w:rsid w:val="004F1A2D"/>
    <w:rsid w:val="004F2398"/>
    <w:rsid w:val="004F2489"/>
    <w:rsid w:val="004F24F4"/>
    <w:rsid w:val="004F2EF8"/>
    <w:rsid w:val="004F33EB"/>
    <w:rsid w:val="004F49F6"/>
    <w:rsid w:val="004F5E8D"/>
    <w:rsid w:val="0050053A"/>
    <w:rsid w:val="0050224F"/>
    <w:rsid w:val="005027AE"/>
    <w:rsid w:val="00502B4A"/>
    <w:rsid w:val="00502F53"/>
    <w:rsid w:val="00504253"/>
    <w:rsid w:val="0050430A"/>
    <w:rsid w:val="0050446B"/>
    <w:rsid w:val="00505CE5"/>
    <w:rsid w:val="00505FBE"/>
    <w:rsid w:val="005062CA"/>
    <w:rsid w:val="005108AD"/>
    <w:rsid w:val="0051377E"/>
    <w:rsid w:val="0051693F"/>
    <w:rsid w:val="00517599"/>
    <w:rsid w:val="005205F1"/>
    <w:rsid w:val="005214A1"/>
    <w:rsid w:val="005216F5"/>
    <w:rsid w:val="00523181"/>
    <w:rsid w:val="00523342"/>
    <w:rsid w:val="0052365F"/>
    <w:rsid w:val="00524DB1"/>
    <w:rsid w:val="005268D9"/>
    <w:rsid w:val="005268F9"/>
    <w:rsid w:val="00527364"/>
    <w:rsid w:val="0053055B"/>
    <w:rsid w:val="00531BD8"/>
    <w:rsid w:val="00534A72"/>
    <w:rsid w:val="0053794A"/>
    <w:rsid w:val="0054362F"/>
    <w:rsid w:val="00544265"/>
    <w:rsid w:val="00544BC1"/>
    <w:rsid w:val="00545E74"/>
    <w:rsid w:val="00545EDE"/>
    <w:rsid w:val="0054622C"/>
    <w:rsid w:val="00546FF2"/>
    <w:rsid w:val="005519E3"/>
    <w:rsid w:val="00552E61"/>
    <w:rsid w:val="00552EB8"/>
    <w:rsid w:val="005532D6"/>
    <w:rsid w:val="005568C1"/>
    <w:rsid w:val="00556DCA"/>
    <w:rsid w:val="00557B97"/>
    <w:rsid w:val="00562264"/>
    <w:rsid w:val="00562BE2"/>
    <w:rsid w:val="00562D1C"/>
    <w:rsid w:val="0056322D"/>
    <w:rsid w:val="00563C4D"/>
    <w:rsid w:val="00564B7F"/>
    <w:rsid w:val="005654AD"/>
    <w:rsid w:val="00565575"/>
    <w:rsid w:val="00565785"/>
    <w:rsid w:val="005672AB"/>
    <w:rsid w:val="00570F97"/>
    <w:rsid w:val="005716FD"/>
    <w:rsid w:val="00572217"/>
    <w:rsid w:val="0057309C"/>
    <w:rsid w:val="00575317"/>
    <w:rsid w:val="0057574A"/>
    <w:rsid w:val="00575875"/>
    <w:rsid w:val="005774B9"/>
    <w:rsid w:val="00580477"/>
    <w:rsid w:val="00583BA5"/>
    <w:rsid w:val="00584FAA"/>
    <w:rsid w:val="0059156F"/>
    <w:rsid w:val="00591ED6"/>
    <w:rsid w:val="00592286"/>
    <w:rsid w:val="0059311E"/>
    <w:rsid w:val="0059316C"/>
    <w:rsid w:val="00593DFA"/>
    <w:rsid w:val="005945A7"/>
    <w:rsid w:val="00594F74"/>
    <w:rsid w:val="00595267"/>
    <w:rsid w:val="0059689C"/>
    <w:rsid w:val="0059696F"/>
    <w:rsid w:val="00597098"/>
    <w:rsid w:val="005A12D7"/>
    <w:rsid w:val="005A1C80"/>
    <w:rsid w:val="005A2A4D"/>
    <w:rsid w:val="005A351F"/>
    <w:rsid w:val="005A357F"/>
    <w:rsid w:val="005A3E17"/>
    <w:rsid w:val="005A582D"/>
    <w:rsid w:val="005B06EB"/>
    <w:rsid w:val="005B290A"/>
    <w:rsid w:val="005B2CBB"/>
    <w:rsid w:val="005B47EC"/>
    <w:rsid w:val="005B6153"/>
    <w:rsid w:val="005B61E6"/>
    <w:rsid w:val="005B7379"/>
    <w:rsid w:val="005C4EB2"/>
    <w:rsid w:val="005C70CD"/>
    <w:rsid w:val="005C7ED7"/>
    <w:rsid w:val="005D2427"/>
    <w:rsid w:val="005D5DC7"/>
    <w:rsid w:val="005D6699"/>
    <w:rsid w:val="005E00E0"/>
    <w:rsid w:val="005E0182"/>
    <w:rsid w:val="005E0CBA"/>
    <w:rsid w:val="005E2E37"/>
    <w:rsid w:val="005E38BF"/>
    <w:rsid w:val="005E4C31"/>
    <w:rsid w:val="005E529D"/>
    <w:rsid w:val="005E7C82"/>
    <w:rsid w:val="005F1C1B"/>
    <w:rsid w:val="005F1C72"/>
    <w:rsid w:val="005F1F3D"/>
    <w:rsid w:val="005F2FC8"/>
    <w:rsid w:val="005F4EB0"/>
    <w:rsid w:val="005F566A"/>
    <w:rsid w:val="005F75AC"/>
    <w:rsid w:val="005F7816"/>
    <w:rsid w:val="005F79AC"/>
    <w:rsid w:val="005F7BFB"/>
    <w:rsid w:val="006004E1"/>
    <w:rsid w:val="00600672"/>
    <w:rsid w:val="00601D75"/>
    <w:rsid w:val="0060246A"/>
    <w:rsid w:val="00603364"/>
    <w:rsid w:val="00603F42"/>
    <w:rsid w:val="0060409A"/>
    <w:rsid w:val="00604BF6"/>
    <w:rsid w:val="00604D33"/>
    <w:rsid w:val="00605E63"/>
    <w:rsid w:val="0061041B"/>
    <w:rsid w:val="006104EE"/>
    <w:rsid w:val="006120AD"/>
    <w:rsid w:val="00612BD7"/>
    <w:rsid w:val="006144F6"/>
    <w:rsid w:val="00616A1B"/>
    <w:rsid w:val="00616C98"/>
    <w:rsid w:val="00621921"/>
    <w:rsid w:val="006233B7"/>
    <w:rsid w:val="0062445B"/>
    <w:rsid w:val="0062477C"/>
    <w:rsid w:val="00625D68"/>
    <w:rsid w:val="00625DB2"/>
    <w:rsid w:val="0062685D"/>
    <w:rsid w:val="006269B7"/>
    <w:rsid w:val="0063005A"/>
    <w:rsid w:val="006311C7"/>
    <w:rsid w:val="00631A15"/>
    <w:rsid w:val="0063295E"/>
    <w:rsid w:val="00633D51"/>
    <w:rsid w:val="006342CA"/>
    <w:rsid w:val="0063445E"/>
    <w:rsid w:val="00634793"/>
    <w:rsid w:val="00634834"/>
    <w:rsid w:val="006353CF"/>
    <w:rsid w:val="00635F04"/>
    <w:rsid w:val="00635F3C"/>
    <w:rsid w:val="0063678F"/>
    <w:rsid w:val="00637B68"/>
    <w:rsid w:val="006409F5"/>
    <w:rsid w:val="00642A39"/>
    <w:rsid w:val="00643CCA"/>
    <w:rsid w:val="0064408E"/>
    <w:rsid w:val="00644376"/>
    <w:rsid w:val="00645BE2"/>
    <w:rsid w:val="00645DEF"/>
    <w:rsid w:val="00646AD4"/>
    <w:rsid w:val="00647526"/>
    <w:rsid w:val="00647F3A"/>
    <w:rsid w:val="00651FEC"/>
    <w:rsid w:val="00652F5A"/>
    <w:rsid w:val="006539E0"/>
    <w:rsid w:val="00653FA7"/>
    <w:rsid w:val="006545DC"/>
    <w:rsid w:val="00654F6F"/>
    <w:rsid w:val="00656775"/>
    <w:rsid w:val="00660013"/>
    <w:rsid w:val="00660BBE"/>
    <w:rsid w:val="0066113C"/>
    <w:rsid w:val="0066189D"/>
    <w:rsid w:val="00661A4F"/>
    <w:rsid w:val="00664507"/>
    <w:rsid w:val="006700BC"/>
    <w:rsid w:val="006712A6"/>
    <w:rsid w:val="00671817"/>
    <w:rsid w:val="006718FD"/>
    <w:rsid w:val="00672E20"/>
    <w:rsid w:val="0067323E"/>
    <w:rsid w:val="00674D79"/>
    <w:rsid w:val="00675A1A"/>
    <w:rsid w:val="00675D99"/>
    <w:rsid w:val="00676830"/>
    <w:rsid w:val="00677470"/>
    <w:rsid w:val="006775D1"/>
    <w:rsid w:val="00677E49"/>
    <w:rsid w:val="00680D19"/>
    <w:rsid w:val="00680D75"/>
    <w:rsid w:val="00682161"/>
    <w:rsid w:val="00683349"/>
    <w:rsid w:val="00683E34"/>
    <w:rsid w:val="00684AF8"/>
    <w:rsid w:val="00684DED"/>
    <w:rsid w:val="00684EC7"/>
    <w:rsid w:val="00685F76"/>
    <w:rsid w:val="006874AD"/>
    <w:rsid w:val="00687A98"/>
    <w:rsid w:val="0069074D"/>
    <w:rsid w:val="006958EC"/>
    <w:rsid w:val="00696B9D"/>
    <w:rsid w:val="00696BFE"/>
    <w:rsid w:val="00697034"/>
    <w:rsid w:val="00697CF4"/>
    <w:rsid w:val="006A25D0"/>
    <w:rsid w:val="006A5323"/>
    <w:rsid w:val="006A7702"/>
    <w:rsid w:val="006B080D"/>
    <w:rsid w:val="006B0C49"/>
    <w:rsid w:val="006B191F"/>
    <w:rsid w:val="006B35FA"/>
    <w:rsid w:val="006B5154"/>
    <w:rsid w:val="006B64E1"/>
    <w:rsid w:val="006B6964"/>
    <w:rsid w:val="006C1D7D"/>
    <w:rsid w:val="006C4807"/>
    <w:rsid w:val="006C5096"/>
    <w:rsid w:val="006C5AA0"/>
    <w:rsid w:val="006D0A38"/>
    <w:rsid w:val="006D14E3"/>
    <w:rsid w:val="006D1C9F"/>
    <w:rsid w:val="006D1E9F"/>
    <w:rsid w:val="006D2780"/>
    <w:rsid w:val="006D35EB"/>
    <w:rsid w:val="006D5156"/>
    <w:rsid w:val="006D5F7A"/>
    <w:rsid w:val="006E00E4"/>
    <w:rsid w:val="006E0DCE"/>
    <w:rsid w:val="006E259E"/>
    <w:rsid w:val="006E2957"/>
    <w:rsid w:val="006E2BFC"/>
    <w:rsid w:val="006E43DC"/>
    <w:rsid w:val="006E5C92"/>
    <w:rsid w:val="006E65A9"/>
    <w:rsid w:val="006E7A23"/>
    <w:rsid w:val="006F2471"/>
    <w:rsid w:val="006F3CEC"/>
    <w:rsid w:val="006F3F34"/>
    <w:rsid w:val="006F6225"/>
    <w:rsid w:val="006F63A3"/>
    <w:rsid w:val="006F6BE0"/>
    <w:rsid w:val="00700095"/>
    <w:rsid w:val="007003FB"/>
    <w:rsid w:val="00703A0E"/>
    <w:rsid w:val="00705DF3"/>
    <w:rsid w:val="00706211"/>
    <w:rsid w:val="00710EEA"/>
    <w:rsid w:val="00711862"/>
    <w:rsid w:val="0071298D"/>
    <w:rsid w:val="00713C50"/>
    <w:rsid w:val="00715B33"/>
    <w:rsid w:val="007169BB"/>
    <w:rsid w:val="00716F2E"/>
    <w:rsid w:val="00723294"/>
    <w:rsid w:val="007232AE"/>
    <w:rsid w:val="007246C8"/>
    <w:rsid w:val="00724F9B"/>
    <w:rsid w:val="00726118"/>
    <w:rsid w:val="007273C6"/>
    <w:rsid w:val="00727E99"/>
    <w:rsid w:val="00727F01"/>
    <w:rsid w:val="00730910"/>
    <w:rsid w:val="007311DF"/>
    <w:rsid w:val="00732759"/>
    <w:rsid w:val="00732A67"/>
    <w:rsid w:val="00732AE5"/>
    <w:rsid w:val="00734590"/>
    <w:rsid w:val="00734F07"/>
    <w:rsid w:val="00735359"/>
    <w:rsid w:val="00737CD3"/>
    <w:rsid w:val="00740A38"/>
    <w:rsid w:val="00741E88"/>
    <w:rsid w:val="007425A2"/>
    <w:rsid w:val="00744853"/>
    <w:rsid w:val="00746148"/>
    <w:rsid w:val="007520C2"/>
    <w:rsid w:val="0075286B"/>
    <w:rsid w:val="007533BD"/>
    <w:rsid w:val="00753629"/>
    <w:rsid w:val="0075412E"/>
    <w:rsid w:val="0075465D"/>
    <w:rsid w:val="00755551"/>
    <w:rsid w:val="0075653C"/>
    <w:rsid w:val="007576E5"/>
    <w:rsid w:val="007576FC"/>
    <w:rsid w:val="00757AB6"/>
    <w:rsid w:val="00757AF6"/>
    <w:rsid w:val="00761B9D"/>
    <w:rsid w:val="00761DFC"/>
    <w:rsid w:val="00762247"/>
    <w:rsid w:val="0076400B"/>
    <w:rsid w:val="00765F06"/>
    <w:rsid w:val="00783BC2"/>
    <w:rsid w:val="00783E45"/>
    <w:rsid w:val="0078420B"/>
    <w:rsid w:val="00785745"/>
    <w:rsid w:val="00790913"/>
    <w:rsid w:val="007914C6"/>
    <w:rsid w:val="00794A1C"/>
    <w:rsid w:val="007A30F0"/>
    <w:rsid w:val="007A3DA4"/>
    <w:rsid w:val="007A488E"/>
    <w:rsid w:val="007A57A1"/>
    <w:rsid w:val="007A7984"/>
    <w:rsid w:val="007B0135"/>
    <w:rsid w:val="007B09FF"/>
    <w:rsid w:val="007B2BF1"/>
    <w:rsid w:val="007B35C2"/>
    <w:rsid w:val="007B4233"/>
    <w:rsid w:val="007B50E0"/>
    <w:rsid w:val="007B637F"/>
    <w:rsid w:val="007B6B6D"/>
    <w:rsid w:val="007B7C5E"/>
    <w:rsid w:val="007C1286"/>
    <w:rsid w:val="007C16F0"/>
    <w:rsid w:val="007C2157"/>
    <w:rsid w:val="007C2FBE"/>
    <w:rsid w:val="007C468A"/>
    <w:rsid w:val="007C4F12"/>
    <w:rsid w:val="007D0898"/>
    <w:rsid w:val="007D4BFC"/>
    <w:rsid w:val="007D4C72"/>
    <w:rsid w:val="007D5CDD"/>
    <w:rsid w:val="007D5CE2"/>
    <w:rsid w:val="007D65F1"/>
    <w:rsid w:val="007E0A11"/>
    <w:rsid w:val="007E1E94"/>
    <w:rsid w:val="007E20E1"/>
    <w:rsid w:val="007E3D2A"/>
    <w:rsid w:val="007E4467"/>
    <w:rsid w:val="007E6185"/>
    <w:rsid w:val="007E67C6"/>
    <w:rsid w:val="007E6804"/>
    <w:rsid w:val="007F0F27"/>
    <w:rsid w:val="007F1C27"/>
    <w:rsid w:val="007F3FE9"/>
    <w:rsid w:val="007F6B9B"/>
    <w:rsid w:val="007F7133"/>
    <w:rsid w:val="00800746"/>
    <w:rsid w:val="0080374A"/>
    <w:rsid w:val="0080392D"/>
    <w:rsid w:val="00803EA0"/>
    <w:rsid w:val="00804AE6"/>
    <w:rsid w:val="008057C6"/>
    <w:rsid w:val="008067C7"/>
    <w:rsid w:val="00806AB3"/>
    <w:rsid w:val="00806BD3"/>
    <w:rsid w:val="00811334"/>
    <w:rsid w:val="00811539"/>
    <w:rsid w:val="008115D4"/>
    <w:rsid w:val="0081176D"/>
    <w:rsid w:val="0081179E"/>
    <w:rsid w:val="00812215"/>
    <w:rsid w:val="00812249"/>
    <w:rsid w:val="0081466E"/>
    <w:rsid w:val="0081504E"/>
    <w:rsid w:val="0081513D"/>
    <w:rsid w:val="008166A7"/>
    <w:rsid w:val="00820FE3"/>
    <w:rsid w:val="00823A97"/>
    <w:rsid w:val="008252F3"/>
    <w:rsid w:val="00825EC4"/>
    <w:rsid w:val="00827677"/>
    <w:rsid w:val="008301BA"/>
    <w:rsid w:val="0083181A"/>
    <w:rsid w:val="00831B36"/>
    <w:rsid w:val="00831F35"/>
    <w:rsid w:val="00834BBD"/>
    <w:rsid w:val="00834D66"/>
    <w:rsid w:val="00837730"/>
    <w:rsid w:val="00840413"/>
    <w:rsid w:val="00840913"/>
    <w:rsid w:val="00842880"/>
    <w:rsid w:val="0084316F"/>
    <w:rsid w:val="0084443F"/>
    <w:rsid w:val="008463C2"/>
    <w:rsid w:val="00846A81"/>
    <w:rsid w:val="008520DD"/>
    <w:rsid w:val="00852335"/>
    <w:rsid w:val="008531D4"/>
    <w:rsid w:val="00855F4A"/>
    <w:rsid w:val="00857EAF"/>
    <w:rsid w:val="0086111A"/>
    <w:rsid w:val="00861419"/>
    <w:rsid w:val="00861E1E"/>
    <w:rsid w:val="008627F5"/>
    <w:rsid w:val="008654D3"/>
    <w:rsid w:val="008666DF"/>
    <w:rsid w:val="008670F8"/>
    <w:rsid w:val="008718B4"/>
    <w:rsid w:val="0087438E"/>
    <w:rsid w:val="0087487C"/>
    <w:rsid w:val="008751FC"/>
    <w:rsid w:val="00877FBF"/>
    <w:rsid w:val="0088023E"/>
    <w:rsid w:val="00880C6D"/>
    <w:rsid w:val="00880E90"/>
    <w:rsid w:val="008812F6"/>
    <w:rsid w:val="0088391B"/>
    <w:rsid w:val="00883FE5"/>
    <w:rsid w:val="008921F1"/>
    <w:rsid w:val="008949BC"/>
    <w:rsid w:val="00895573"/>
    <w:rsid w:val="008958A3"/>
    <w:rsid w:val="00896316"/>
    <w:rsid w:val="00896C0D"/>
    <w:rsid w:val="008972CD"/>
    <w:rsid w:val="008A1DF4"/>
    <w:rsid w:val="008A49F9"/>
    <w:rsid w:val="008A645E"/>
    <w:rsid w:val="008A6D61"/>
    <w:rsid w:val="008B02F5"/>
    <w:rsid w:val="008B06BF"/>
    <w:rsid w:val="008B0F93"/>
    <w:rsid w:val="008B1B78"/>
    <w:rsid w:val="008B2E65"/>
    <w:rsid w:val="008B3505"/>
    <w:rsid w:val="008B3670"/>
    <w:rsid w:val="008B4200"/>
    <w:rsid w:val="008B6FFE"/>
    <w:rsid w:val="008C0046"/>
    <w:rsid w:val="008C1535"/>
    <w:rsid w:val="008C205E"/>
    <w:rsid w:val="008C6D0D"/>
    <w:rsid w:val="008C7531"/>
    <w:rsid w:val="008D26E8"/>
    <w:rsid w:val="008D274F"/>
    <w:rsid w:val="008D2AD9"/>
    <w:rsid w:val="008D541A"/>
    <w:rsid w:val="008D59A9"/>
    <w:rsid w:val="008D72DA"/>
    <w:rsid w:val="008E1819"/>
    <w:rsid w:val="008E1E0D"/>
    <w:rsid w:val="008E2D26"/>
    <w:rsid w:val="008E311C"/>
    <w:rsid w:val="008E5726"/>
    <w:rsid w:val="008E736A"/>
    <w:rsid w:val="008F083D"/>
    <w:rsid w:val="008F0965"/>
    <w:rsid w:val="008F10E8"/>
    <w:rsid w:val="008F286D"/>
    <w:rsid w:val="008F359C"/>
    <w:rsid w:val="008F365B"/>
    <w:rsid w:val="008F506C"/>
    <w:rsid w:val="008F5557"/>
    <w:rsid w:val="008F5695"/>
    <w:rsid w:val="008F57C7"/>
    <w:rsid w:val="008F5B28"/>
    <w:rsid w:val="008F6322"/>
    <w:rsid w:val="008F64FB"/>
    <w:rsid w:val="008F7700"/>
    <w:rsid w:val="009006D9"/>
    <w:rsid w:val="009007C7"/>
    <w:rsid w:val="009011D3"/>
    <w:rsid w:val="0090122D"/>
    <w:rsid w:val="0090259E"/>
    <w:rsid w:val="0090404C"/>
    <w:rsid w:val="00906DFB"/>
    <w:rsid w:val="00907256"/>
    <w:rsid w:val="00911414"/>
    <w:rsid w:val="00912F95"/>
    <w:rsid w:val="00912FB7"/>
    <w:rsid w:val="00914DBA"/>
    <w:rsid w:val="009163AD"/>
    <w:rsid w:val="0092020B"/>
    <w:rsid w:val="0092071C"/>
    <w:rsid w:val="0092086A"/>
    <w:rsid w:val="00920F60"/>
    <w:rsid w:val="00925071"/>
    <w:rsid w:val="00925307"/>
    <w:rsid w:val="00926592"/>
    <w:rsid w:val="0092659B"/>
    <w:rsid w:val="00926D90"/>
    <w:rsid w:val="00927539"/>
    <w:rsid w:val="00927B1A"/>
    <w:rsid w:val="00932678"/>
    <w:rsid w:val="00934423"/>
    <w:rsid w:val="00934A9C"/>
    <w:rsid w:val="0093536F"/>
    <w:rsid w:val="00937AA4"/>
    <w:rsid w:val="00940DE2"/>
    <w:rsid w:val="0094361D"/>
    <w:rsid w:val="00943A70"/>
    <w:rsid w:val="00944F4C"/>
    <w:rsid w:val="0094582E"/>
    <w:rsid w:val="009506C4"/>
    <w:rsid w:val="00950887"/>
    <w:rsid w:val="009509A3"/>
    <w:rsid w:val="00952192"/>
    <w:rsid w:val="0095508A"/>
    <w:rsid w:val="00955430"/>
    <w:rsid w:val="00955D29"/>
    <w:rsid w:val="00955F32"/>
    <w:rsid w:val="009560EA"/>
    <w:rsid w:val="00956144"/>
    <w:rsid w:val="00957549"/>
    <w:rsid w:val="009601D4"/>
    <w:rsid w:val="00960375"/>
    <w:rsid w:val="0096125E"/>
    <w:rsid w:val="00965477"/>
    <w:rsid w:val="00965FAE"/>
    <w:rsid w:val="00966A5F"/>
    <w:rsid w:val="00967253"/>
    <w:rsid w:val="00967CDB"/>
    <w:rsid w:val="00970ADB"/>
    <w:rsid w:val="00971321"/>
    <w:rsid w:val="0097252B"/>
    <w:rsid w:val="00973A07"/>
    <w:rsid w:val="00974CD0"/>
    <w:rsid w:val="00980A0F"/>
    <w:rsid w:val="00981401"/>
    <w:rsid w:val="0098246E"/>
    <w:rsid w:val="00985D95"/>
    <w:rsid w:val="00985F39"/>
    <w:rsid w:val="00986AD9"/>
    <w:rsid w:val="0098731C"/>
    <w:rsid w:val="00987F34"/>
    <w:rsid w:val="00990E5A"/>
    <w:rsid w:val="00992DBE"/>
    <w:rsid w:val="009939AD"/>
    <w:rsid w:val="00994D9D"/>
    <w:rsid w:val="00994E07"/>
    <w:rsid w:val="00995074"/>
    <w:rsid w:val="00996902"/>
    <w:rsid w:val="00997805"/>
    <w:rsid w:val="009A19D3"/>
    <w:rsid w:val="009A2FEE"/>
    <w:rsid w:val="009A3718"/>
    <w:rsid w:val="009A3BA9"/>
    <w:rsid w:val="009A47BA"/>
    <w:rsid w:val="009A75E3"/>
    <w:rsid w:val="009A7C0D"/>
    <w:rsid w:val="009B0E3A"/>
    <w:rsid w:val="009B188F"/>
    <w:rsid w:val="009B3DCF"/>
    <w:rsid w:val="009B4C50"/>
    <w:rsid w:val="009C0377"/>
    <w:rsid w:val="009C0CA4"/>
    <w:rsid w:val="009C1BFC"/>
    <w:rsid w:val="009C20C4"/>
    <w:rsid w:val="009C220D"/>
    <w:rsid w:val="009C276E"/>
    <w:rsid w:val="009C2A64"/>
    <w:rsid w:val="009C2C29"/>
    <w:rsid w:val="009C4FA1"/>
    <w:rsid w:val="009C4FE9"/>
    <w:rsid w:val="009C58CD"/>
    <w:rsid w:val="009C5F04"/>
    <w:rsid w:val="009C73CC"/>
    <w:rsid w:val="009D060B"/>
    <w:rsid w:val="009D0C5E"/>
    <w:rsid w:val="009D0C95"/>
    <w:rsid w:val="009D10A8"/>
    <w:rsid w:val="009D188B"/>
    <w:rsid w:val="009D1A74"/>
    <w:rsid w:val="009D1FFC"/>
    <w:rsid w:val="009D3C2C"/>
    <w:rsid w:val="009D4466"/>
    <w:rsid w:val="009D493E"/>
    <w:rsid w:val="009D637D"/>
    <w:rsid w:val="009D6CF6"/>
    <w:rsid w:val="009D715B"/>
    <w:rsid w:val="009D7CA6"/>
    <w:rsid w:val="009E13D7"/>
    <w:rsid w:val="009E1A27"/>
    <w:rsid w:val="009E2411"/>
    <w:rsid w:val="009E356D"/>
    <w:rsid w:val="009E378A"/>
    <w:rsid w:val="009E4194"/>
    <w:rsid w:val="009E7958"/>
    <w:rsid w:val="009E7D8B"/>
    <w:rsid w:val="009F12AA"/>
    <w:rsid w:val="009F156F"/>
    <w:rsid w:val="009F1915"/>
    <w:rsid w:val="009F1DAB"/>
    <w:rsid w:val="009F2237"/>
    <w:rsid w:val="009F46F8"/>
    <w:rsid w:val="009F516E"/>
    <w:rsid w:val="009F58BE"/>
    <w:rsid w:val="00A00C85"/>
    <w:rsid w:val="00A0192E"/>
    <w:rsid w:val="00A02FC9"/>
    <w:rsid w:val="00A04179"/>
    <w:rsid w:val="00A06FFF"/>
    <w:rsid w:val="00A0727F"/>
    <w:rsid w:val="00A1112F"/>
    <w:rsid w:val="00A12E3D"/>
    <w:rsid w:val="00A131C7"/>
    <w:rsid w:val="00A13BC2"/>
    <w:rsid w:val="00A15423"/>
    <w:rsid w:val="00A163D3"/>
    <w:rsid w:val="00A17615"/>
    <w:rsid w:val="00A17715"/>
    <w:rsid w:val="00A21566"/>
    <w:rsid w:val="00A2222C"/>
    <w:rsid w:val="00A24D3E"/>
    <w:rsid w:val="00A2593C"/>
    <w:rsid w:val="00A25C4E"/>
    <w:rsid w:val="00A25EB3"/>
    <w:rsid w:val="00A30952"/>
    <w:rsid w:val="00A30E71"/>
    <w:rsid w:val="00A34B36"/>
    <w:rsid w:val="00A35A3A"/>
    <w:rsid w:val="00A366CA"/>
    <w:rsid w:val="00A36EAC"/>
    <w:rsid w:val="00A36F90"/>
    <w:rsid w:val="00A37A6F"/>
    <w:rsid w:val="00A40790"/>
    <w:rsid w:val="00A408B0"/>
    <w:rsid w:val="00A42637"/>
    <w:rsid w:val="00A46A54"/>
    <w:rsid w:val="00A46D55"/>
    <w:rsid w:val="00A47A70"/>
    <w:rsid w:val="00A50122"/>
    <w:rsid w:val="00A50187"/>
    <w:rsid w:val="00A50389"/>
    <w:rsid w:val="00A51720"/>
    <w:rsid w:val="00A518DA"/>
    <w:rsid w:val="00A52655"/>
    <w:rsid w:val="00A5273E"/>
    <w:rsid w:val="00A54E0E"/>
    <w:rsid w:val="00A54E82"/>
    <w:rsid w:val="00A57A2F"/>
    <w:rsid w:val="00A600C9"/>
    <w:rsid w:val="00A60BCB"/>
    <w:rsid w:val="00A6138B"/>
    <w:rsid w:val="00A626F6"/>
    <w:rsid w:val="00A64319"/>
    <w:rsid w:val="00A64978"/>
    <w:rsid w:val="00A65BFD"/>
    <w:rsid w:val="00A65F34"/>
    <w:rsid w:val="00A661AB"/>
    <w:rsid w:val="00A6682F"/>
    <w:rsid w:val="00A66FD2"/>
    <w:rsid w:val="00A67C35"/>
    <w:rsid w:val="00A71F7A"/>
    <w:rsid w:val="00A7228F"/>
    <w:rsid w:val="00A72B70"/>
    <w:rsid w:val="00A742BA"/>
    <w:rsid w:val="00A74CED"/>
    <w:rsid w:val="00A74FE2"/>
    <w:rsid w:val="00A75909"/>
    <w:rsid w:val="00A75D2F"/>
    <w:rsid w:val="00A76D1F"/>
    <w:rsid w:val="00A80300"/>
    <w:rsid w:val="00A80F65"/>
    <w:rsid w:val="00A826E2"/>
    <w:rsid w:val="00A8332C"/>
    <w:rsid w:val="00A847B3"/>
    <w:rsid w:val="00A85356"/>
    <w:rsid w:val="00A86BB6"/>
    <w:rsid w:val="00A87C6F"/>
    <w:rsid w:val="00A9030A"/>
    <w:rsid w:val="00A911EB"/>
    <w:rsid w:val="00A9152D"/>
    <w:rsid w:val="00A9304A"/>
    <w:rsid w:val="00A933D8"/>
    <w:rsid w:val="00A95974"/>
    <w:rsid w:val="00AA0865"/>
    <w:rsid w:val="00AA145A"/>
    <w:rsid w:val="00AA2079"/>
    <w:rsid w:val="00AA26D4"/>
    <w:rsid w:val="00AA5685"/>
    <w:rsid w:val="00AA605C"/>
    <w:rsid w:val="00AA6574"/>
    <w:rsid w:val="00AB040F"/>
    <w:rsid w:val="00AB4019"/>
    <w:rsid w:val="00AB51C6"/>
    <w:rsid w:val="00AB6CF2"/>
    <w:rsid w:val="00AB7054"/>
    <w:rsid w:val="00AB7854"/>
    <w:rsid w:val="00AC0180"/>
    <w:rsid w:val="00AC0854"/>
    <w:rsid w:val="00AC1500"/>
    <w:rsid w:val="00AC31EC"/>
    <w:rsid w:val="00AC337E"/>
    <w:rsid w:val="00AC3EE1"/>
    <w:rsid w:val="00AC6F44"/>
    <w:rsid w:val="00AC7163"/>
    <w:rsid w:val="00AD0794"/>
    <w:rsid w:val="00AD20E7"/>
    <w:rsid w:val="00AD3059"/>
    <w:rsid w:val="00AD334A"/>
    <w:rsid w:val="00AD3DB5"/>
    <w:rsid w:val="00AD480B"/>
    <w:rsid w:val="00AD4D77"/>
    <w:rsid w:val="00AD79F6"/>
    <w:rsid w:val="00AE01E6"/>
    <w:rsid w:val="00AE1596"/>
    <w:rsid w:val="00AE1AB4"/>
    <w:rsid w:val="00AE1B56"/>
    <w:rsid w:val="00AE25D1"/>
    <w:rsid w:val="00AE26D8"/>
    <w:rsid w:val="00AE2EF5"/>
    <w:rsid w:val="00AE30E9"/>
    <w:rsid w:val="00AE3462"/>
    <w:rsid w:val="00AE54DF"/>
    <w:rsid w:val="00AE5F16"/>
    <w:rsid w:val="00AE6A80"/>
    <w:rsid w:val="00AF2345"/>
    <w:rsid w:val="00AF2E30"/>
    <w:rsid w:val="00AF376D"/>
    <w:rsid w:val="00AF4A61"/>
    <w:rsid w:val="00AF5840"/>
    <w:rsid w:val="00AF6248"/>
    <w:rsid w:val="00AF69A3"/>
    <w:rsid w:val="00AF6A89"/>
    <w:rsid w:val="00AF7094"/>
    <w:rsid w:val="00AF71BD"/>
    <w:rsid w:val="00AF7380"/>
    <w:rsid w:val="00B00604"/>
    <w:rsid w:val="00B00BC8"/>
    <w:rsid w:val="00B01618"/>
    <w:rsid w:val="00B01C91"/>
    <w:rsid w:val="00B061BE"/>
    <w:rsid w:val="00B07F60"/>
    <w:rsid w:val="00B10B15"/>
    <w:rsid w:val="00B10FD8"/>
    <w:rsid w:val="00B122DF"/>
    <w:rsid w:val="00B12675"/>
    <w:rsid w:val="00B136CB"/>
    <w:rsid w:val="00B136E5"/>
    <w:rsid w:val="00B144F2"/>
    <w:rsid w:val="00B148E0"/>
    <w:rsid w:val="00B1631C"/>
    <w:rsid w:val="00B16C9B"/>
    <w:rsid w:val="00B16F38"/>
    <w:rsid w:val="00B174D5"/>
    <w:rsid w:val="00B224C9"/>
    <w:rsid w:val="00B23059"/>
    <w:rsid w:val="00B236A5"/>
    <w:rsid w:val="00B23B1A"/>
    <w:rsid w:val="00B23CDF"/>
    <w:rsid w:val="00B24BF3"/>
    <w:rsid w:val="00B253DF"/>
    <w:rsid w:val="00B2545A"/>
    <w:rsid w:val="00B25615"/>
    <w:rsid w:val="00B2719A"/>
    <w:rsid w:val="00B27525"/>
    <w:rsid w:val="00B303D7"/>
    <w:rsid w:val="00B3131A"/>
    <w:rsid w:val="00B3394E"/>
    <w:rsid w:val="00B34A94"/>
    <w:rsid w:val="00B34EF4"/>
    <w:rsid w:val="00B3591A"/>
    <w:rsid w:val="00B35EB9"/>
    <w:rsid w:val="00B374B3"/>
    <w:rsid w:val="00B40E84"/>
    <w:rsid w:val="00B41427"/>
    <w:rsid w:val="00B41D24"/>
    <w:rsid w:val="00B4215C"/>
    <w:rsid w:val="00B432F1"/>
    <w:rsid w:val="00B43575"/>
    <w:rsid w:val="00B44E5B"/>
    <w:rsid w:val="00B451D9"/>
    <w:rsid w:val="00B4654C"/>
    <w:rsid w:val="00B468DC"/>
    <w:rsid w:val="00B50A02"/>
    <w:rsid w:val="00B51773"/>
    <w:rsid w:val="00B51D57"/>
    <w:rsid w:val="00B569D3"/>
    <w:rsid w:val="00B6121F"/>
    <w:rsid w:val="00B6339D"/>
    <w:rsid w:val="00B64679"/>
    <w:rsid w:val="00B64B6E"/>
    <w:rsid w:val="00B65068"/>
    <w:rsid w:val="00B672CF"/>
    <w:rsid w:val="00B700B2"/>
    <w:rsid w:val="00B71282"/>
    <w:rsid w:val="00B71EF6"/>
    <w:rsid w:val="00B72A88"/>
    <w:rsid w:val="00B73B7D"/>
    <w:rsid w:val="00B74767"/>
    <w:rsid w:val="00B748E3"/>
    <w:rsid w:val="00B74AA5"/>
    <w:rsid w:val="00B74AD1"/>
    <w:rsid w:val="00B75B13"/>
    <w:rsid w:val="00B76490"/>
    <w:rsid w:val="00B831AB"/>
    <w:rsid w:val="00B83D76"/>
    <w:rsid w:val="00B845D9"/>
    <w:rsid w:val="00B849E0"/>
    <w:rsid w:val="00B84F9E"/>
    <w:rsid w:val="00B84FAB"/>
    <w:rsid w:val="00B859D4"/>
    <w:rsid w:val="00B86BD3"/>
    <w:rsid w:val="00B87DF3"/>
    <w:rsid w:val="00B90B76"/>
    <w:rsid w:val="00B934AE"/>
    <w:rsid w:val="00B94C5A"/>
    <w:rsid w:val="00B94CDC"/>
    <w:rsid w:val="00B95F90"/>
    <w:rsid w:val="00BA0154"/>
    <w:rsid w:val="00BA0488"/>
    <w:rsid w:val="00BA1860"/>
    <w:rsid w:val="00BA2981"/>
    <w:rsid w:val="00BA2FFF"/>
    <w:rsid w:val="00BA3937"/>
    <w:rsid w:val="00BA3B0F"/>
    <w:rsid w:val="00BA3E8A"/>
    <w:rsid w:val="00BA49DB"/>
    <w:rsid w:val="00BA4DD8"/>
    <w:rsid w:val="00BA56D6"/>
    <w:rsid w:val="00BB0D74"/>
    <w:rsid w:val="00BB1071"/>
    <w:rsid w:val="00BB1EE5"/>
    <w:rsid w:val="00BB2464"/>
    <w:rsid w:val="00BB2584"/>
    <w:rsid w:val="00BB2B1D"/>
    <w:rsid w:val="00BB3500"/>
    <w:rsid w:val="00BB4DCC"/>
    <w:rsid w:val="00BB5689"/>
    <w:rsid w:val="00BB5FD8"/>
    <w:rsid w:val="00BB7F00"/>
    <w:rsid w:val="00BC09ED"/>
    <w:rsid w:val="00BC0E73"/>
    <w:rsid w:val="00BC31BB"/>
    <w:rsid w:val="00BC374F"/>
    <w:rsid w:val="00BC3BF5"/>
    <w:rsid w:val="00BC72FC"/>
    <w:rsid w:val="00BC73CE"/>
    <w:rsid w:val="00BC7683"/>
    <w:rsid w:val="00BD03EB"/>
    <w:rsid w:val="00BD0593"/>
    <w:rsid w:val="00BD0F23"/>
    <w:rsid w:val="00BD2D6A"/>
    <w:rsid w:val="00BD3D58"/>
    <w:rsid w:val="00BD42D7"/>
    <w:rsid w:val="00BD456E"/>
    <w:rsid w:val="00BD55E9"/>
    <w:rsid w:val="00BD623B"/>
    <w:rsid w:val="00BD78E6"/>
    <w:rsid w:val="00BD7A86"/>
    <w:rsid w:val="00BE00B6"/>
    <w:rsid w:val="00BE05D4"/>
    <w:rsid w:val="00BE0BAC"/>
    <w:rsid w:val="00BE3923"/>
    <w:rsid w:val="00BE3B57"/>
    <w:rsid w:val="00BE3C9A"/>
    <w:rsid w:val="00BE41AC"/>
    <w:rsid w:val="00BE774A"/>
    <w:rsid w:val="00BE7A82"/>
    <w:rsid w:val="00BF0C49"/>
    <w:rsid w:val="00BF1F69"/>
    <w:rsid w:val="00BF363C"/>
    <w:rsid w:val="00BF4EBB"/>
    <w:rsid w:val="00BF6431"/>
    <w:rsid w:val="00BF7691"/>
    <w:rsid w:val="00BF7B54"/>
    <w:rsid w:val="00C00719"/>
    <w:rsid w:val="00C00B59"/>
    <w:rsid w:val="00C0119B"/>
    <w:rsid w:val="00C021BB"/>
    <w:rsid w:val="00C03D0E"/>
    <w:rsid w:val="00C0516E"/>
    <w:rsid w:val="00C05489"/>
    <w:rsid w:val="00C0712C"/>
    <w:rsid w:val="00C12295"/>
    <w:rsid w:val="00C1312A"/>
    <w:rsid w:val="00C148FE"/>
    <w:rsid w:val="00C149DC"/>
    <w:rsid w:val="00C15509"/>
    <w:rsid w:val="00C1686F"/>
    <w:rsid w:val="00C17CE4"/>
    <w:rsid w:val="00C20713"/>
    <w:rsid w:val="00C20D8F"/>
    <w:rsid w:val="00C21C28"/>
    <w:rsid w:val="00C23D21"/>
    <w:rsid w:val="00C252DA"/>
    <w:rsid w:val="00C25523"/>
    <w:rsid w:val="00C26234"/>
    <w:rsid w:val="00C318AA"/>
    <w:rsid w:val="00C36078"/>
    <w:rsid w:val="00C37035"/>
    <w:rsid w:val="00C40C9E"/>
    <w:rsid w:val="00C41238"/>
    <w:rsid w:val="00C416CB"/>
    <w:rsid w:val="00C42069"/>
    <w:rsid w:val="00C435B4"/>
    <w:rsid w:val="00C4360F"/>
    <w:rsid w:val="00C4440B"/>
    <w:rsid w:val="00C4492E"/>
    <w:rsid w:val="00C44E6D"/>
    <w:rsid w:val="00C450D1"/>
    <w:rsid w:val="00C45FBB"/>
    <w:rsid w:val="00C46E29"/>
    <w:rsid w:val="00C470D3"/>
    <w:rsid w:val="00C47458"/>
    <w:rsid w:val="00C50FCE"/>
    <w:rsid w:val="00C51145"/>
    <w:rsid w:val="00C5273D"/>
    <w:rsid w:val="00C53542"/>
    <w:rsid w:val="00C53C57"/>
    <w:rsid w:val="00C53CED"/>
    <w:rsid w:val="00C54250"/>
    <w:rsid w:val="00C5502B"/>
    <w:rsid w:val="00C55F8C"/>
    <w:rsid w:val="00C56382"/>
    <w:rsid w:val="00C57FD9"/>
    <w:rsid w:val="00C614DA"/>
    <w:rsid w:val="00C62098"/>
    <w:rsid w:val="00C63A3F"/>
    <w:rsid w:val="00C6407C"/>
    <w:rsid w:val="00C64D76"/>
    <w:rsid w:val="00C64F37"/>
    <w:rsid w:val="00C65299"/>
    <w:rsid w:val="00C65EA8"/>
    <w:rsid w:val="00C66ADC"/>
    <w:rsid w:val="00C6725B"/>
    <w:rsid w:val="00C757A2"/>
    <w:rsid w:val="00C75B4F"/>
    <w:rsid w:val="00C76743"/>
    <w:rsid w:val="00C77712"/>
    <w:rsid w:val="00C81FB2"/>
    <w:rsid w:val="00C8238D"/>
    <w:rsid w:val="00C840EE"/>
    <w:rsid w:val="00C857E1"/>
    <w:rsid w:val="00C86C33"/>
    <w:rsid w:val="00C8770F"/>
    <w:rsid w:val="00C879E4"/>
    <w:rsid w:val="00C9001E"/>
    <w:rsid w:val="00C90CD8"/>
    <w:rsid w:val="00C937BF"/>
    <w:rsid w:val="00C969DA"/>
    <w:rsid w:val="00CA0320"/>
    <w:rsid w:val="00CA167C"/>
    <w:rsid w:val="00CA20CA"/>
    <w:rsid w:val="00CA2259"/>
    <w:rsid w:val="00CA3994"/>
    <w:rsid w:val="00CA3AE9"/>
    <w:rsid w:val="00CA4E13"/>
    <w:rsid w:val="00CA6F75"/>
    <w:rsid w:val="00CB0517"/>
    <w:rsid w:val="00CB1594"/>
    <w:rsid w:val="00CB1BEF"/>
    <w:rsid w:val="00CB5937"/>
    <w:rsid w:val="00CB6347"/>
    <w:rsid w:val="00CB717F"/>
    <w:rsid w:val="00CC0BDD"/>
    <w:rsid w:val="00CC239A"/>
    <w:rsid w:val="00CC273A"/>
    <w:rsid w:val="00CC2DB5"/>
    <w:rsid w:val="00CC35F7"/>
    <w:rsid w:val="00CC3A73"/>
    <w:rsid w:val="00CC56F4"/>
    <w:rsid w:val="00CC7981"/>
    <w:rsid w:val="00CD0F79"/>
    <w:rsid w:val="00CD2D19"/>
    <w:rsid w:val="00CD3B14"/>
    <w:rsid w:val="00CD5EB4"/>
    <w:rsid w:val="00CE0847"/>
    <w:rsid w:val="00CE11F8"/>
    <w:rsid w:val="00CE2135"/>
    <w:rsid w:val="00CE2349"/>
    <w:rsid w:val="00CE24DE"/>
    <w:rsid w:val="00CE296B"/>
    <w:rsid w:val="00CE3D62"/>
    <w:rsid w:val="00CE70F7"/>
    <w:rsid w:val="00CF2829"/>
    <w:rsid w:val="00CF2C98"/>
    <w:rsid w:val="00CF3680"/>
    <w:rsid w:val="00CF3A3A"/>
    <w:rsid w:val="00CF7A22"/>
    <w:rsid w:val="00D00E98"/>
    <w:rsid w:val="00D0220E"/>
    <w:rsid w:val="00D03218"/>
    <w:rsid w:val="00D05ACB"/>
    <w:rsid w:val="00D05B9E"/>
    <w:rsid w:val="00D0634C"/>
    <w:rsid w:val="00D06C48"/>
    <w:rsid w:val="00D077B2"/>
    <w:rsid w:val="00D07858"/>
    <w:rsid w:val="00D07B3F"/>
    <w:rsid w:val="00D14C0A"/>
    <w:rsid w:val="00D178FF"/>
    <w:rsid w:val="00D20D0D"/>
    <w:rsid w:val="00D236D1"/>
    <w:rsid w:val="00D24072"/>
    <w:rsid w:val="00D24931"/>
    <w:rsid w:val="00D25384"/>
    <w:rsid w:val="00D25630"/>
    <w:rsid w:val="00D25DF5"/>
    <w:rsid w:val="00D27170"/>
    <w:rsid w:val="00D32426"/>
    <w:rsid w:val="00D35BA3"/>
    <w:rsid w:val="00D373BC"/>
    <w:rsid w:val="00D40F43"/>
    <w:rsid w:val="00D431AF"/>
    <w:rsid w:val="00D434A1"/>
    <w:rsid w:val="00D44856"/>
    <w:rsid w:val="00D507DE"/>
    <w:rsid w:val="00D50877"/>
    <w:rsid w:val="00D513A0"/>
    <w:rsid w:val="00D51963"/>
    <w:rsid w:val="00D53590"/>
    <w:rsid w:val="00D53DAB"/>
    <w:rsid w:val="00D5609E"/>
    <w:rsid w:val="00D601D1"/>
    <w:rsid w:val="00D60960"/>
    <w:rsid w:val="00D60ED7"/>
    <w:rsid w:val="00D61F47"/>
    <w:rsid w:val="00D63C92"/>
    <w:rsid w:val="00D644AB"/>
    <w:rsid w:val="00D66F6E"/>
    <w:rsid w:val="00D6749A"/>
    <w:rsid w:val="00D70551"/>
    <w:rsid w:val="00D7081D"/>
    <w:rsid w:val="00D71F4B"/>
    <w:rsid w:val="00D7247B"/>
    <w:rsid w:val="00D727D2"/>
    <w:rsid w:val="00D72A1D"/>
    <w:rsid w:val="00D751C7"/>
    <w:rsid w:val="00D75CAC"/>
    <w:rsid w:val="00D75FC6"/>
    <w:rsid w:val="00D8076E"/>
    <w:rsid w:val="00D822B1"/>
    <w:rsid w:val="00D841EE"/>
    <w:rsid w:val="00D84D01"/>
    <w:rsid w:val="00D8500C"/>
    <w:rsid w:val="00D864D6"/>
    <w:rsid w:val="00D86A72"/>
    <w:rsid w:val="00D92821"/>
    <w:rsid w:val="00D93EFD"/>
    <w:rsid w:val="00D946B1"/>
    <w:rsid w:val="00D95434"/>
    <w:rsid w:val="00D9643B"/>
    <w:rsid w:val="00D9652B"/>
    <w:rsid w:val="00D969B2"/>
    <w:rsid w:val="00DA07F0"/>
    <w:rsid w:val="00DA13B8"/>
    <w:rsid w:val="00DA3764"/>
    <w:rsid w:val="00DA4575"/>
    <w:rsid w:val="00DA5E69"/>
    <w:rsid w:val="00DA6E47"/>
    <w:rsid w:val="00DB03DD"/>
    <w:rsid w:val="00DB0808"/>
    <w:rsid w:val="00DB0ADA"/>
    <w:rsid w:val="00DB0D97"/>
    <w:rsid w:val="00DB0FEC"/>
    <w:rsid w:val="00DB1002"/>
    <w:rsid w:val="00DB26A1"/>
    <w:rsid w:val="00DB29D1"/>
    <w:rsid w:val="00DB2CC1"/>
    <w:rsid w:val="00DB4126"/>
    <w:rsid w:val="00DB5CD8"/>
    <w:rsid w:val="00DB63D0"/>
    <w:rsid w:val="00DB76A9"/>
    <w:rsid w:val="00DB782C"/>
    <w:rsid w:val="00DC14D7"/>
    <w:rsid w:val="00DC2050"/>
    <w:rsid w:val="00DC2F46"/>
    <w:rsid w:val="00DC3760"/>
    <w:rsid w:val="00DC3AA8"/>
    <w:rsid w:val="00DC4F30"/>
    <w:rsid w:val="00DC6815"/>
    <w:rsid w:val="00DC7928"/>
    <w:rsid w:val="00DC7E23"/>
    <w:rsid w:val="00DC7EC8"/>
    <w:rsid w:val="00DD0B94"/>
    <w:rsid w:val="00DD0DD7"/>
    <w:rsid w:val="00DD121A"/>
    <w:rsid w:val="00DD1FEA"/>
    <w:rsid w:val="00DD284E"/>
    <w:rsid w:val="00DD3B49"/>
    <w:rsid w:val="00DD3E0A"/>
    <w:rsid w:val="00DD504C"/>
    <w:rsid w:val="00DD5AD3"/>
    <w:rsid w:val="00DD5CFB"/>
    <w:rsid w:val="00DE08DD"/>
    <w:rsid w:val="00DE0ABC"/>
    <w:rsid w:val="00DE1C58"/>
    <w:rsid w:val="00DE269E"/>
    <w:rsid w:val="00DE400B"/>
    <w:rsid w:val="00DE5B48"/>
    <w:rsid w:val="00DE632A"/>
    <w:rsid w:val="00DE73BD"/>
    <w:rsid w:val="00DE7BDE"/>
    <w:rsid w:val="00DF04C8"/>
    <w:rsid w:val="00DF072B"/>
    <w:rsid w:val="00DF0C42"/>
    <w:rsid w:val="00DF0E4D"/>
    <w:rsid w:val="00DF1395"/>
    <w:rsid w:val="00DF192C"/>
    <w:rsid w:val="00DF2CE0"/>
    <w:rsid w:val="00DF3F93"/>
    <w:rsid w:val="00DF4BB4"/>
    <w:rsid w:val="00DF5893"/>
    <w:rsid w:val="00DF5AC2"/>
    <w:rsid w:val="00DF5FD0"/>
    <w:rsid w:val="00DF681E"/>
    <w:rsid w:val="00DF6CC0"/>
    <w:rsid w:val="00E00FC5"/>
    <w:rsid w:val="00E01D63"/>
    <w:rsid w:val="00E04F0C"/>
    <w:rsid w:val="00E05682"/>
    <w:rsid w:val="00E05AA8"/>
    <w:rsid w:val="00E05C7F"/>
    <w:rsid w:val="00E06421"/>
    <w:rsid w:val="00E103EF"/>
    <w:rsid w:val="00E114DC"/>
    <w:rsid w:val="00E11D2F"/>
    <w:rsid w:val="00E14541"/>
    <w:rsid w:val="00E15595"/>
    <w:rsid w:val="00E15D41"/>
    <w:rsid w:val="00E17C25"/>
    <w:rsid w:val="00E211BB"/>
    <w:rsid w:val="00E24D24"/>
    <w:rsid w:val="00E24F21"/>
    <w:rsid w:val="00E25095"/>
    <w:rsid w:val="00E2529E"/>
    <w:rsid w:val="00E25C14"/>
    <w:rsid w:val="00E27C49"/>
    <w:rsid w:val="00E30D27"/>
    <w:rsid w:val="00E3268D"/>
    <w:rsid w:val="00E327DD"/>
    <w:rsid w:val="00E346F5"/>
    <w:rsid w:val="00E3472D"/>
    <w:rsid w:val="00E35654"/>
    <w:rsid w:val="00E3689B"/>
    <w:rsid w:val="00E37230"/>
    <w:rsid w:val="00E419BB"/>
    <w:rsid w:val="00E4444B"/>
    <w:rsid w:val="00E50E99"/>
    <w:rsid w:val="00E50FE7"/>
    <w:rsid w:val="00E52307"/>
    <w:rsid w:val="00E52E1F"/>
    <w:rsid w:val="00E553CE"/>
    <w:rsid w:val="00E55BD2"/>
    <w:rsid w:val="00E5607C"/>
    <w:rsid w:val="00E560BF"/>
    <w:rsid w:val="00E56D73"/>
    <w:rsid w:val="00E57EB2"/>
    <w:rsid w:val="00E606A7"/>
    <w:rsid w:val="00E60F7E"/>
    <w:rsid w:val="00E61EE7"/>
    <w:rsid w:val="00E631CC"/>
    <w:rsid w:val="00E64581"/>
    <w:rsid w:val="00E647AF"/>
    <w:rsid w:val="00E64C6A"/>
    <w:rsid w:val="00E651B0"/>
    <w:rsid w:val="00E659E5"/>
    <w:rsid w:val="00E71BE8"/>
    <w:rsid w:val="00E75877"/>
    <w:rsid w:val="00E763CE"/>
    <w:rsid w:val="00E76EAE"/>
    <w:rsid w:val="00E80386"/>
    <w:rsid w:val="00E805AC"/>
    <w:rsid w:val="00E81EDC"/>
    <w:rsid w:val="00E8375D"/>
    <w:rsid w:val="00E83B36"/>
    <w:rsid w:val="00E85BBC"/>
    <w:rsid w:val="00E90753"/>
    <w:rsid w:val="00E911B7"/>
    <w:rsid w:val="00E91A38"/>
    <w:rsid w:val="00E91A7C"/>
    <w:rsid w:val="00E92A8F"/>
    <w:rsid w:val="00E92C09"/>
    <w:rsid w:val="00E92F0E"/>
    <w:rsid w:val="00E94BC7"/>
    <w:rsid w:val="00E955AB"/>
    <w:rsid w:val="00E960D4"/>
    <w:rsid w:val="00E97CCC"/>
    <w:rsid w:val="00E97E28"/>
    <w:rsid w:val="00EA066D"/>
    <w:rsid w:val="00EA19DF"/>
    <w:rsid w:val="00EA242D"/>
    <w:rsid w:val="00EA366C"/>
    <w:rsid w:val="00EA3CD4"/>
    <w:rsid w:val="00EA3F32"/>
    <w:rsid w:val="00EA4501"/>
    <w:rsid w:val="00EA7037"/>
    <w:rsid w:val="00EA70DF"/>
    <w:rsid w:val="00EA7201"/>
    <w:rsid w:val="00EB045F"/>
    <w:rsid w:val="00EB5379"/>
    <w:rsid w:val="00EB6379"/>
    <w:rsid w:val="00EC04B4"/>
    <w:rsid w:val="00EC0AA0"/>
    <w:rsid w:val="00EC34CB"/>
    <w:rsid w:val="00EC579D"/>
    <w:rsid w:val="00ED1061"/>
    <w:rsid w:val="00ED128C"/>
    <w:rsid w:val="00ED2A8D"/>
    <w:rsid w:val="00ED2DCB"/>
    <w:rsid w:val="00ED3C56"/>
    <w:rsid w:val="00ED5171"/>
    <w:rsid w:val="00ED5749"/>
    <w:rsid w:val="00ED74D7"/>
    <w:rsid w:val="00ED76DB"/>
    <w:rsid w:val="00EE0F64"/>
    <w:rsid w:val="00EE0FA0"/>
    <w:rsid w:val="00EE647E"/>
    <w:rsid w:val="00EE6D9B"/>
    <w:rsid w:val="00EF1E5D"/>
    <w:rsid w:val="00EF22EF"/>
    <w:rsid w:val="00EF282C"/>
    <w:rsid w:val="00EF5AA0"/>
    <w:rsid w:val="00F00CC8"/>
    <w:rsid w:val="00F02BB2"/>
    <w:rsid w:val="00F03481"/>
    <w:rsid w:val="00F034BE"/>
    <w:rsid w:val="00F0433B"/>
    <w:rsid w:val="00F044A5"/>
    <w:rsid w:val="00F0578A"/>
    <w:rsid w:val="00F06191"/>
    <w:rsid w:val="00F10E64"/>
    <w:rsid w:val="00F113B8"/>
    <w:rsid w:val="00F12172"/>
    <w:rsid w:val="00F1259A"/>
    <w:rsid w:val="00F139A5"/>
    <w:rsid w:val="00F13E99"/>
    <w:rsid w:val="00F15485"/>
    <w:rsid w:val="00F155AC"/>
    <w:rsid w:val="00F16104"/>
    <w:rsid w:val="00F17422"/>
    <w:rsid w:val="00F1796A"/>
    <w:rsid w:val="00F17B3B"/>
    <w:rsid w:val="00F203CA"/>
    <w:rsid w:val="00F20C11"/>
    <w:rsid w:val="00F20F0C"/>
    <w:rsid w:val="00F218C4"/>
    <w:rsid w:val="00F21B7E"/>
    <w:rsid w:val="00F24B5B"/>
    <w:rsid w:val="00F24CEA"/>
    <w:rsid w:val="00F25AB6"/>
    <w:rsid w:val="00F270F9"/>
    <w:rsid w:val="00F3308C"/>
    <w:rsid w:val="00F330FE"/>
    <w:rsid w:val="00F34534"/>
    <w:rsid w:val="00F40F43"/>
    <w:rsid w:val="00F4112B"/>
    <w:rsid w:val="00F41513"/>
    <w:rsid w:val="00F42547"/>
    <w:rsid w:val="00F4639D"/>
    <w:rsid w:val="00F46778"/>
    <w:rsid w:val="00F52D44"/>
    <w:rsid w:val="00F52F08"/>
    <w:rsid w:val="00F53518"/>
    <w:rsid w:val="00F550E6"/>
    <w:rsid w:val="00F552CF"/>
    <w:rsid w:val="00F5581C"/>
    <w:rsid w:val="00F60294"/>
    <w:rsid w:val="00F60CC7"/>
    <w:rsid w:val="00F62B7C"/>
    <w:rsid w:val="00F648AA"/>
    <w:rsid w:val="00F658AC"/>
    <w:rsid w:val="00F66437"/>
    <w:rsid w:val="00F743C8"/>
    <w:rsid w:val="00F74AA9"/>
    <w:rsid w:val="00F75BF8"/>
    <w:rsid w:val="00F778A5"/>
    <w:rsid w:val="00F807E8"/>
    <w:rsid w:val="00F81046"/>
    <w:rsid w:val="00F810A4"/>
    <w:rsid w:val="00F81A8A"/>
    <w:rsid w:val="00F8373D"/>
    <w:rsid w:val="00F83C9B"/>
    <w:rsid w:val="00F84624"/>
    <w:rsid w:val="00F873E7"/>
    <w:rsid w:val="00F87F89"/>
    <w:rsid w:val="00F903A8"/>
    <w:rsid w:val="00F91028"/>
    <w:rsid w:val="00F94A4D"/>
    <w:rsid w:val="00F94DC5"/>
    <w:rsid w:val="00F95B41"/>
    <w:rsid w:val="00F95ECD"/>
    <w:rsid w:val="00F9602E"/>
    <w:rsid w:val="00F96807"/>
    <w:rsid w:val="00F96A69"/>
    <w:rsid w:val="00FA0F97"/>
    <w:rsid w:val="00FA1D58"/>
    <w:rsid w:val="00FA2AED"/>
    <w:rsid w:val="00FA7AB0"/>
    <w:rsid w:val="00FA7C9F"/>
    <w:rsid w:val="00FB2454"/>
    <w:rsid w:val="00FB6020"/>
    <w:rsid w:val="00FB7E07"/>
    <w:rsid w:val="00FC07B9"/>
    <w:rsid w:val="00FC2D62"/>
    <w:rsid w:val="00FC3308"/>
    <w:rsid w:val="00FC3CF5"/>
    <w:rsid w:val="00FC416B"/>
    <w:rsid w:val="00FC6D08"/>
    <w:rsid w:val="00FC76B6"/>
    <w:rsid w:val="00FC7B8E"/>
    <w:rsid w:val="00FD0496"/>
    <w:rsid w:val="00FD625F"/>
    <w:rsid w:val="00FD7B3A"/>
    <w:rsid w:val="00FE07BA"/>
    <w:rsid w:val="00FE131D"/>
    <w:rsid w:val="00FE21AD"/>
    <w:rsid w:val="00FE21E2"/>
    <w:rsid w:val="00FE2477"/>
    <w:rsid w:val="00FE31F9"/>
    <w:rsid w:val="00FE3B9E"/>
    <w:rsid w:val="00FE652B"/>
    <w:rsid w:val="00FE67E8"/>
    <w:rsid w:val="00FF4C27"/>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paragraph" w:styleId="Naslov2">
    <w:name w:val="heading 2"/>
    <w:basedOn w:val="Navaden"/>
    <w:next w:val="Navaden"/>
    <w:link w:val="Naslov2Znak"/>
    <w:semiHidden/>
    <w:unhideWhenUsed/>
    <w:qFormat/>
    <w:rsid w:val="008B2E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1"/>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970ADB"/>
    <w:rPr>
      <w:lang w:eastAsia="en-US"/>
    </w:rPr>
  </w:style>
  <w:style w:type="paragraph" w:styleId="Telobesedila">
    <w:name w:val="Body Text"/>
    <w:basedOn w:val="Navaden"/>
    <w:link w:val="TelobesedilaZnak"/>
    <w:uiPriority w:val="1"/>
    <w:qFormat/>
    <w:rsid w:val="00790913"/>
    <w:pPr>
      <w:spacing w:after="120"/>
    </w:pPr>
  </w:style>
  <w:style w:type="character" w:customStyle="1" w:styleId="TelobesedilaZnak">
    <w:name w:val="Telo besedila Znak"/>
    <w:basedOn w:val="Privzetapisavaodstavka"/>
    <w:link w:val="Telobesedila"/>
    <w:uiPriority w:val="1"/>
    <w:rsid w:val="00790913"/>
    <w:rPr>
      <w:szCs w:val="24"/>
      <w:lang w:eastAsia="en-US"/>
    </w:rPr>
  </w:style>
  <w:style w:type="character" w:customStyle="1" w:styleId="Naslov2Znak">
    <w:name w:val="Naslov 2 Znak"/>
    <w:basedOn w:val="Privzetapisavaodstavka"/>
    <w:link w:val="Naslov2"/>
    <w:semiHidden/>
    <w:rsid w:val="008B2E65"/>
    <w:rPr>
      <w:rFonts w:asciiTheme="majorHAnsi" w:eastAsiaTheme="majorEastAsia" w:hAnsiTheme="majorHAnsi" w:cstheme="majorBidi"/>
      <w:color w:val="2F5496" w:themeColor="accent1" w:themeShade="BF"/>
      <w:sz w:val="26"/>
      <w:szCs w:val="26"/>
      <w:lang w:eastAsia="en-US"/>
    </w:rPr>
  </w:style>
  <w:style w:type="character" w:customStyle="1" w:styleId="normaltextrun">
    <w:name w:val="normaltextrun"/>
    <w:basedOn w:val="Privzetapisavaodstavka"/>
    <w:rsid w:val="0063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6335741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67F0-E6FA-4DC3-BB1F-D34DCC755ED6}">
  <ds:schemaRefs>
    <ds:schemaRef ds:uri="http://schemas.openxmlformats.org/officeDocument/2006/bibliography"/>
  </ds:schemaRefs>
</ds:datastoreItem>
</file>

<file path=customXml/itemProps2.xml><?xml version="1.0" encoding="utf-8"?>
<ds:datastoreItem xmlns:ds="http://schemas.openxmlformats.org/officeDocument/2006/customXml" ds:itemID="{775A1F10-79A7-4BED-B68A-D32DCF93F6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A8E32-3331-4DCF-98F1-AC46E46475CB}">
  <ds:schemaRefs>
    <ds:schemaRef ds:uri="http://schemas.microsoft.com/sharepoint/v3/contenttype/forms"/>
  </ds:schemaRefs>
</ds:datastoreItem>
</file>

<file path=customXml/itemProps4.xml><?xml version="1.0" encoding="utf-8"?>
<ds:datastoreItem xmlns:ds="http://schemas.openxmlformats.org/officeDocument/2006/customXml" ds:itemID="{47778D90-B674-4424-90EC-43A194DC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14910</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17491</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2021-11-24T21:54:00Z</dcterms:created>
  <dcterms:modified xsi:type="dcterms:W3CDTF">2021-11-25T09:34:00Z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